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3CAF" w14:textId="346EACB0" w:rsidR="004A066B" w:rsidRDefault="00084399" w:rsidP="007B08AC">
      <w:pPr>
        <w:autoSpaceDE w:val="0"/>
        <w:autoSpaceDN w:val="0"/>
        <w:adjustRightInd w:val="0"/>
        <w:jc w:val="both"/>
        <w:rPr>
          <w:rFonts w:ascii="Arial" w:hAnsi="Arial" w:cs="Arial"/>
          <w:b/>
          <w:bCs/>
          <w:color w:val="000000" w:themeColor="text1"/>
          <w:sz w:val="20"/>
          <w:szCs w:val="20"/>
          <w:lang w:val="ro-RO"/>
        </w:rPr>
      </w:pPr>
      <w:r>
        <w:rPr>
          <w:noProof/>
        </w:rPr>
        <w:drawing>
          <wp:inline distT="0" distB="0" distL="0" distR="0" wp14:anchorId="14E3A239" wp14:editId="6A147A43">
            <wp:extent cx="6120765" cy="1036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765" cy="1036955"/>
                    </a:xfrm>
                    <a:prstGeom prst="rect">
                      <a:avLst/>
                    </a:prstGeom>
                  </pic:spPr>
                </pic:pic>
              </a:graphicData>
            </a:graphic>
          </wp:inline>
        </w:drawing>
      </w:r>
    </w:p>
    <w:p w14:paraId="5929077E" w14:textId="77777777" w:rsidR="004A066B" w:rsidRDefault="004A066B" w:rsidP="007B08AC">
      <w:pPr>
        <w:autoSpaceDE w:val="0"/>
        <w:autoSpaceDN w:val="0"/>
        <w:adjustRightInd w:val="0"/>
        <w:jc w:val="both"/>
        <w:rPr>
          <w:rFonts w:ascii="Arial" w:hAnsi="Arial" w:cs="Arial"/>
          <w:b/>
          <w:bCs/>
          <w:color w:val="000000" w:themeColor="text1"/>
          <w:sz w:val="20"/>
          <w:szCs w:val="20"/>
          <w:lang w:val="ro-RO"/>
        </w:rPr>
      </w:pPr>
    </w:p>
    <w:p w14:paraId="4A11F577" w14:textId="4E096308" w:rsidR="007B08AC" w:rsidRPr="007B08AC" w:rsidRDefault="007B08AC" w:rsidP="007B08AC">
      <w:pPr>
        <w:autoSpaceDE w:val="0"/>
        <w:autoSpaceDN w:val="0"/>
        <w:adjustRightInd w:val="0"/>
        <w:jc w:val="both"/>
        <w:rPr>
          <w:rFonts w:ascii="Arial" w:hAnsi="Arial" w:cs="Arial"/>
          <w:b/>
          <w:bCs/>
          <w:color w:val="000000" w:themeColor="text1"/>
          <w:sz w:val="20"/>
          <w:szCs w:val="20"/>
          <w:lang w:val="ro-RO"/>
        </w:rPr>
      </w:pPr>
      <w:r w:rsidRPr="007B08AC">
        <w:rPr>
          <w:rFonts w:ascii="Arial" w:hAnsi="Arial" w:cs="Arial"/>
          <w:b/>
          <w:bCs/>
          <w:color w:val="000000" w:themeColor="text1"/>
          <w:sz w:val="20"/>
          <w:szCs w:val="20"/>
          <w:lang w:val="ro-RO"/>
        </w:rPr>
        <w:t>Administratia Nationala “Apele Romane”</w:t>
      </w:r>
    </w:p>
    <w:p w14:paraId="2E02C221" w14:textId="77777777" w:rsidR="007B08AC" w:rsidRPr="007B08AC" w:rsidRDefault="007B08AC" w:rsidP="007B08AC">
      <w:pPr>
        <w:autoSpaceDE w:val="0"/>
        <w:autoSpaceDN w:val="0"/>
        <w:adjustRightInd w:val="0"/>
        <w:jc w:val="both"/>
        <w:rPr>
          <w:rFonts w:ascii="Arial" w:hAnsi="Arial" w:cs="Arial"/>
          <w:b/>
          <w:bCs/>
          <w:color w:val="000000" w:themeColor="text1"/>
          <w:sz w:val="20"/>
          <w:szCs w:val="20"/>
          <w:lang w:val="ro-RO"/>
        </w:rPr>
      </w:pPr>
      <w:r w:rsidRPr="007B08AC">
        <w:rPr>
          <w:rFonts w:ascii="Arial" w:hAnsi="Arial" w:cs="Arial"/>
          <w:b/>
          <w:bCs/>
          <w:color w:val="000000" w:themeColor="text1"/>
          <w:sz w:val="20"/>
          <w:szCs w:val="20"/>
          <w:lang w:val="ro-RO"/>
        </w:rPr>
        <w:t>Administratia Bazinală de Apă Crișuri</w:t>
      </w:r>
    </w:p>
    <w:p w14:paraId="3ADE350B" w14:textId="77777777" w:rsidR="007B08AC" w:rsidRPr="007B08AC" w:rsidRDefault="007B08AC" w:rsidP="007B08AC">
      <w:pPr>
        <w:autoSpaceDE w:val="0"/>
        <w:autoSpaceDN w:val="0"/>
        <w:adjustRightInd w:val="0"/>
        <w:jc w:val="both"/>
        <w:rPr>
          <w:rFonts w:ascii="Arial" w:hAnsi="Arial" w:cs="Arial"/>
          <w:b/>
          <w:bCs/>
          <w:color w:val="000000" w:themeColor="text1"/>
          <w:sz w:val="20"/>
          <w:szCs w:val="20"/>
          <w:lang w:val="ro-RO"/>
        </w:rPr>
      </w:pPr>
      <w:r w:rsidRPr="007B08AC">
        <w:rPr>
          <w:rFonts w:ascii="Arial" w:hAnsi="Arial" w:cs="Arial"/>
          <w:b/>
          <w:bCs/>
          <w:color w:val="000000" w:themeColor="text1"/>
          <w:sz w:val="20"/>
          <w:szCs w:val="20"/>
          <w:lang w:val="ro-RO"/>
        </w:rPr>
        <w:t>Compartiment Achizitii</w:t>
      </w:r>
    </w:p>
    <w:p w14:paraId="79A5C4A7" w14:textId="3F77268B" w:rsidR="007B08AC" w:rsidRPr="00514B18" w:rsidRDefault="007B08AC" w:rsidP="007B08AC">
      <w:pPr>
        <w:autoSpaceDE w:val="0"/>
        <w:autoSpaceDN w:val="0"/>
        <w:adjustRightInd w:val="0"/>
        <w:jc w:val="both"/>
        <w:rPr>
          <w:rFonts w:ascii="Arial" w:hAnsi="Arial" w:cs="Arial"/>
          <w:b/>
          <w:bCs/>
          <w:sz w:val="20"/>
          <w:szCs w:val="20"/>
          <w:lang w:val="ro-RO"/>
        </w:rPr>
      </w:pPr>
      <w:r w:rsidRPr="00514B18">
        <w:rPr>
          <w:rFonts w:ascii="Arial" w:hAnsi="Arial" w:cs="Arial"/>
          <w:b/>
          <w:bCs/>
          <w:sz w:val="20"/>
          <w:szCs w:val="20"/>
          <w:lang w:val="ro-RO"/>
        </w:rPr>
        <w:t>Nr.</w:t>
      </w:r>
      <w:r w:rsidR="00CA726D" w:rsidRPr="00514B18">
        <w:rPr>
          <w:rFonts w:ascii="Arial" w:hAnsi="Arial" w:cs="Arial"/>
          <w:b/>
          <w:bCs/>
          <w:sz w:val="20"/>
          <w:szCs w:val="20"/>
          <w:lang w:val="ro-RO"/>
        </w:rPr>
        <w:t xml:space="preserve"> </w:t>
      </w:r>
      <w:r w:rsidR="00CD4432">
        <w:rPr>
          <w:rFonts w:ascii="Arial" w:hAnsi="Arial" w:cs="Arial"/>
          <w:b/>
          <w:bCs/>
          <w:sz w:val="20"/>
          <w:szCs w:val="20"/>
          <w:lang w:val="ro-RO"/>
        </w:rPr>
        <w:t>62 / 28.01.2026</w:t>
      </w:r>
      <w:r w:rsidRPr="00084399">
        <w:rPr>
          <w:rFonts w:ascii="Arial" w:hAnsi="Arial" w:cs="Arial"/>
          <w:b/>
          <w:bCs/>
          <w:color w:val="EE0000"/>
          <w:sz w:val="20"/>
          <w:szCs w:val="20"/>
          <w:lang w:val="ro-RO"/>
        </w:rPr>
        <w:t xml:space="preserve">    </w:t>
      </w:r>
    </w:p>
    <w:p w14:paraId="5CC9737D" w14:textId="77777777" w:rsidR="00515268" w:rsidRPr="00D107F6" w:rsidRDefault="00515268">
      <w:pPr>
        <w:rPr>
          <w:lang w:val="it-IT"/>
        </w:rPr>
      </w:pPr>
    </w:p>
    <w:p w14:paraId="1DDBC5B3" w14:textId="77777777" w:rsidR="00515268" w:rsidRPr="00C17051" w:rsidRDefault="00515268">
      <w:pPr>
        <w:rPr>
          <w:lang w:val="fr-FR"/>
        </w:rPr>
      </w:pPr>
    </w:p>
    <w:p w14:paraId="35AFCC38" w14:textId="740CC651" w:rsidR="000D2C95" w:rsidRDefault="007B08AC" w:rsidP="003E35A9">
      <w:pPr>
        <w:jc w:val="center"/>
        <w:rPr>
          <w:rFonts w:ascii="Arial" w:hAnsi="Arial" w:cs="Arial"/>
          <w:b/>
          <w:bCs/>
          <w:sz w:val="20"/>
          <w:szCs w:val="20"/>
          <w:lang w:val="fr-FR"/>
        </w:rPr>
      </w:pPr>
      <w:r w:rsidRPr="00C17051">
        <w:rPr>
          <w:rFonts w:ascii="Arial" w:hAnsi="Arial" w:cs="Arial"/>
          <w:b/>
          <w:bCs/>
          <w:sz w:val="20"/>
          <w:szCs w:val="20"/>
          <w:lang w:val="fr-FR"/>
        </w:rPr>
        <w:t>MODEL CONTRACT DE PRESTARI SERVICII</w:t>
      </w:r>
    </w:p>
    <w:p w14:paraId="2339F4CB" w14:textId="292100FF" w:rsidR="00515268" w:rsidRDefault="000D2C95" w:rsidP="003E35A9">
      <w:pPr>
        <w:jc w:val="center"/>
        <w:rPr>
          <w:rFonts w:ascii="Arial" w:hAnsi="Arial" w:cs="Arial"/>
          <w:b/>
          <w:bCs/>
          <w:sz w:val="20"/>
          <w:szCs w:val="20"/>
          <w:lang w:val="fr-FR"/>
        </w:rPr>
      </w:pPr>
      <w:r>
        <w:rPr>
          <w:rFonts w:ascii="Arial" w:hAnsi="Arial" w:cs="Arial"/>
          <w:b/>
          <w:bCs/>
          <w:sz w:val="20"/>
          <w:szCs w:val="20"/>
          <w:lang w:val="fr-FR"/>
        </w:rPr>
        <w:t>avand ca obiect</w:t>
      </w:r>
    </w:p>
    <w:p w14:paraId="29B38508" w14:textId="77777777" w:rsidR="00084399" w:rsidRPr="00515268" w:rsidRDefault="00084399" w:rsidP="003E35A9">
      <w:pPr>
        <w:jc w:val="center"/>
        <w:rPr>
          <w:rFonts w:ascii="Arial" w:hAnsi="Arial" w:cs="Arial"/>
          <w:b/>
          <w:bCs/>
          <w:sz w:val="20"/>
          <w:szCs w:val="20"/>
          <w:lang w:val="fr-FR"/>
        </w:rPr>
      </w:pPr>
    </w:p>
    <w:p w14:paraId="1ABB810B" w14:textId="77777777" w:rsidR="000254CE" w:rsidRPr="000254CE" w:rsidRDefault="000254CE" w:rsidP="000254CE">
      <w:pPr>
        <w:jc w:val="center"/>
        <w:rPr>
          <w:rFonts w:ascii="Arial" w:eastAsia="Calibri" w:hAnsi="Arial" w:cs="Arial"/>
          <w:b/>
          <w:bCs/>
          <w:iCs/>
          <w:noProof/>
          <w:sz w:val="20"/>
          <w:szCs w:val="20"/>
          <w:lang w:val="ro-RO"/>
          <w14:ligatures w14:val="standardContextual"/>
        </w:rPr>
      </w:pPr>
      <w:bookmarkStart w:id="0" w:name="_Hlk214734528"/>
      <w:bookmarkStart w:id="1" w:name="_Hlk189569297"/>
      <w:bookmarkStart w:id="2" w:name="_Hlk116477818"/>
      <w:bookmarkStart w:id="3" w:name="_Hlk116487729"/>
      <w:bookmarkStart w:id="4" w:name="_Hlk116477042"/>
      <w:r w:rsidRPr="000254CE">
        <w:rPr>
          <w:rFonts w:ascii="Arial" w:eastAsia="Calibri" w:hAnsi="Arial" w:cs="Arial"/>
          <w:b/>
          <w:bCs/>
          <w:iCs/>
          <w:noProof/>
          <w:sz w:val="20"/>
          <w:szCs w:val="20"/>
          <w:lang w:val="ro-RO"/>
          <w14:ligatures w14:val="standardContextual"/>
        </w:rPr>
        <w:t xml:space="preserve">Servicii de supraveghere tehnică/dirigenție de șantier a lucrărilor de C+M pentru obiectivul de investitii </w:t>
      </w:r>
      <w:r w:rsidRPr="000254CE">
        <w:rPr>
          <w:rFonts w:ascii="Arial" w:eastAsiaTheme="minorHAnsi" w:hAnsi="Arial" w:cs="Arial"/>
          <w:b/>
          <w:bCs/>
          <w:sz w:val="20"/>
          <w:szCs w:val="20"/>
          <w:lang w:val="ro-RO"/>
        </w:rPr>
        <w:t xml:space="preserve"> </w:t>
      </w:r>
      <w:bookmarkStart w:id="5" w:name="_Hlk214822059"/>
      <w:r w:rsidRPr="000254CE">
        <w:rPr>
          <w:rFonts w:ascii="Arial" w:eastAsia="Calibri" w:hAnsi="Arial" w:cs="Arial"/>
          <w:b/>
          <w:bCs/>
          <w:iCs/>
          <w:noProof/>
          <w:sz w:val="20"/>
          <w:szCs w:val="20"/>
          <w:lang w:val="ro-RO"/>
          <w14:ligatures w14:val="standardContextual"/>
        </w:rPr>
        <w:t>„Amenajare Valea Secătura (Șinteu), jud. Bihor”</w:t>
      </w:r>
      <w:bookmarkEnd w:id="5"/>
    </w:p>
    <w:bookmarkEnd w:id="0"/>
    <w:p w14:paraId="3B727711" w14:textId="77777777" w:rsidR="003E35A9" w:rsidRPr="004A066B" w:rsidRDefault="003E35A9" w:rsidP="004A066B">
      <w:pPr>
        <w:ind w:left="-567" w:right="-22"/>
        <w:jc w:val="center"/>
        <w:rPr>
          <w:rFonts w:ascii="Arial" w:eastAsiaTheme="minorHAnsi" w:hAnsi="Arial" w:cs="Arial"/>
          <w:sz w:val="20"/>
          <w:szCs w:val="20"/>
          <w:lang w:val="ro-RO"/>
        </w:rPr>
      </w:pPr>
    </w:p>
    <w:bookmarkEnd w:id="1"/>
    <w:p w14:paraId="5D3BADB4" w14:textId="77777777" w:rsidR="003E35A9" w:rsidRPr="00CB2E98" w:rsidRDefault="003E35A9" w:rsidP="003E35A9">
      <w:pPr>
        <w:jc w:val="center"/>
        <w:rPr>
          <w:rFonts w:ascii="Arial" w:hAnsi="Arial" w:cs="Arial"/>
          <w:b/>
          <w:bCs/>
          <w:sz w:val="20"/>
          <w:szCs w:val="20"/>
          <w:lang w:val="ro-RO"/>
        </w:rPr>
      </w:pPr>
      <w:r w:rsidRPr="00CB2E98">
        <w:rPr>
          <w:rFonts w:ascii="Arial" w:hAnsi="Arial" w:cs="Arial"/>
          <w:b/>
          <w:bCs/>
          <w:sz w:val="20"/>
          <w:szCs w:val="20"/>
          <w:lang w:val="ro-RO"/>
        </w:rPr>
        <w:t>nr.______________data_______________</w:t>
      </w:r>
    </w:p>
    <w:p w14:paraId="77A32D35" w14:textId="77777777" w:rsidR="00515268" w:rsidRPr="00515268" w:rsidRDefault="00515268" w:rsidP="00515268">
      <w:pPr>
        <w:spacing w:after="120" w:line="276" w:lineRule="auto"/>
        <w:ind w:left="-567" w:right="-567"/>
        <w:jc w:val="center"/>
        <w:rPr>
          <w:rFonts w:ascii="Arial" w:eastAsiaTheme="minorHAnsi" w:hAnsi="Arial" w:cs="Arial"/>
          <w:b/>
          <w:bCs/>
          <w:iCs/>
          <w:sz w:val="20"/>
          <w:szCs w:val="20"/>
          <w:lang w:val="ro-RO"/>
        </w:rPr>
      </w:pPr>
    </w:p>
    <w:bookmarkEnd w:id="2"/>
    <w:bookmarkEnd w:id="3"/>
    <w:bookmarkEnd w:id="4"/>
    <w:p w14:paraId="055565FB" w14:textId="1446FB59" w:rsidR="007B08AC" w:rsidRPr="00515268" w:rsidRDefault="00F83BDC" w:rsidP="007B08AC">
      <w:pPr>
        <w:jc w:val="both"/>
        <w:rPr>
          <w:rFonts w:ascii="Arial" w:hAnsi="Arial" w:cs="Arial"/>
          <w:b/>
          <w:bCs/>
          <w:sz w:val="20"/>
          <w:szCs w:val="20"/>
          <w:lang w:val="ro-RO"/>
        </w:rPr>
      </w:pPr>
      <w:r w:rsidRPr="00C17051">
        <w:rPr>
          <w:rFonts w:ascii="Arial" w:hAnsi="Arial" w:cs="Arial"/>
          <w:b/>
          <w:bCs/>
          <w:sz w:val="20"/>
          <w:szCs w:val="20"/>
          <w:lang w:val="ro-RO"/>
        </w:rPr>
        <w:t xml:space="preserve">1. </w:t>
      </w:r>
      <w:r w:rsidR="007B08AC" w:rsidRPr="00C17051">
        <w:rPr>
          <w:rFonts w:ascii="Arial" w:hAnsi="Arial" w:cs="Arial"/>
          <w:b/>
          <w:bCs/>
          <w:sz w:val="20"/>
          <w:szCs w:val="20"/>
          <w:lang w:val="ro-RO"/>
        </w:rPr>
        <w:t>Părţile contractante</w:t>
      </w:r>
    </w:p>
    <w:p w14:paraId="383600D6" w14:textId="3A50F14F" w:rsidR="007B08AC" w:rsidRPr="00C17051" w:rsidRDefault="007B08AC" w:rsidP="007B08AC">
      <w:pPr>
        <w:jc w:val="both"/>
        <w:rPr>
          <w:rFonts w:ascii="Arial" w:hAnsi="Arial" w:cs="Arial"/>
          <w:sz w:val="20"/>
          <w:szCs w:val="20"/>
          <w:lang w:val="ro-RO"/>
        </w:rPr>
      </w:pPr>
      <w:r w:rsidRPr="00C17051">
        <w:rPr>
          <w:rFonts w:ascii="Arial" w:hAnsi="Arial" w:cs="Arial"/>
          <w:sz w:val="20"/>
          <w:szCs w:val="20"/>
          <w:lang w:val="ro-RO"/>
        </w:rPr>
        <w:t>În temeiul, Legii nr. 98/2016 privind achizitiile publice, a H.G. 395/2016 privind normele de aplicare a prevederilor referitoare la atribuirea contractului de achizitie publica</w:t>
      </w:r>
      <w:r w:rsidR="00FB08AD">
        <w:rPr>
          <w:rFonts w:ascii="Arial" w:hAnsi="Arial" w:cs="Arial"/>
          <w:sz w:val="20"/>
          <w:szCs w:val="20"/>
          <w:lang w:val="ro-RO"/>
        </w:rPr>
        <w:t xml:space="preserve">, </w:t>
      </w:r>
      <w:r w:rsidR="00FB08AD" w:rsidRPr="00D3429A">
        <w:rPr>
          <w:rFonts w:ascii="Arial" w:hAnsi="Arial" w:cs="Arial"/>
          <w:sz w:val="20"/>
          <w:szCs w:val="20"/>
          <w:lang w:val="de-AT"/>
        </w:rPr>
        <w:t xml:space="preserve">cu modificările şi completările ulterioare, </w:t>
      </w:r>
      <w:r w:rsidRPr="00C17051">
        <w:rPr>
          <w:rFonts w:ascii="Arial" w:hAnsi="Arial" w:cs="Arial"/>
          <w:sz w:val="20"/>
          <w:szCs w:val="20"/>
          <w:lang w:val="ro-RO"/>
        </w:rPr>
        <w:t xml:space="preserve">   s-a încheiat prezentul contract de prestări  servicii, </w:t>
      </w:r>
    </w:p>
    <w:p w14:paraId="0ACAE37E" w14:textId="77777777" w:rsidR="007B08AC" w:rsidRPr="00C17051" w:rsidRDefault="007B08AC" w:rsidP="007B08AC">
      <w:pPr>
        <w:jc w:val="both"/>
        <w:rPr>
          <w:rFonts w:ascii="Arial" w:hAnsi="Arial" w:cs="Arial"/>
          <w:sz w:val="20"/>
          <w:szCs w:val="20"/>
          <w:lang w:val="ro-RO"/>
        </w:rPr>
      </w:pPr>
    </w:p>
    <w:p w14:paraId="248612C5" w14:textId="77777777" w:rsidR="007B08AC" w:rsidRPr="00C17051" w:rsidRDefault="007B08AC" w:rsidP="007B08AC">
      <w:pPr>
        <w:jc w:val="both"/>
        <w:rPr>
          <w:rFonts w:ascii="Arial" w:hAnsi="Arial" w:cs="Arial"/>
          <w:sz w:val="20"/>
          <w:szCs w:val="20"/>
          <w:lang w:val="ro-RO"/>
        </w:rPr>
      </w:pPr>
      <w:r w:rsidRPr="00C17051">
        <w:rPr>
          <w:rFonts w:ascii="Arial" w:hAnsi="Arial" w:cs="Arial"/>
          <w:sz w:val="20"/>
          <w:szCs w:val="20"/>
          <w:lang w:val="ro-RO"/>
        </w:rPr>
        <w:t>Între</w:t>
      </w:r>
    </w:p>
    <w:p w14:paraId="208D9486" w14:textId="77777777" w:rsidR="00F83BDC" w:rsidRPr="00C17051" w:rsidRDefault="00F83BDC" w:rsidP="007B08AC">
      <w:pPr>
        <w:jc w:val="both"/>
        <w:rPr>
          <w:rFonts w:ascii="Arial" w:hAnsi="Arial" w:cs="Arial"/>
          <w:sz w:val="20"/>
          <w:szCs w:val="20"/>
          <w:lang w:val="ro-RO"/>
        </w:rPr>
      </w:pPr>
    </w:p>
    <w:p w14:paraId="468AD9AC" w14:textId="2D812F9A" w:rsidR="007B08AC" w:rsidRPr="00CB2E98" w:rsidRDefault="007B08AC" w:rsidP="007B08AC">
      <w:pPr>
        <w:spacing w:after="160"/>
        <w:jc w:val="both"/>
        <w:rPr>
          <w:rFonts w:ascii="Arial" w:eastAsia="Calibri" w:hAnsi="Arial" w:cs="Arial"/>
          <w:sz w:val="20"/>
          <w:szCs w:val="20"/>
          <w:lang w:val="ro-RO"/>
        </w:rPr>
      </w:pPr>
      <w:r w:rsidRPr="007B08AC">
        <w:rPr>
          <w:rFonts w:ascii="Arial" w:eastAsia="Calibri" w:hAnsi="Arial" w:cs="Arial"/>
          <w:sz w:val="20"/>
          <w:szCs w:val="20"/>
          <w:lang w:val="pt-BR" w:eastAsia="ro-RO"/>
        </w:rPr>
        <w:t xml:space="preserve">A.N. "APELE ROMÂNE" - </w:t>
      </w:r>
      <w:r w:rsidRPr="00C17051">
        <w:rPr>
          <w:rFonts w:ascii="Arial" w:eastAsia="Calibri" w:hAnsi="Arial" w:cs="Arial"/>
          <w:sz w:val="20"/>
          <w:szCs w:val="20"/>
          <w:lang w:val="ro-RO"/>
        </w:rPr>
        <w:t xml:space="preserve">ADMINISTRAŢIA BAZINALĂ DE APĂ CRIŞURI cu sediul in municipiul Oradea, str. </w:t>
      </w:r>
      <w:r w:rsidRPr="003C7FA4">
        <w:rPr>
          <w:rFonts w:ascii="Arial" w:eastAsia="Calibri" w:hAnsi="Arial" w:cs="Arial"/>
          <w:sz w:val="20"/>
          <w:szCs w:val="20"/>
          <w:lang w:val="ro-RO"/>
        </w:rPr>
        <w:t xml:space="preserve">Ion Bogdan nr. 35, cod postal 410125, </w:t>
      </w:r>
      <w:r w:rsidR="00FB08AD" w:rsidRPr="00FB08AD">
        <w:rPr>
          <w:rFonts w:ascii="Arial" w:eastAsia="Calibri" w:hAnsi="Arial" w:cs="Arial"/>
          <w:sz w:val="20"/>
          <w:szCs w:val="20"/>
          <w:lang w:val="ro-RO"/>
        </w:rPr>
        <w:t>adresa de corespondență în str. Atelierelor nr. 6-8, Oradea, județul Bihor</w:t>
      </w:r>
      <w:r w:rsidR="00FB08AD">
        <w:rPr>
          <w:rFonts w:ascii="Arial" w:eastAsia="Calibri" w:hAnsi="Arial" w:cs="Arial"/>
          <w:sz w:val="20"/>
          <w:szCs w:val="20"/>
          <w:lang w:val="ro-RO"/>
        </w:rPr>
        <w:t>,</w:t>
      </w:r>
      <w:r w:rsidR="00FB08AD" w:rsidRPr="00FB08AD">
        <w:rPr>
          <w:rFonts w:ascii="Arial" w:eastAsia="Calibri" w:hAnsi="Arial" w:cs="Arial"/>
          <w:sz w:val="20"/>
          <w:szCs w:val="20"/>
          <w:lang w:val="ro-RO"/>
        </w:rPr>
        <w:t xml:space="preserve"> </w:t>
      </w:r>
      <w:r w:rsidRPr="003C7FA4">
        <w:rPr>
          <w:rFonts w:ascii="Arial" w:eastAsia="Calibri" w:hAnsi="Arial" w:cs="Arial"/>
          <w:sz w:val="20"/>
          <w:szCs w:val="20"/>
          <w:lang w:val="ro-RO"/>
        </w:rPr>
        <w:t xml:space="preserve">telefon: +40(259) 442 033; +40(259) 443 892 /fax: +40(259) 444 237; +40(259)442 064, CUI 18261602, CIF RO 23782674, cont IBAN </w:t>
      </w:r>
      <w:r w:rsidR="000254CE" w:rsidRPr="00CB352A">
        <w:rPr>
          <w:rFonts w:ascii="Arial" w:hAnsi="Arial" w:cs="Arial"/>
          <w:sz w:val="20"/>
          <w:szCs w:val="20"/>
          <w:lang w:val="es-ES"/>
        </w:rPr>
        <w:t>RO57TREZ23F700400710130X</w:t>
      </w:r>
      <w:r w:rsidR="000254CE" w:rsidRPr="000254CE">
        <w:rPr>
          <w:rFonts w:ascii="Arial" w:hAnsi="Arial" w:cs="Arial"/>
          <w:sz w:val="20"/>
          <w:szCs w:val="20"/>
          <w:lang w:val="ro-RO"/>
        </w:rPr>
        <w:t>,</w:t>
      </w:r>
      <w:r w:rsidRPr="003C7FA4">
        <w:rPr>
          <w:rFonts w:ascii="Arial" w:eastAsia="Calibri" w:hAnsi="Arial" w:cs="Arial"/>
          <w:sz w:val="20"/>
          <w:szCs w:val="20"/>
          <w:lang w:val="ro-RO"/>
        </w:rPr>
        <w:t xml:space="preserve"> , deschis la Trezorerie Mun. </w:t>
      </w:r>
      <w:r w:rsidRPr="00CB2E98">
        <w:rPr>
          <w:rFonts w:ascii="Arial" w:eastAsia="Calibri" w:hAnsi="Arial" w:cs="Arial"/>
          <w:sz w:val="20"/>
          <w:szCs w:val="20"/>
          <w:lang w:val="ro-RO"/>
        </w:rPr>
        <w:t xml:space="preserve">Oradea, reprezentat legal prin ing. </w:t>
      </w:r>
      <w:r w:rsidRPr="007B08AC">
        <w:rPr>
          <w:rFonts w:ascii="Arial" w:eastAsia="Calibri" w:hAnsi="Arial" w:cs="Arial"/>
          <w:sz w:val="20"/>
          <w:szCs w:val="20"/>
          <w:lang w:val="ro-RO"/>
        </w:rPr>
        <w:t>PÁSZTOR Sándor</w:t>
      </w:r>
      <w:r w:rsidRPr="007B08AC">
        <w:rPr>
          <w:rFonts w:ascii="Arial" w:eastAsia="Calibri" w:hAnsi="Arial" w:cs="Arial"/>
          <w:b/>
          <w:sz w:val="20"/>
          <w:szCs w:val="20"/>
          <w:lang w:val="ro-RO"/>
        </w:rPr>
        <w:t xml:space="preserve"> </w:t>
      </w:r>
      <w:r w:rsidRPr="00CB2E98">
        <w:rPr>
          <w:rFonts w:ascii="Arial" w:eastAsia="Calibri" w:hAnsi="Arial" w:cs="Arial"/>
          <w:sz w:val="20"/>
          <w:szCs w:val="20"/>
          <w:lang w:val="ro-RO"/>
        </w:rPr>
        <w:t>– Director si ec. TONCA Maria – Director economic, în calitate de</w:t>
      </w:r>
      <w:r w:rsidRPr="00CB2E98">
        <w:rPr>
          <w:rFonts w:ascii="Arial" w:hAnsi="Arial" w:cs="Arial"/>
          <w:sz w:val="20"/>
          <w:szCs w:val="20"/>
          <w:lang w:val="ro-RO"/>
        </w:rPr>
        <w:t xml:space="preserve">  achizitor/beneficiar/autoritate contractanta</w:t>
      </w:r>
      <w:r w:rsidRPr="00CB2E98">
        <w:rPr>
          <w:rFonts w:ascii="Arial" w:eastAsia="Calibri" w:hAnsi="Arial" w:cs="Arial"/>
          <w:sz w:val="20"/>
          <w:szCs w:val="20"/>
          <w:lang w:val="ro-RO"/>
        </w:rPr>
        <w:t xml:space="preserve">  pe de o parte,</w:t>
      </w:r>
    </w:p>
    <w:p w14:paraId="57CD679C" w14:textId="77777777" w:rsidR="007B08AC" w:rsidRPr="00CB2E98" w:rsidRDefault="007B08AC" w:rsidP="007B08AC">
      <w:pPr>
        <w:jc w:val="both"/>
        <w:rPr>
          <w:rFonts w:ascii="Arial" w:hAnsi="Arial" w:cs="Arial"/>
          <w:sz w:val="20"/>
          <w:szCs w:val="20"/>
          <w:lang w:val="ro-RO"/>
        </w:rPr>
      </w:pPr>
      <w:r w:rsidRPr="00CB2E98">
        <w:rPr>
          <w:rFonts w:ascii="Arial" w:hAnsi="Arial" w:cs="Arial"/>
          <w:sz w:val="20"/>
          <w:szCs w:val="20"/>
          <w:lang w:val="ro-RO"/>
        </w:rPr>
        <w:t xml:space="preserve">şi </w:t>
      </w:r>
    </w:p>
    <w:p w14:paraId="7E0CBA7D" w14:textId="77777777" w:rsidR="007B08AC" w:rsidRPr="00C17051" w:rsidRDefault="007B08AC" w:rsidP="007B08AC">
      <w:pPr>
        <w:jc w:val="both"/>
        <w:rPr>
          <w:rFonts w:ascii="Arial" w:hAnsi="Arial" w:cs="Arial"/>
          <w:sz w:val="20"/>
          <w:szCs w:val="20"/>
          <w:lang w:val="fr-FR"/>
        </w:rPr>
      </w:pPr>
      <w:r w:rsidRPr="00CB2E98">
        <w:rPr>
          <w:rFonts w:ascii="Arial" w:hAnsi="Arial" w:cs="Arial"/>
          <w:sz w:val="20"/>
          <w:szCs w:val="20"/>
          <w:lang w:val="ro-RO"/>
        </w:rPr>
        <w:t xml:space="preserve">……... ................ ...........................  …………….  denumirea operatorului economic  cu sediul în  .................................................................. telefon/fax .............................................. număr de înmatriculare în Registrul Comerţului.................................................. </w:t>
      </w:r>
      <w:r w:rsidRPr="00C17051">
        <w:rPr>
          <w:rFonts w:ascii="Arial" w:hAnsi="Arial" w:cs="Arial"/>
          <w:sz w:val="20"/>
          <w:szCs w:val="20"/>
          <w:lang w:val="fr-FR"/>
        </w:rPr>
        <w:t>cod fiscal ...................................având  cont deschis la.. ...........................................................................  ...............................................................................  reprezentată prin domnul/doamna ....................................................................................... (numele şi prenumele  conducătorului), având funcţia de ............................................... în calitate de prestator/contractant, pe de altă parte.</w:t>
      </w:r>
    </w:p>
    <w:p w14:paraId="4427F243" w14:textId="77777777" w:rsidR="007B08AC" w:rsidRPr="00C17051" w:rsidRDefault="007B08AC">
      <w:pPr>
        <w:rPr>
          <w:lang w:val="fr-FR"/>
        </w:rPr>
      </w:pPr>
    </w:p>
    <w:p w14:paraId="77CF4A7B" w14:textId="77777777" w:rsidR="007B08AC" w:rsidRDefault="007B08AC" w:rsidP="007B08AC">
      <w:pPr>
        <w:jc w:val="both"/>
        <w:rPr>
          <w:rFonts w:ascii="Arial" w:hAnsi="Arial" w:cs="Arial"/>
          <w:b/>
          <w:bCs/>
          <w:sz w:val="20"/>
          <w:szCs w:val="20"/>
          <w:lang w:val="fr-FR"/>
        </w:rPr>
      </w:pPr>
      <w:r w:rsidRPr="00C17051">
        <w:rPr>
          <w:rFonts w:ascii="Arial" w:hAnsi="Arial" w:cs="Arial"/>
          <w:b/>
          <w:bCs/>
          <w:sz w:val="20"/>
          <w:szCs w:val="20"/>
          <w:lang w:val="fr-FR"/>
        </w:rPr>
        <w:t>2. Definiţii:</w:t>
      </w:r>
    </w:p>
    <w:p w14:paraId="1FF67208" w14:textId="77777777" w:rsidR="00FF20D3" w:rsidRPr="00D3429A" w:rsidRDefault="00FF20D3" w:rsidP="00FF20D3">
      <w:pPr>
        <w:jc w:val="both"/>
        <w:rPr>
          <w:rFonts w:ascii="Arial" w:hAnsi="Arial" w:cs="Arial"/>
          <w:snapToGrid w:val="0"/>
          <w:sz w:val="20"/>
          <w:szCs w:val="20"/>
          <w:lang w:val="ro-RO"/>
        </w:rPr>
      </w:pPr>
      <w:r w:rsidRPr="00D3429A">
        <w:rPr>
          <w:rFonts w:ascii="Arial" w:hAnsi="Arial" w:cs="Arial"/>
          <w:snapToGrid w:val="0"/>
          <w:sz w:val="20"/>
          <w:szCs w:val="20"/>
          <w:lang w:val="ro-RO"/>
        </w:rPr>
        <w:t>În prezentul Contract următorii termeni vor fi interpretaţi astfel:</w:t>
      </w:r>
    </w:p>
    <w:p w14:paraId="4C816044"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rPr>
        <w:t>“</w:t>
      </w:r>
      <w:r w:rsidRPr="00D3429A">
        <w:rPr>
          <w:rFonts w:ascii="Arial" w:hAnsi="Arial" w:cs="Arial"/>
          <w:b/>
          <w:i/>
          <w:snapToGrid w:val="0"/>
          <w:sz w:val="20"/>
          <w:szCs w:val="20"/>
          <w:lang w:val="ro-RO"/>
        </w:rPr>
        <w:t>Părţile contractante”</w:t>
      </w:r>
      <w:r w:rsidRPr="00D3429A">
        <w:rPr>
          <w:rFonts w:ascii="Arial" w:hAnsi="Arial" w:cs="Arial"/>
          <w:b/>
          <w:bCs/>
          <w:snapToGrid w:val="0"/>
          <w:sz w:val="20"/>
          <w:szCs w:val="20"/>
          <w:lang w:val="ro-RO"/>
        </w:rPr>
        <w:t xml:space="preserve"> </w:t>
      </w:r>
      <w:r w:rsidRPr="00D3429A">
        <w:rPr>
          <w:rFonts w:ascii="Arial" w:hAnsi="Arial" w:cs="Arial"/>
          <w:bCs/>
          <w:snapToGrid w:val="0"/>
          <w:sz w:val="20"/>
          <w:szCs w:val="20"/>
          <w:lang w:val="ro-RO"/>
        </w:rPr>
        <w:t>sunt</w:t>
      </w:r>
      <w:r w:rsidRPr="00D3429A">
        <w:rPr>
          <w:rFonts w:ascii="Arial" w:hAnsi="Arial" w:cs="Arial"/>
          <w:b/>
          <w:bCs/>
          <w:snapToGrid w:val="0"/>
          <w:sz w:val="20"/>
          <w:szCs w:val="20"/>
          <w:lang w:val="ro-RO"/>
        </w:rPr>
        <w:t xml:space="preserve"> </w:t>
      </w:r>
      <w:r w:rsidRPr="00D3429A">
        <w:rPr>
          <w:rFonts w:ascii="Arial" w:hAnsi="Arial" w:cs="Arial"/>
          <w:bCs/>
          <w:snapToGrid w:val="0"/>
          <w:sz w:val="20"/>
          <w:szCs w:val="20"/>
          <w:lang w:val="ro-RO"/>
        </w:rPr>
        <w:t>achizitorul și prestatorul</w:t>
      </w:r>
      <w:r w:rsidRPr="00D3429A">
        <w:rPr>
          <w:rFonts w:ascii="Arial" w:hAnsi="Arial" w:cs="Arial"/>
          <w:b/>
          <w:bCs/>
          <w:snapToGrid w:val="0"/>
          <w:sz w:val="20"/>
          <w:szCs w:val="20"/>
          <w:lang w:val="ro-RO"/>
        </w:rPr>
        <w:t xml:space="preserve"> </w:t>
      </w:r>
      <w:r w:rsidRPr="00D3429A">
        <w:rPr>
          <w:rFonts w:ascii="Arial" w:hAnsi="Arial" w:cs="Arial"/>
          <w:snapToGrid w:val="0"/>
          <w:sz w:val="20"/>
          <w:szCs w:val="20"/>
          <w:lang w:val="ro-RO"/>
        </w:rPr>
        <w:t>aşa cum sunt acestea numite în prezentul contract.</w:t>
      </w:r>
    </w:p>
    <w:p w14:paraId="1A56F5DC"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„Achizitor”</w:t>
      </w:r>
      <w:r w:rsidRPr="00D3429A">
        <w:rPr>
          <w:rFonts w:ascii="Arial" w:hAnsi="Arial" w:cs="Arial"/>
          <w:b/>
          <w:snapToGrid w:val="0"/>
          <w:sz w:val="20"/>
          <w:szCs w:val="20"/>
          <w:lang w:val="ro-RO"/>
        </w:rPr>
        <w:t xml:space="preserve"> - </w:t>
      </w:r>
      <w:r w:rsidRPr="00D3429A">
        <w:rPr>
          <w:rFonts w:ascii="Arial" w:hAnsi="Arial" w:cs="Arial"/>
          <w:snapToGrid w:val="0"/>
          <w:sz w:val="20"/>
          <w:szCs w:val="20"/>
          <w:lang w:val="ro-RO"/>
        </w:rPr>
        <w:t xml:space="preserve"> este beneficiarul serviciilor în baza Contractului, precum şi succesorii legali ai acestuia. Achizitor are același înteles cu Autoritatea Contractantă în înțelesul legislației achizițiilor. </w:t>
      </w:r>
    </w:p>
    <w:p w14:paraId="1522B4A5"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 xml:space="preserve"> „Prestator”</w:t>
      </w:r>
      <w:r w:rsidRPr="00D3429A">
        <w:rPr>
          <w:rFonts w:ascii="Arial" w:hAnsi="Arial" w:cs="Arial"/>
          <w:b/>
          <w:snapToGrid w:val="0"/>
          <w:sz w:val="20"/>
          <w:szCs w:val="20"/>
          <w:lang w:val="ro-RO"/>
        </w:rPr>
        <w:t xml:space="preserve"> - </w:t>
      </w:r>
      <w:r w:rsidRPr="00D3429A">
        <w:rPr>
          <w:rFonts w:ascii="Arial" w:hAnsi="Arial" w:cs="Arial"/>
          <w:snapToGrid w:val="0"/>
          <w:sz w:val="20"/>
          <w:szCs w:val="20"/>
          <w:lang w:val="ro-RO"/>
        </w:rPr>
        <w:t>este persoana juridică/ fizică sau orice asociere de persoane juridice, legal constituită, responsabilă cu realizarea obiectului Contractului.</w:t>
      </w:r>
    </w:p>
    <w:p w14:paraId="6F78C880"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i/>
          <w:snapToGrid w:val="0"/>
          <w:sz w:val="20"/>
          <w:szCs w:val="20"/>
          <w:lang w:val="ro-RO"/>
        </w:rPr>
        <w:t>„</w:t>
      </w:r>
      <w:r w:rsidRPr="00D3429A">
        <w:rPr>
          <w:rFonts w:ascii="Arial" w:hAnsi="Arial" w:cs="Arial"/>
          <w:b/>
          <w:i/>
          <w:snapToGrid w:val="0"/>
          <w:sz w:val="20"/>
          <w:szCs w:val="20"/>
          <w:lang w:val="ro-RO"/>
        </w:rPr>
        <w:t>Contract”</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07B0B6F0"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snapToGrid w:val="0"/>
          <w:sz w:val="20"/>
          <w:szCs w:val="20"/>
          <w:lang w:val="ro-RO"/>
        </w:rPr>
        <w:lastRenderedPageBreak/>
        <w:t xml:space="preserve"> </w:t>
      </w:r>
      <w:r w:rsidRPr="00D3429A">
        <w:rPr>
          <w:rFonts w:ascii="Arial" w:hAnsi="Arial" w:cs="Arial"/>
          <w:i/>
          <w:snapToGrid w:val="0"/>
          <w:sz w:val="20"/>
          <w:szCs w:val="20"/>
          <w:lang w:val="ro-RO"/>
        </w:rPr>
        <w:t>„</w:t>
      </w:r>
      <w:r w:rsidRPr="00D3429A">
        <w:rPr>
          <w:rFonts w:ascii="Arial" w:hAnsi="Arial" w:cs="Arial"/>
          <w:b/>
          <w:i/>
          <w:snapToGrid w:val="0"/>
          <w:sz w:val="20"/>
          <w:szCs w:val="20"/>
          <w:lang w:val="ro-RO"/>
        </w:rPr>
        <w:t>Preţul Contractului”</w:t>
      </w:r>
      <w:r w:rsidRPr="00D3429A">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2166BFF9"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bCs/>
          <w:i/>
          <w:snapToGrid w:val="0"/>
          <w:sz w:val="20"/>
          <w:szCs w:val="20"/>
          <w:lang w:val="ro-RO"/>
        </w:rPr>
        <w:t>„Forţa majoră”</w:t>
      </w:r>
      <w:r w:rsidRPr="00D3429A">
        <w:rPr>
          <w:rFonts w:ascii="Arial" w:hAnsi="Arial" w:cs="Arial"/>
          <w:b/>
          <w:bCs/>
          <w:snapToGrid w:val="0"/>
          <w:sz w:val="20"/>
          <w:szCs w:val="20"/>
          <w:lang w:val="ro-RO"/>
        </w:rPr>
        <w:t xml:space="preserve"> </w:t>
      </w:r>
      <w:r w:rsidRPr="00D3429A">
        <w:rPr>
          <w:rFonts w:ascii="Arial" w:hAnsi="Arial" w:cs="Arial"/>
          <w:snapToGrid w:val="0"/>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7DDF826E"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i/>
          <w:snapToGrid w:val="0"/>
          <w:sz w:val="20"/>
          <w:szCs w:val="20"/>
          <w:lang w:val="es-ES"/>
        </w:rPr>
        <w:t>“</w:t>
      </w:r>
      <w:r w:rsidRPr="00D3429A">
        <w:rPr>
          <w:rFonts w:ascii="Arial" w:hAnsi="Arial" w:cs="Arial"/>
          <w:b/>
          <w:i/>
          <w:snapToGrid w:val="0"/>
          <w:sz w:val="20"/>
          <w:szCs w:val="20"/>
          <w:lang w:val="es-ES"/>
        </w:rPr>
        <w:t>S</w:t>
      </w:r>
      <w:r w:rsidRPr="00D3429A">
        <w:rPr>
          <w:rFonts w:ascii="Arial" w:hAnsi="Arial" w:cs="Arial"/>
          <w:b/>
          <w:i/>
          <w:snapToGrid w:val="0"/>
          <w:sz w:val="20"/>
          <w:szCs w:val="20"/>
          <w:lang w:val="ro-RO"/>
        </w:rPr>
        <w:t>ubcontractant</w:t>
      </w:r>
      <w:r w:rsidRPr="00D3429A">
        <w:rPr>
          <w:rFonts w:ascii="Arial" w:hAnsi="Arial" w:cs="Arial"/>
          <w:i/>
          <w:snapToGrid w:val="0"/>
          <w:sz w:val="20"/>
          <w:szCs w:val="20"/>
          <w:lang w:val="ro-RO"/>
        </w:rPr>
        <w:t>’</w:t>
      </w:r>
      <w:r w:rsidRPr="00D3429A">
        <w:rPr>
          <w:rFonts w:ascii="Arial" w:hAnsi="Arial" w:cs="Arial"/>
          <w:snapToGrid w:val="0"/>
          <w:sz w:val="20"/>
          <w:szCs w:val="20"/>
          <w:lang w:val="ro-RO"/>
        </w:rPr>
        <w:t xml:space="preserve"> - inseamna orice operator economic care nu este parte a prezentului contract de achizitie publica și care executa anumite părți ori elemente ale lucrărilor/serviciilor  raspunzând în fata contractantului de organizarea și derularea tuturor etapelor necesare în acest scop. Punerea la dispozitie a unui utilaj sau furnizarea de materiale/bunuri in cadrul unui contract de achizitie publica nu este considerata subcontractare in sensul Legii nr. 98/2016.</w:t>
      </w:r>
    </w:p>
    <w:p w14:paraId="029BA10A"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snapToGrid w:val="0"/>
          <w:sz w:val="20"/>
          <w:szCs w:val="20"/>
          <w:lang w:val="ro-RO"/>
        </w:rPr>
        <w:t xml:space="preserve"> “</w:t>
      </w:r>
      <w:r w:rsidRPr="00D3429A">
        <w:rPr>
          <w:rFonts w:ascii="Arial" w:hAnsi="Arial" w:cs="Arial"/>
          <w:b/>
          <w:snapToGrid w:val="0"/>
          <w:sz w:val="20"/>
          <w:szCs w:val="20"/>
          <w:lang w:val="ro-RO"/>
        </w:rPr>
        <w:t>P</w:t>
      </w:r>
      <w:r w:rsidRPr="00D3429A">
        <w:rPr>
          <w:rFonts w:ascii="Arial" w:hAnsi="Arial" w:cs="Arial"/>
          <w:b/>
          <w:i/>
          <w:snapToGrid w:val="0"/>
          <w:sz w:val="20"/>
          <w:szCs w:val="20"/>
          <w:lang w:val="ro-RO"/>
        </w:rPr>
        <w:t>enalitate contractuală”</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w:t>
      </w:r>
    </w:p>
    <w:p w14:paraId="277D9F7A"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81379">
        <w:rPr>
          <w:rFonts w:ascii="Arial" w:hAnsi="Arial" w:cs="Arial"/>
          <w:b/>
          <w:bCs/>
          <w:i/>
          <w:snapToGrid w:val="0"/>
          <w:sz w:val="20"/>
          <w:szCs w:val="20"/>
          <w:lang w:val="pt-BR"/>
        </w:rPr>
        <w:t>“Servicii”</w:t>
      </w:r>
      <w:r w:rsidRPr="00D81379">
        <w:rPr>
          <w:rFonts w:ascii="Arial" w:hAnsi="Arial" w:cs="Arial"/>
          <w:snapToGrid w:val="0"/>
          <w:sz w:val="20"/>
          <w:szCs w:val="20"/>
          <w:lang w:val="pt-BR"/>
        </w:rPr>
        <w:t xml:space="preserve"> </w:t>
      </w:r>
      <w:r w:rsidRPr="00D81379">
        <w:rPr>
          <w:rFonts w:ascii="Arial" w:hAnsi="Arial" w:cs="Arial"/>
          <w:i/>
          <w:iCs/>
          <w:snapToGrid w:val="0"/>
          <w:sz w:val="20"/>
          <w:szCs w:val="20"/>
          <w:lang w:val="pt-BR"/>
        </w:rPr>
        <w:t>-</w:t>
      </w:r>
      <w:r w:rsidRPr="00D81379">
        <w:rPr>
          <w:rFonts w:ascii="Arial" w:hAnsi="Arial" w:cs="Arial"/>
          <w:snapToGrid w:val="0"/>
          <w:sz w:val="20"/>
          <w:szCs w:val="20"/>
          <w:lang w:val="pt-BR"/>
        </w:rPr>
        <w:t xml:space="preserve"> activităţi a căror prestare fac obiect al contractului, </w:t>
      </w:r>
      <w:r w:rsidRPr="00D3429A">
        <w:rPr>
          <w:rFonts w:ascii="Arial" w:hAnsi="Arial" w:cs="Arial"/>
          <w:snapToGrid w:val="0"/>
          <w:sz w:val="20"/>
          <w:szCs w:val="20"/>
          <w:lang w:val="pt-BR"/>
        </w:rPr>
        <w:t>desfășurate de Prestator în baza Contractului de Servicii;</w:t>
      </w:r>
    </w:p>
    <w:p w14:paraId="195BD08F"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es-ES"/>
        </w:rPr>
        <w:t>“Obiectiv de investitii”</w:t>
      </w:r>
      <w:r w:rsidRPr="00D3429A">
        <w:rPr>
          <w:rFonts w:ascii="Arial" w:hAnsi="Arial" w:cs="Arial"/>
          <w:b/>
          <w:snapToGrid w:val="0"/>
          <w:sz w:val="20"/>
          <w:szCs w:val="20"/>
          <w:lang w:val="es-ES"/>
        </w:rPr>
        <w:t xml:space="preserve"> –</w:t>
      </w:r>
      <w:r w:rsidRPr="00D3429A">
        <w:rPr>
          <w:rFonts w:ascii="Arial" w:hAnsi="Arial" w:cs="Arial"/>
          <w:b/>
          <w:i/>
          <w:snapToGrid w:val="0"/>
          <w:sz w:val="20"/>
          <w:szCs w:val="20"/>
          <w:lang w:val="ro-RO"/>
        </w:rPr>
        <w:t xml:space="preserve"> </w:t>
      </w:r>
      <w:r w:rsidRPr="00D3429A">
        <w:rPr>
          <w:rFonts w:ascii="Arial" w:hAnsi="Arial" w:cs="Arial"/>
          <w:snapToGrid w:val="0"/>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6B90776D" w14:textId="3BC087E6"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snapToGrid w:val="0"/>
          <w:sz w:val="20"/>
          <w:szCs w:val="20"/>
          <w:lang w:val="pt-BR"/>
        </w:rPr>
        <w:t>Diriginte de şantier</w:t>
      </w:r>
      <w:r w:rsidRPr="00D3429A">
        <w:rPr>
          <w:rFonts w:ascii="Arial" w:hAnsi="Arial" w:cs="Arial"/>
          <w:snapToGrid w:val="0"/>
          <w:sz w:val="20"/>
          <w:szCs w:val="20"/>
          <w:lang w:val="pt-BR"/>
        </w:rPr>
        <w:t xml:space="preserve"> - persoană fizică angajată de către investitor/beneficiar, parte a echipei </w:t>
      </w:r>
      <w:r w:rsidR="004C482B">
        <w:rPr>
          <w:rFonts w:ascii="Arial" w:hAnsi="Arial" w:cs="Arial"/>
          <w:snapToGrid w:val="0"/>
          <w:sz w:val="20"/>
          <w:szCs w:val="20"/>
          <w:lang w:val="pt-BR"/>
        </w:rPr>
        <w:t>prestatorului</w:t>
      </w:r>
      <w:r w:rsidRPr="00D3429A">
        <w:rPr>
          <w:rFonts w:ascii="Arial" w:hAnsi="Arial" w:cs="Arial"/>
          <w:snapToGrid w:val="0"/>
          <w:sz w:val="20"/>
          <w:szCs w:val="20"/>
          <w:lang w:val="pt-BR"/>
        </w:rPr>
        <w:t>, cu obligaţii privind asigurarea verificării execuţiei corecte a lucrărilor de construcţii, pe tot parcursul lucrărilor.</w:t>
      </w:r>
    </w:p>
    <w:p w14:paraId="20429227"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snapToGrid w:val="0"/>
          <w:sz w:val="20"/>
          <w:szCs w:val="20"/>
          <w:lang w:val="pt-BR"/>
        </w:rPr>
        <w:t xml:space="preserve">Data inceperii executarii contractului  </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r w:rsidRPr="00D3429A">
        <w:rPr>
          <w:rFonts w:ascii="Arial" w:hAnsi="Arial" w:cs="Arial"/>
          <w:b/>
          <w:snapToGrid w:val="0"/>
          <w:sz w:val="20"/>
          <w:szCs w:val="20"/>
          <w:lang w:val="ro-RO"/>
        </w:rPr>
        <w:t>.</w:t>
      </w:r>
    </w:p>
    <w:p w14:paraId="34ED97E4"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„Zi”-</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zi calendaristică; an - 365 de zile.</w:t>
      </w:r>
    </w:p>
    <w:p w14:paraId="19E8E8BC"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Zile/om/lună:</w:t>
      </w:r>
      <w:r w:rsidRPr="00D3429A">
        <w:rPr>
          <w:rFonts w:ascii="Arial" w:hAnsi="Arial" w:cs="Arial"/>
          <w:snapToGrid w:val="0"/>
          <w:sz w:val="20"/>
          <w:szCs w:val="20"/>
          <w:lang w:val="ro-RO"/>
        </w:rPr>
        <w:t xml:space="preserve"> 22 zile de lucrătoare a câte 8 ore de muncă într-o lună calendaristică    </w:t>
      </w:r>
    </w:p>
    <w:p w14:paraId="17354526"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bCs/>
          <w:i/>
          <w:snapToGrid w:val="0"/>
          <w:sz w:val="20"/>
          <w:szCs w:val="20"/>
          <w:lang w:val="ro-RO"/>
        </w:rPr>
        <w:t>Managerul de Proiect:</w:t>
      </w:r>
      <w:r w:rsidRPr="00D3429A">
        <w:rPr>
          <w:rFonts w:ascii="Arial" w:hAnsi="Arial" w:cs="Arial"/>
          <w:bCs/>
          <w:snapToGrid w:val="0"/>
          <w:sz w:val="20"/>
          <w:szCs w:val="20"/>
          <w:lang w:val="ro-RO"/>
        </w:rPr>
        <w:t xml:space="preserve"> Persoana responsabilă pentru monitorizarea implementării Proiectului din cadrul Autorității Contractante.</w:t>
      </w:r>
    </w:p>
    <w:p w14:paraId="71AA75E7" w14:textId="020F63BC"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„Procesul Verbal de Recepție la Terminarea Lucrărilor”</w:t>
      </w:r>
      <w:r w:rsidRPr="00D3429A">
        <w:rPr>
          <w:rFonts w:ascii="Arial" w:hAnsi="Arial" w:cs="Arial"/>
          <w:snapToGrid w:val="0"/>
          <w:sz w:val="20"/>
          <w:szCs w:val="20"/>
          <w:lang w:val="ro-RO"/>
        </w:rPr>
        <w:t xml:space="preserve"> înseamnă procesul verbal întocmit și semnat în conformitate cu Legile în vigoare, de către comisia de recepție numită de către Autoritatea Contractantă, la cererea </w:t>
      </w:r>
      <w:r w:rsidR="000165C4">
        <w:rPr>
          <w:rFonts w:ascii="Arial" w:hAnsi="Arial" w:cs="Arial"/>
          <w:snapToGrid w:val="0"/>
          <w:sz w:val="20"/>
          <w:szCs w:val="20"/>
          <w:lang w:val="ro-RO"/>
        </w:rPr>
        <w:t xml:space="preserve">Managerului </w:t>
      </w:r>
      <w:r w:rsidRPr="00D3429A">
        <w:rPr>
          <w:rFonts w:ascii="Arial" w:hAnsi="Arial" w:cs="Arial"/>
          <w:snapToGrid w:val="0"/>
          <w:sz w:val="20"/>
          <w:szCs w:val="20"/>
          <w:lang w:val="ro-RO"/>
        </w:rPr>
        <w:t>Supervizar</w:t>
      </w:r>
      <w:r w:rsidR="000165C4">
        <w:rPr>
          <w:rFonts w:ascii="Arial" w:hAnsi="Arial" w:cs="Arial"/>
          <w:snapToGrid w:val="0"/>
          <w:sz w:val="20"/>
          <w:szCs w:val="20"/>
          <w:lang w:val="ro-RO"/>
        </w:rPr>
        <w:t>e</w:t>
      </w:r>
      <w:r w:rsidRPr="00D3429A">
        <w:rPr>
          <w:rFonts w:ascii="Arial" w:hAnsi="Arial" w:cs="Arial"/>
          <w:snapToGrid w:val="0"/>
          <w:sz w:val="20"/>
          <w:szCs w:val="20"/>
          <w:lang w:val="ro-RO"/>
        </w:rPr>
        <w:t>, recomandând sau nu recepționarea Lucrărilor, a Sectorului sau a unei părți de Lucrare (după caz) de către Autoritatea Contractantă.</w:t>
      </w:r>
    </w:p>
    <w:p w14:paraId="337A1A7A"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”Cetificatul Interimar de Plată” / ”Certificatul de Plată”</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reprezintă situația centralizată prezentată de Antreprenor pentru solicitarea la plată a sumelor corespunzătoare prevederilor contractului de lucrări și a execuției reale din teren.</w:t>
      </w:r>
    </w:p>
    <w:p w14:paraId="6E568206" w14:textId="5691FFC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„Procesul Verbal de Punere în Funcțiune” (PIF</w:t>
      </w:r>
      <w:r w:rsidRPr="00D3429A">
        <w:rPr>
          <w:rFonts w:ascii="Arial" w:hAnsi="Arial" w:cs="Arial"/>
          <w:i/>
          <w:snapToGrid w:val="0"/>
          <w:sz w:val="20"/>
          <w:szCs w:val="20"/>
          <w:lang w:val="ro-RO"/>
        </w:rPr>
        <w:t>)</w:t>
      </w:r>
      <w:r w:rsidRPr="00D3429A">
        <w:rPr>
          <w:rFonts w:ascii="Arial" w:hAnsi="Arial" w:cs="Arial"/>
          <w:snapToGrid w:val="0"/>
          <w:sz w:val="20"/>
          <w:szCs w:val="20"/>
          <w:lang w:val="ro-RO"/>
        </w:rPr>
        <w:t xml:space="preserve"> înseamnă procesul verbal întocmit și semnat în conformitate cu Legile în vigoare, de către comisia de recepție numită de către Autoritatea Contractantă, după efectuarea probei de funcționare și punerea în funcțiune a echipamentelor ce necesită montaj;</w:t>
      </w:r>
    </w:p>
    <w:p w14:paraId="07C719DE" w14:textId="7A534105"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„Procesul Verbal de Recepție la Terminarea Lucrărilor”</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înseamnă procesul verbal întocmit și semnat în conformitate cu Legile în vigoare, de către comisia de recepție numită de către Autoritatea Contractantă după finalizarea tuturor lucrărilor și punerea în funcțiune - PIF - a tuturor echipamentelor</w:t>
      </w:r>
      <w:r w:rsidR="00B0535E">
        <w:rPr>
          <w:rFonts w:ascii="Arial" w:hAnsi="Arial" w:cs="Arial"/>
          <w:snapToGrid w:val="0"/>
          <w:sz w:val="20"/>
          <w:szCs w:val="20"/>
          <w:lang w:val="ro-RO"/>
        </w:rPr>
        <w:t>, dupa caz</w:t>
      </w:r>
      <w:r w:rsidRPr="00D3429A">
        <w:rPr>
          <w:rFonts w:ascii="Arial" w:hAnsi="Arial" w:cs="Arial"/>
          <w:snapToGrid w:val="0"/>
          <w:sz w:val="20"/>
          <w:szCs w:val="20"/>
          <w:lang w:val="ro-RO"/>
        </w:rPr>
        <w:t>;</w:t>
      </w:r>
    </w:p>
    <w:p w14:paraId="7C380C85" w14:textId="2A933260"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„Certificatul de Recepție la Terminarea Lucrărilor”</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 xml:space="preserve">înseamnă certificatul emis de </w:t>
      </w:r>
      <w:r w:rsidR="00B0535E">
        <w:rPr>
          <w:rFonts w:ascii="Arial" w:hAnsi="Arial" w:cs="Arial"/>
          <w:snapToGrid w:val="0"/>
          <w:sz w:val="20"/>
          <w:szCs w:val="20"/>
          <w:lang w:val="ro-RO"/>
        </w:rPr>
        <w:t xml:space="preserve">Managerul </w:t>
      </w:r>
      <w:r w:rsidRPr="00D3429A">
        <w:rPr>
          <w:rFonts w:ascii="Arial" w:hAnsi="Arial" w:cs="Arial"/>
          <w:snapToGrid w:val="0"/>
          <w:sz w:val="20"/>
          <w:szCs w:val="20"/>
          <w:lang w:val="ro-RO"/>
        </w:rPr>
        <w:t xml:space="preserve"> Supervizare precizând data la care lucrările sau Sectoarele au fost terminate în conformitate cu prevederile contractului, cu excepția unor lucrări minore rămase neexecutate și a defecțiunilor care nu vor afecta semnificativ utilizarea Lucrărilor sau a Sectoarelor în scopul destinat (până când sau în timp ce aceste lucrări sunt finalizate și defecțiunile sunt remediate</w:t>
      </w:r>
      <w:r w:rsidR="00B0535E">
        <w:rPr>
          <w:rFonts w:ascii="Arial" w:hAnsi="Arial" w:cs="Arial"/>
          <w:snapToGrid w:val="0"/>
          <w:sz w:val="20"/>
          <w:szCs w:val="20"/>
          <w:lang w:val="ro-RO"/>
        </w:rPr>
        <w:t>, daca este cazul</w:t>
      </w:r>
      <w:r w:rsidR="00B0535E" w:rsidRPr="00CB2E98">
        <w:rPr>
          <w:rFonts w:ascii="Arial" w:hAnsi="Arial" w:cs="Arial"/>
          <w:snapToGrid w:val="0"/>
          <w:sz w:val="20"/>
          <w:szCs w:val="20"/>
          <w:lang w:val="ro-RO"/>
        </w:rPr>
        <w:t>;</w:t>
      </w:r>
    </w:p>
    <w:p w14:paraId="0D455756" w14:textId="6C005C5F"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Perioada de Garanție – PG –</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înseamnă perioada în care Antreprenorul va fi responsabil de remedierea defecțiunilor apărute la Lucrări</w:t>
      </w:r>
      <w:r w:rsidR="00B0535E">
        <w:rPr>
          <w:rFonts w:ascii="Arial" w:hAnsi="Arial" w:cs="Arial"/>
          <w:snapToGrid w:val="0"/>
          <w:sz w:val="20"/>
          <w:szCs w:val="20"/>
          <w:lang w:val="ro-RO"/>
        </w:rPr>
        <w:t>;</w:t>
      </w:r>
    </w:p>
    <w:p w14:paraId="38342C06"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“Teste după Terminare”</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înseamnă testele care sunt specificate în Contractul de lucrări (se aplică în general la contractele pentru proiectare și execuție lucrări) și care sunt efectuate înainte ca Lucrările să fie recepționate de către Autoritatea Contractantă.</w:t>
      </w:r>
    </w:p>
    <w:p w14:paraId="4489BB58" w14:textId="5D96B59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„Procesul Verbal de Recepție Finală”</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 xml:space="preserve">înseamnă procesul verbal întocmit și semnat conform Legilor în vigoare de către comisia de recepție finală numită de către Autoritatea Contractantă, la cererea </w:t>
      </w:r>
      <w:r w:rsidR="00B0535E">
        <w:rPr>
          <w:rFonts w:ascii="Arial" w:hAnsi="Arial" w:cs="Arial"/>
          <w:snapToGrid w:val="0"/>
          <w:sz w:val="20"/>
          <w:szCs w:val="20"/>
          <w:lang w:val="ro-RO"/>
        </w:rPr>
        <w:lastRenderedPageBreak/>
        <w:t>Maanagerului</w:t>
      </w:r>
      <w:r w:rsidRPr="00D3429A">
        <w:rPr>
          <w:rFonts w:ascii="Arial" w:hAnsi="Arial" w:cs="Arial"/>
          <w:snapToGrid w:val="0"/>
          <w:sz w:val="20"/>
          <w:szCs w:val="20"/>
          <w:lang w:val="ro-RO"/>
        </w:rPr>
        <w:t xml:space="preserve"> Supervizare, recomandând sau nu recepționarea finală a Lucrărilor, Sectorului sau a unei părți de Lucrare (după caz) de către Autoritatea Contractantă, potrivit prevederilor.</w:t>
      </w:r>
    </w:p>
    <w:p w14:paraId="72E4FEA6" w14:textId="77777777" w:rsidR="00FF20D3" w:rsidRPr="00D3429A" w:rsidRDefault="00FF20D3" w:rsidP="00FF20D3">
      <w:pPr>
        <w:numPr>
          <w:ilvl w:val="0"/>
          <w:numId w:val="3"/>
        </w:numPr>
        <w:ind w:left="360"/>
        <w:jc w:val="both"/>
        <w:rPr>
          <w:rFonts w:ascii="Arial" w:hAnsi="Arial" w:cs="Arial"/>
          <w:b/>
          <w:snapToGrid w:val="0"/>
          <w:sz w:val="20"/>
          <w:szCs w:val="20"/>
          <w:lang w:val="ro-RO"/>
        </w:rPr>
      </w:pPr>
      <w:r w:rsidRPr="00D3429A">
        <w:rPr>
          <w:rFonts w:ascii="Arial" w:hAnsi="Arial" w:cs="Arial"/>
          <w:b/>
          <w:i/>
          <w:snapToGrid w:val="0"/>
          <w:sz w:val="20"/>
          <w:szCs w:val="20"/>
          <w:lang w:val="ro-RO"/>
        </w:rPr>
        <w:t>„Certificatul de Recepție Finală”</w:t>
      </w:r>
      <w:r w:rsidRPr="00D3429A">
        <w:rPr>
          <w:rFonts w:ascii="Arial" w:hAnsi="Arial" w:cs="Arial"/>
          <w:b/>
          <w:snapToGrid w:val="0"/>
          <w:sz w:val="20"/>
          <w:szCs w:val="20"/>
          <w:lang w:val="ro-RO"/>
        </w:rPr>
        <w:t xml:space="preserve"> </w:t>
      </w:r>
      <w:r w:rsidRPr="00D3429A">
        <w:rPr>
          <w:rFonts w:ascii="Arial" w:hAnsi="Arial" w:cs="Arial"/>
          <w:snapToGrid w:val="0"/>
          <w:sz w:val="20"/>
          <w:szCs w:val="20"/>
          <w:lang w:val="ro-RO"/>
        </w:rPr>
        <w:t>înseamnă certificatul emis de Supervizor care precizează data la care Contractorul și-a încheiat obligațiile prevăzute în contract.</w:t>
      </w:r>
    </w:p>
    <w:p w14:paraId="5A1AB286" w14:textId="77777777" w:rsidR="00F83BDC" w:rsidRPr="00CB2E98" w:rsidRDefault="00F83BDC" w:rsidP="00F83BDC">
      <w:pPr>
        <w:jc w:val="both"/>
        <w:rPr>
          <w:rFonts w:ascii="Arial" w:hAnsi="Arial" w:cs="Arial"/>
          <w:sz w:val="20"/>
          <w:szCs w:val="20"/>
          <w:lang w:val="ro-RO"/>
        </w:rPr>
      </w:pPr>
    </w:p>
    <w:p w14:paraId="0712CBA9" w14:textId="77777777" w:rsidR="00F83BDC" w:rsidRPr="00C17051" w:rsidRDefault="00F83BDC" w:rsidP="00F83BDC">
      <w:pPr>
        <w:jc w:val="both"/>
        <w:rPr>
          <w:rFonts w:ascii="Arial" w:hAnsi="Arial" w:cs="Arial"/>
          <w:b/>
          <w:bCs/>
          <w:sz w:val="20"/>
          <w:szCs w:val="20"/>
          <w:lang w:val="fr-FR"/>
        </w:rPr>
      </w:pPr>
      <w:r w:rsidRPr="00C17051">
        <w:rPr>
          <w:rFonts w:ascii="Arial" w:hAnsi="Arial" w:cs="Arial"/>
          <w:b/>
          <w:bCs/>
          <w:sz w:val="20"/>
          <w:szCs w:val="20"/>
          <w:lang w:val="fr-FR"/>
        </w:rPr>
        <w:t>3. Interpretare</w:t>
      </w:r>
    </w:p>
    <w:p w14:paraId="24429E43" w14:textId="1C3DF2D1" w:rsidR="007B08AC" w:rsidRPr="00C17051" w:rsidRDefault="00F83BDC" w:rsidP="00F83BDC">
      <w:pPr>
        <w:jc w:val="both"/>
        <w:rPr>
          <w:rFonts w:ascii="Arial" w:hAnsi="Arial" w:cs="Arial"/>
          <w:sz w:val="20"/>
          <w:szCs w:val="20"/>
          <w:lang w:val="fr-FR"/>
        </w:rPr>
      </w:pPr>
      <w:r w:rsidRPr="00C17051">
        <w:rPr>
          <w:rFonts w:ascii="Arial" w:hAnsi="Arial" w:cs="Arial"/>
          <w:sz w:val="20"/>
          <w:szCs w:val="20"/>
          <w:lang w:val="fr-FR"/>
        </w:rPr>
        <w:t>3.1. În prezentul contract, cu excepţia unei prevederi contrare, cuvintele la forma singular vor include forma de plural şi viceversa, acolo unde acest lucru este permis de context.</w:t>
      </w:r>
    </w:p>
    <w:p w14:paraId="063980A3" w14:textId="7B78C95D" w:rsidR="00B0535E" w:rsidRPr="00B0535E" w:rsidRDefault="00B0535E" w:rsidP="00B0535E">
      <w:pPr>
        <w:jc w:val="both"/>
        <w:rPr>
          <w:rFonts w:ascii="Arial" w:hAnsi="Arial" w:cs="Arial"/>
          <w:sz w:val="20"/>
          <w:szCs w:val="20"/>
          <w:lang w:val="es-ES"/>
        </w:rPr>
      </w:pPr>
      <w:r>
        <w:rPr>
          <w:rFonts w:ascii="Arial" w:hAnsi="Arial" w:cs="Arial"/>
          <w:b/>
          <w:sz w:val="20"/>
          <w:szCs w:val="20"/>
          <w:lang w:val="es-ES"/>
        </w:rPr>
        <w:t>3</w:t>
      </w:r>
      <w:r w:rsidRPr="00B0535E">
        <w:rPr>
          <w:rFonts w:ascii="Arial" w:hAnsi="Arial" w:cs="Arial"/>
          <w:b/>
          <w:sz w:val="20"/>
          <w:szCs w:val="20"/>
          <w:lang w:val="es-ES"/>
        </w:rPr>
        <w:t>.2</w:t>
      </w:r>
      <w:r w:rsidRPr="00B0535E">
        <w:rPr>
          <w:rFonts w:ascii="Arial" w:hAnsi="Arial" w:cs="Arial"/>
          <w:sz w:val="20"/>
          <w:szCs w:val="20"/>
          <w:lang w:val="es-ES"/>
        </w:rPr>
        <w:t xml:space="preserve">  Termenul “zi" ori "zile" sau orice referire la zile reprezinta zile calendaristice, daca nu se specifica in mod diferit.</w:t>
      </w:r>
    </w:p>
    <w:p w14:paraId="6708A52F" w14:textId="06717987" w:rsidR="00B0535E" w:rsidRPr="00B0535E" w:rsidRDefault="00B0535E" w:rsidP="00B0535E">
      <w:pPr>
        <w:jc w:val="both"/>
        <w:rPr>
          <w:rFonts w:ascii="Arial" w:hAnsi="Arial" w:cs="Arial"/>
          <w:sz w:val="20"/>
          <w:szCs w:val="20"/>
          <w:lang w:val="es-ES"/>
        </w:rPr>
      </w:pPr>
      <w:r>
        <w:rPr>
          <w:rFonts w:ascii="Arial" w:hAnsi="Arial" w:cs="Arial"/>
          <w:b/>
          <w:sz w:val="20"/>
          <w:szCs w:val="20"/>
          <w:lang w:val="ro-RO"/>
        </w:rPr>
        <w:t>3</w:t>
      </w:r>
      <w:r w:rsidRPr="00B0535E">
        <w:rPr>
          <w:rFonts w:ascii="Arial" w:hAnsi="Arial" w:cs="Arial"/>
          <w:b/>
          <w:sz w:val="20"/>
          <w:szCs w:val="20"/>
          <w:lang w:val="ro-RO"/>
        </w:rPr>
        <w:t>.3</w:t>
      </w:r>
      <w:r w:rsidRPr="00B0535E">
        <w:rPr>
          <w:rFonts w:ascii="Arial" w:hAnsi="Arial" w:cs="Arial"/>
          <w:sz w:val="20"/>
          <w:szCs w:val="20"/>
          <w:lang w:val="ro-RO"/>
        </w:rPr>
        <w:t xml:space="preserve"> Clauzele prezentului contract se interpretează unele prin altele, dând fiecăreia înţelesul ce rezultă din ansamblul contractului, conform art. 1267 din Noul Cod Civil aprobat prin</w:t>
      </w:r>
      <w:r w:rsidRPr="00B0535E">
        <w:rPr>
          <w:rFonts w:ascii="Arial" w:hAnsi="Arial" w:cs="Arial"/>
          <w:bCs/>
          <w:sz w:val="20"/>
          <w:szCs w:val="20"/>
          <w:lang w:val="ro-RO"/>
        </w:rPr>
        <w:t xml:space="preserve"> Legea nr. 287/2009.</w:t>
      </w:r>
    </w:p>
    <w:p w14:paraId="7D1EA64E" w14:textId="77777777" w:rsidR="00F83BDC" w:rsidRPr="00C17051" w:rsidRDefault="00F83BDC" w:rsidP="00F83BDC">
      <w:pPr>
        <w:jc w:val="both"/>
        <w:rPr>
          <w:rFonts w:ascii="Arial" w:hAnsi="Arial" w:cs="Arial"/>
          <w:sz w:val="20"/>
          <w:szCs w:val="20"/>
          <w:lang w:val="fr-FR"/>
        </w:rPr>
      </w:pPr>
    </w:p>
    <w:p w14:paraId="471F514B" w14:textId="77777777" w:rsidR="00F83BDC" w:rsidRPr="00C17051" w:rsidRDefault="00F83BDC" w:rsidP="00F83BDC">
      <w:pPr>
        <w:jc w:val="both"/>
        <w:rPr>
          <w:rFonts w:ascii="Arial" w:hAnsi="Arial" w:cs="Arial"/>
          <w:b/>
          <w:bCs/>
          <w:sz w:val="20"/>
          <w:szCs w:val="20"/>
          <w:lang w:val="fr-FR"/>
        </w:rPr>
      </w:pPr>
      <w:r w:rsidRPr="00C17051">
        <w:rPr>
          <w:rFonts w:ascii="Arial" w:hAnsi="Arial" w:cs="Arial"/>
          <w:b/>
          <w:bCs/>
          <w:sz w:val="20"/>
          <w:szCs w:val="20"/>
          <w:lang w:val="fr-FR"/>
        </w:rPr>
        <w:t>4. Obiectul contractului</w:t>
      </w:r>
    </w:p>
    <w:p w14:paraId="31583309" w14:textId="13EA956D" w:rsidR="00F83BDC" w:rsidRPr="00D107F6" w:rsidRDefault="00F83BDC" w:rsidP="004C482B">
      <w:pPr>
        <w:jc w:val="both"/>
        <w:rPr>
          <w:rFonts w:ascii="Arial" w:eastAsiaTheme="minorHAnsi" w:hAnsi="Arial" w:cs="Arial"/>
          <w:bCs/>
          <w:iCs/>
          <w:sz w:val="20"/>
          <w:szCs w:val="20"/>
          <w:lang w:val="ro-RO"/>
        </w:rPr>
      </w:pPr>
      <w:r w:rsidRPr="00C17051">
        <w:rPr>
          <w:rFonts w:ascii="Arial" w:hAnsi="Arial" w:cs="Arial"/>
          <w:sz w:val="20"/>
          <w:szCs w:val="20"/>
          <w:lang w:val="fr-FR"/>
        </w:rPr>
        <w:t xml:space="preserve">4.1. Prestatorul se obligă să presteze servicii de </w:t>
      </w:r>
      <w:bookmarkStart w:id="6" w:name="_Hlk190192317"/>
      <w:r w:rsidR="004C482B">
        <w:rPr>
          <w:rFonts w:ascii="Arial" w:hAnsi="Arial" w:cs="Arial"/>
          <w:sz w:val="20"/>
          <w:szCs w:val="20"/>
          <w:lang w:val="fr-FR"/>
        </w:rPr>
        <w:t>supraveghere tehnica a</w:t>
      </w:r>
      <w:r w:rsidR="00A9420C">
        <w:rPr>
          <w:rFonts w:ascii="Arial" w:hAnsi="Arial" w:cs="Arial"/>
          <w:sz w:val="20"/>
          <w:szCs w:val="20"/>
          <w:lang w:val="fr-FR"/>
        </w:rPr>
        <w:t xml:space="preserve"> lucrari</w:t>
      </w:r>
      <w:r w:rsidR="004C482B">
        <w:rPr>
          <w:rFonts w:ascii="Arial" w:hAnsi="Arial" w:cs="Arial"/>
          <w:sz w:val="20"/>
          <w:szCs w:val="20"/>
          <w:lang w:val="fr-FR"/>
        </w:rPr>
        <w:t>lor</w:t>
      </w:r>
      <w:r w:rsidRPr="00C17051">
        <w:rPr>
          <w:rFonts w:ascii="Arial" w:hAnsi="Arial" w:cs="Arial"/>
          <w:sz w:val="20"/>
          <w:szCs w:val="20"/>
          <w:lang w:val="fr-FR"/>
        </w:rPr>
        <w:t xml:space="preserve"> </w:t>
      </w:r>
      <w:bookmarkStart w:id="7" w:name="_Hlk190168854"/>
      <w:r w:rsidR="00CB18B3" w:rsidRPr="00C17051">
        <w:rPr>
          <w:rFonts w:ascii="Arial" w:hAnsi="Arial" w:cs="Arial"/>
          <w:sz w:val="20"/>
          <w:szCs w:val="20"/>
          <w:lang w:val="fr-FR"/>
        </w:rPr>
        <w:t xml:space="preserve">prin </w:t>
      </w:r>
      <w:r w:rsidRPr="00C17051">
        <w:rPr>
          <w:rFonts w:ascii="Arial" w:hAnsi="Arial" w:cs="Arial"/>
          <w:sz w:val="20"/>
          <w:szCs w:val="20"/>
          <w:lang w:val="fr-FR"/>
        </w:rPr>
        <w:t>dirigint</w:t>
      </w:r>
      <w:r w:rsidR="00CB18B3" w:rsidRPr="00C17051">
        <w:rPr>
          <w:rFonts w:ascii="Arial" w:hAnsi="Arial" w:cs="Arial"/>
          <w:sz w:val="20"/>
          <w:szCs w:val="20"/>
          <w:lang w:val="fr-FR"/>
        </w:rPr>
        <w:t>i</w:t>
      </w:r>
      <w:r w:rsidRPr="00C17051">
        <w:rPr>
          <w:rFonts w:ascii="Arial" w:hAnsi="Arial" w:cs="Arial"/>
          <w:sz w:val="20"/>
          <w:szCs w:val="20"/>
          <w:lang w:val="fr-FR"/>
        </w:rPr>
        <w:t xml:space="preserve"> de șantier</w:t>
      </w:r>
      <w:r w:rsidR="00A9420C">
        <w:rPr>
          <w:rFonts w:ascii="Arial" w:hAnsi="Arial" w:cs="Arial"/>
          <w:bCs/>
          <w:sz w:val="20"/>
          <w:szCs w:val="20"/>
          <w:lang w:val="ro-RO"/>
        </w:rPr>
        <w:t xml:space="preserve"> </w:t>
      </w:r>
      <w:bookmarkEnd w:id="6"/>
      <w:bookmarkEnd w:id="7"/>
      <w:r w:rsidR="00A9420C">
        <w:rPr>
          <w:rFonts w:ascii="Arial" w:hAnsi="Arial" w:cs="Arial"/>
          <w:bCs/>
          <w:sz w:val="20"/>
          <w:szCs w:val="20"/>
          <w:lang w:val="ro-RO"/>
        </w:rPr>
        <w:t xml:space="preserve">pentru urmarirea si </w:t>
      </w:r>
      <w:r w:rsidR="005B3300">
        <w:rPr>
          <w:rFonts w:ascii="Arial" w:hAnsi="Arial" w:cs="Arial"/>
          <w:bCs/>
          <w:sz w:val="20"/>
          <w:szCs w:val="20"/>
          <w:lang w:val="ro-RO"/>
        </w:rPr>
        <w:t xml:space="preserve">verificarea cantitativa si calitativa a executiei </w:t>
      </w:r>
      <w:r w:rsidR="00CB18B3" w:rsidRPr="007B08AC">
        <w:rPr>
          <w:rFonts w:ascii="Arial" w:eastAsiaTheme="minorHAnsi" w:hAnsi="Arial" w:cs="Arial"/>
          <w:sz w:val="20"/>
          <w:szCs w:val="20"/>
          <w:lang w:val="ro-RO"/>
        </w:rPr>
        <w:t xml:space="preserve">lucrarilor </w:t>
      </w:r>
      <w:r w:rsidR="00CB18B3" w:rsidRPr="007B08AC">
        <w:rPr>
          <w:rFonts w:ascii="Arial" w:eastAsiaTheme="minorHAnsi" w:hAnsi="Arial" w:cs="Arial"/>
          <w:iCs/>
          <w:sz w:val="20"/>
          <w:szCs w:val="20"/>
          <w:lang w:val="ro-RO"/>
        </w:rPr>
        <w:t>de</w:t>
      </w:r>
      <w:r w:rsidR="00CB18B3">
        <w:rPr>
          <w:rFonts w:ascii="Arial" w:eastAsiaTheme="minorHAnsi" w:hAnsi="Arial" w:cs="Arial"/>
          <w:iCs/>
          <w:sz w:val="20"/>
          <w:szCs w:val="20"/>
          <w:lang w:val="ro-RO"/>
        </w:rPr>
        <w:t xml:space="preserve"> constructii-montaj</w:t>
      </w:r>
      <w:r w:rsidRPr="00C17051">
        <w:rPr>
          <w:rFonts w:ascii="Arial" w:hAnsi="Arial" w:cs="Arial"/>
          <w:sz w:val="20"/>
          <w:szCs w:val="20"/>
          <w:lang w:val="fr-FR"/>
        </w:rPr>
        <w:t xml:space="preserve"> </w:t>
      </w:r>
      <w:r w:rsidR="005B3300">
        <w:rPr>
          <w:rFonts w:ascii="Arial" w:hAnsi="Arial" w:cs="Arial"/>
          <w:sz w:val="20"/>
          <w:szCs w:val="20"/>
          <w:lang w:val="fr-FR"/>
        </w:rPr>
        <w:t>aferente</w:t>
      </w:r>
      <w:r w:rsidR="00CB18B3" w:rsidRPr="007B08AC">
        <w:rPr>
          <w:rFonts w:ascii="Arial" w:eastAsiaTheme="minorHAnsi" w:hAnsi="Arial" w:cs="Arial"/>
          <w:iCs/>
          <w:sz w:val="20"/>
          <w:szCs w:val="20"/>
          <w:lang w:val="ro-RO"/>
        </w:rPr>
        <w:t xml:space="preserve"> </w:t>
      </w:r>
      <w:r w:rsidR="00D107F6">
        <w:rPr>
          <w:rFonts w:ascii="Arial" w:eastAsiaTheme="minorHAnsi" w:hAnsi="Arial" w:cs="Arial"/>
          <w:iCs/>
          <w:sz w:val="20"/>
          <w:szCs w:val="20"/>
          <w:lang w:val="ro-RO"/>
        </w:rPr>
        <w:t xml:space="preserve">obiectivului de </w:t>
      </w:r>
      <w:r w:rsidR="00D107F6" w:rsidRPr="004C482B">
        <w:rPr>
          <w:rFonts w:ascii="Arial" w:eastAsiaTheme="minorHAnsi" w:hAnsi="Arial" w:cs="Arial"/>
          <w:iCs/>
          <w:sz w:val="20"/>
          <w:szCs w:val="20"/>
          <w:lang w:val="ro-RO"/>
        </w:rPr>
        <w:t xml:space="preserve">investitii  </w:t>
      </w:r>
      <w:r w:rsidR="00084399" w:rsidRPr="004C482B">
        <w:rPr>
          <w:rFonts w:ascii="Arial" w:eastAsiaTheme="minorHAnsi" w:hAnsi="Arial" w:cs="Arial"/>
          <w:iCs/>
          <w:sz w:val="20"/>
          <w:szCs w:val="20"/>
          <w:lang w:val="ro-RO"/>
        </w:rPr>
        <w:t xml:space="preserve"> </w:t>
      </w:r>
      <w:bookmarkStart w:id="8" w:name="_Hlk214822144"/>
      <w:r w:rsidR="004C482B" w:rsidRPr="000254CE">
        <w:rPr>
          <w:rFonts w:ascii="Arial" w:eastAsiaTheme="minorHAnsi" w:hAnsi="Arial" w:cs="Arial"/>
          <w:iCs/>
          <w:sz w:val="20"/>
          <w:szCs w:val="20"/>
          <w:lang w:val="ro-RO"/>
        </w:rPr>
        <w:t>„Amenajare Valea Secătura (Șinteu), jud. Bihor”</w:t>
      </w:r>
      <w:r w:rsidR="00D107F6">
        <w:rPr>
          <w:rFonts w:ascii="Arial" w:eastAsiaTheme="minorHAnsi" w:hAnsi="Arial" w:cs="Arial"/>
          <w:bCs/>
          <w:iCs/>
          <w:sz w:val="20"/>
          <w:szCs w:val="20"/>
          <w:lang w:val="ro-RO"/>
        </w:rPr>
        <w:t xml:space="preserve"> </w:t>
      </w:r>
      <w:bookmarkEnd w:id="8"/>
      <w:r w:rsidRPr="00D107F6">
        <w:rPr>
          <w:rFonts w:ascii="Arial" w:hAnsi="Arial" w:cs="Arial"/>
          <w:sz w:val="20"/>
          <w:szCs w:val="20"/>
          <w:lang w:val="ro-RO"/>
        </w:rPr>
        <w:t xml:space="preserve">în conformitate </w:t>
      </w:r>
      <w:r w:rsidR="00676554" w:rsidRPr="00D107F6">
        <w:rPr>
          <w:rFonts w:ascii="Arial" w:hAnsi="Arial" w:cs="Arial"/>
          <w:sz w:val="20"/>
          <w:szCs w:val="20"/>
          <w:lang w:val="ro-RO"/>
        </w:rPr>
        <w:t xml:space="preserve">cu </w:t>
      </w:r>
      <w:r w:rsidRPr="00D107F6">
        <w:rPr>
          <w:rFonts w:ascii="Arial" w:hAnsi="Arial" w:cs="Arial"/>
          <w:sz w:val="20"/>
          <w:szCs w:val="20"/>
          <w:lang w:val="ro-RO"/>
        </w:rPr>
        <w:t>obligaţii</w:t>
      </w:r>
      <w:r w:rsidR="00676554" w:rsidRPr="00D107F6">
        <w:rPr>
          <w:rFonts w:ascii="Arial" w:hAnsi="Arial" w:cs="Arial"/>
          <w:sz w:val="20"/>
          <w:szCs w:val="20"/>
          <w:lang w:val="ro-RO"/>
        </w:rPr>
        <w:t>le</w:t>
      </w:r>
      <w:r w:rsidRPr="00D107F6">
        <w:rPr>
          <w:rFonts w:ascii="Arial" w:hAnsi="Arial" w:cs="Arial"/>
          <w:sz w:val="20"/>
          <w:szCs w:val="20"/>
          <w:lang w:val="ro-RO"/>
        </w:rPr>
        <w:t xml:space="preserve"> asumate prin prezentul contract, </w:t>
      </w:r>
      <w:r w:rsidR="00676554" w:rsidRPr="00D107F6">
        <w:rPr>
          <w:rFonts w:ascii="Arial" w:hAnsi="Arial" w:cs="Arial"/>
          <w:sz w:val="20"/>
          <w:szCs w:val="20"/>
          <w:lang w:val="ro-RO"/>
        </w:rPr>
        <w:t xml:space="preserve">caietul de sarcini si oferta depusa, </w:t>
      </w:r>
      <w:r w:rsidRPr="00D107F6">
        <w:rPr>
          <w:rFonts w:ascii="Arial" w:hAnsi="Arial" w:cs="Arial"/>
          <w:sz w:val="20"/>
          <w:szCs w:val="20"/>
          <w:lang w:val="ro-RO"/>
        </w:rPr>
        <w:t>precum şi cu dispoziţiile legale în vigoare.</w:t>
      </w:r>
    </w:p>
    <w:p w14:paraId="1334124C" w14:textId="535CBD63" w:rsidR="00CA7768" w:rsidRPr="00D107F6" w:rsidRDefault="00CA7768" w:rsidP="00D107F6">
      <w:pPr>
        <w:jc w:val="both"/>
        <w:rPr>
          <w:rFonts w:ascii="Arial" w:hAnsi="Arial" w:cs="Arial"/>
          <w:bCs/>
          <w:sz w:val="20"/>
          <w:szCs w:val="20"/>
          <w:lang w:val="ro-RO"/>
        </w:rPr>
      </w:pPr>
      <w:r w:rsidRPr="00D107F6">
        <w:rPr>
          <w:rFonts w:ascii="Arial" w:hAnsi="Arial" w:cs="Arial"/>
          <w:sz w:val="20"/>
          <w:szCs w:val="20"/>
          <w:lang w:val="ro-RO"/>
        </w:rPr>
        <w:t xml:space="preserve">4.2. Serviciile consta in activitatea de </w:t>
      </w:r>
      <w:r w:rsidR="004C482B">
        <w:rPr>
          <w:rFonts w:ascii="Arial" w:hAnsi="Arial" w:cs="Arial"/>
          <w:sz w:val="20"/>
          <w:szCs w:val="20"/>
          <w:lang w:val="ro-RO"/>
        </w:rPr>
        <w:t>supraveghere tehnica</w:t>
      </w:r>
      <w:r w:rsidRPr="00D107F6">
        <w:rPr>
          <w:rFonts w:ascii="Arial" w:hAnsi="Arial" w:cs="Arial"/>
          <w:sz w:val="20"/>
          <w:szCs w:val="20"/>
          <w:lang w:val="ro-RO"/>
        </w:rPr>
        <w:t xml:space="preserve"> prin diriginti de șantier </w:t>
      </w:r>
      <w:bookmarkStart w:id="9" w:name="_Hlk190191528"/>
      <w:r w:rsidRPr="00D107F6">
        <w:rPr>
          <w:rFonts w:ascii="Arial" w:hAnsi="Arial" w:cs="Arial"/>
          <w:sz w:val="20"/>
          <w:szCs w:val="20"/>
          <w:lang w:val="ro-RO"/>
        </w:rPr>
        <w:t xml:space="preserve">a executiei corecte a lucrarilor aferente obiectivului de </w:t>
      </w:r>
      <w:r w:rsidR="00084399">
        <w:rPr>
          <w:rFonts w:ascii="Arial" w:hAnsi="Arial" w:cs="Arial"/>
          <w:sz w:val="20"/>
          <w:szCs w:val="20"/>
          <w:lang w:val="ro-RO"/>
        </w:rPr>
        <w:t>investitii</w:t>
      </w:r>
      <w:r w:rsidR="004C482B">
        <w:rPr>
          <w:rFonts w:ascii="Arial" w:hAnsi="Arial" w:cs="Arial"/>
          <w:sz w:val="20"/>
          <w:szCs w:val="20"/>
          <w:lang w:val="ro-RO"/>
        </w:rPr>
        <w:t xml:space="preserve"> </w:t>
      </w:r>
      <w:r w:rsidR="004C482B" w:rsidRPr="000254CE">
        <w:rPr>
          <w:rFonts w:ascii="Arial" w:eastAsiaTheme="minorHAnsi" w:hAnsi="Arial" w:cs="Arial"/>
          <w:iCs/>
          <w:sz w:val="20"/>
          <w:szCs w:val="20"/>
          <w:lang w:val="ro-RO"/>
        </w:rPr>
        <w:t>„Amenajare Valea Secătura (Șinteu), jud. Bihor”</w:t>
      </w:r>
      <w:r w:rsidR="00084399">
        <w:rPr>
          <w:rFonts w:ascii="Arial" w:hAnsi="Arial" w:cs="Arial"/>
          <w:sz w:val="20"/>
          <w:szCs w:val="20"/>
          <w:lang w:val="ro-RO"/>
        </w:rPr>
        <w:t>.</w:t>
      </w:r>
    </w:p>
    <w:bookmarkEnd w:id="9"/>
    <w:p w14:paraId="3D3A9773" w14:textId="253914D5" w:rsidR="00CA7768" w:rsidRPr="005B3300" w:rsidRDefault="00CA7768" w:rsidP="00CA7768">
      <w:pPr>
        <w:jc w:val="both"/>
        <w:rPr>
          <w:rFonts w:ascii="Arial" w:eastAsiaTheme="minorHAnsi" w:hAnsi="Arial" w:cs="Arial"/>
          <w:iCs/>
          <w:sz w:val="20"/>
          <w:szCs w:val="20"/>
          <w:lang w:val="ro-RO"/>
        </w:rPr>
      </w:pPr>
      <w:r>
        <w:rPr>
          <w:rFonts w:ascii="Arial" w:eastAsiaTheme="minorHAnsi" w:hAnsi="Arial" w:cs="Arial"/>
          <w:iCs/>
          <w:sz w:val="20"/>
          <w:szCs w:val="20"/>
          <w:lang w:val="ro-RO"/>
        </w:rPr>
        <w:t xml:space="preserve">4.3. Serviciile de </w:t>
      </w:r>
      <w:r w:rsidR="004C482B">
        <w:rPr>
          <w:rFonts w:ascii="Arial" w:eastAsiaTheme="minorHAnsi" w:hAnsi="Arial" w:cs="Arial"/>
          <w:iCs/>
          <w:sz w:val="20"/>
          <w:szCs w:val="20"/>
          <w:lang w:val="ro-RO"/>
        </w:rPr>
        <w:t>supraveghere tehnica</w:t>
      </w:r>
      <w:r>
        <w:rPr>
          <w:rFonts w:ascii="Arial" w:eastAsiaTheme="minorHAnsi" w:hAnsi="Arial" w:cs="Arial"/>
          <w:iCs/>
          <w:sz w:val="20"/>
          <w:szCs w:val="20"/>
          <w:lang w:val="ro-RO"/>
        </w:rPr>
        <w:t xml:space="preserve"> a lucrarilor se vor asigura prin personal tehnic de specialitate, autorizat in conformitate cu prevederile Ordinului nr. 1496/2011 pentru aprobarea procedurii de autorizare a dirigintilor de santier, cu modificarile si completarile </w:t>
      </w:r>
      <w:r w:rsidR="00CB5B09">
        <w:rPr>
          <w:rFonts w:ascii="Arial" w:eastAsiaTheme="minorHAnsi" w:hAnsi="Arial" w:cs="Arial"/>
          <w:iCs/>
          <w:sz w:val="20"/>
          <w:szCs w:val="20"/>
          <w:lang w:val="ro-RO"/>
        </w:rPr>
        <w:t>ulterioare si orice alte persoane specializate, necesare pentru indeplinirea rolului Prestatorului. Dirigintii de santier vor face parte din echipa prestatorului.</w:t>
      </w:r>
    </w:p>
    <w:p w14:paraId="6CEF0C61" w14:textId="62A06767" w:rsidR="00966CDD" w:rsidRPr="00C91F30" w:rsidRDefault="00966CDD" w:rsidP="00966CDD">
      <w:pPr>
        <w:jc w:val="both"/>
        <w:outlineLvl w:val="0"/>
        <w:rPr>
          <w:rFonts w:ascii="Arial" w:hAnsi="Arial" w:cs="Arial"/>
          <w:sz w:val="20"/>
          <w:szCs w:val="20"/>
          <w:lang w:val="pt-BR"/>
        </w:rPr>
      </w:pPr>
      <w:r w:rsidRPr="00C17051">
        <w:rPr>
          <w:rFonts w:ascii="Arial" w:hAnsi="Arial" w:cs="Arial"/>
          <w:sz w:val="20"/>
          <w:szCs w:val="20"/>
          <w:lang w:val="fr-FR"/>
        </w:rPr>
        <w:t>4.</w:t>
      </w:r>
      <w:r w:rsidR="00CB5B09">
        <w:rPr>
          <w:rFonts w:ascii="Arial" w:hAnsi="Arial" w:cs="Arial"/>
          <w:sz w:val="20"/>
          <w:szCs w:val="20"/>
          <w:lang w:val="fr-FR"/>
        </w:rPr>
        <w:t>4</w:t>
      </w:r>
      <w:r w:rsidRPr="00C17051">
        <w:rPr>
          <w:rFonts w:ascii="Arial" w:hAnsi="Arial" w:cs="Arial"/>
          <w:sz w:val="20"/>
          <w:szCs w:val="20"/>
          <w:lang w:val="fr-FR"/>
        </w:rPr>
        <w:t xml:space="preserve">. </w:t>
      </w:r>
      <w:r w:rsidRPr="00C91F30">
        <w:rPr>
          <w:rFonts w:ascii="Arial" w:hAnsi="Arial" w:cs="Arial"/>
          <w:sz w:val="20"/>
          <w:szCs w:val="20"/>
          <w:lang w:val="pt-BR"/>
        </w:rPr>
        <w:t>Achizitorul se obligă să platească preţul convenit în prezentul contract pentru serviciile prestate.</w:t>
      </w:r>
    </w:p>
    <w:p w14:paraId="73A2CA2F" w14:textId="77777777" w:rsidR="00F83BDC" w:rsidRPr="00CB2E98" w:rsidRDefault="00F83BDC" w:rsidP="00F83BDC">
      <w:pPr>
        <w:jc w:val="both"/>
        <w:rPr>
          <w:rFonts w:ascii="Arial" w:hAnsi="Arial" w:cs="Arial"/>
          <w:sz w:val="20"/>
          <w:szCs w:val="20"/>
          <w:lang w:val="pt-BR"/>
        </w:rPr>
      </w:pPr>
    </w:p>
    <w:p w14:paraId="1FAAB0E5" w14:textId="77777777" w:rsidR="00F83BDC" w:rsidRPr="00CB2E98" w:rsidRDefault="00F83BDC" w:rsidP="00F83BDC">
      <w:pPr>
        <w:jc w:val="both"/>
        <w:rPr>
          <w:rFonts w:ascii="Arial" w:hAnsi="Arial" w:cs="Arial"/>
          <w:b/>
          <w:bCs/>
          <w:sz w:val="20"/>
          <w:szCs w:val="20"/>
          <w:lang w:val="pt-BR"/>
        </w:rPr>
      </w:pPr>
      <w:r w:rsidRPr="00CB2E98">
        <w:rPr>
          <w:rFonts w:ascii="Arial" w:hAnsi="Arial" w:cs="Arial"/>
          <w:b/>
          <w:bCs/>
          <w:sz w:val="20"/>
          <w:szCs w:val="20"/>
          <w:lang w:val="pt-BR"/>
        </w:rPr>
        <w:t>5. Preţul contractului</w:t>
      </w:r>
    </w:p>
    <w:p w14:paraId="044B62D1" w14:textId="123D535E" w:rsidR="001E7F1E" w:rsidRPr="003E611C" w:rsidRDefault="00F83BDC" w:rsidP="00D107F6">
      <w:pPr>
        <w:tabs>
          <w:tab w:val="left" w:pos="3600"/>
        </w:tabs>
        <w:jc w:val="both"/>
        <w:rPr>
          <w:rFonts w:ascii="Arial" w:hAnsi="Arial" w:cs="Arial"/>
          <w:sz w:val="20"/>
          <w:szCs w:val="20"/>
          <w:lang w:val="pt-BR"/>
        </w:rPr>
      </w:pPr>
      <w:r w:rsidRPr="00CB2E98">
        <w:rPr>
          <w:rFonts w:ascii="Arial" w:hAnsi="Arial" w:cs="Arial"/>
          <w:sz w:val="20"/>
          <w:szCs w:val="20"/>
          <w:lang w:val="pt-BR"/>
        </w:rPr>
        <w:t>5.1. Preţul convenit pentru îndeplinirea contractului, respectiv preţul de prestare a serviciilor, plătibil</w:t>
      </w:r>
      <w:r w:rsidR="000202FE" w:rsidRPr="00CB2E98">
        <w:rPr>
          <w:rFonts w:ascii="Arial" w:hAnsi="Arial" w:cs="Arial"/>
          <w:sz w:val="20"/>
          <w:szCs w:val="20"/>
          <w:lang w:val="pt-BR"/>
        </w:rPr>
        <w:t xml:space="preserve"> </w:t>
      </w:r>
      <w:r w:rsidRPr="00CB2E98">
        <w:rPr>
          <w:rFonts w:ascii="Arial" w:hAnsi="Arial" w:cs="Arial"/>
          <w:sz w:val="20"/>
          <w:szCs w:val="20"/>
          <w:lang w:val="pt-BR"/>
        </w:rPr>
        <w:t xml:space="preserve">Prestatorului de către Achizitor, </w:t>
      </w:r>
      <w:r w:rsidR="001B689F" w:rsidRPr="00D3429A">
        <w:rPr>
          <w:rFonts w:ascii="Arial" w:hAnsi="Arial" w:cs="Arial"/>
          <w:sz w:val="20"/>
          <w:szCs w:val="20"/>
          <w:lang w:val="pt-BR"/>
        </w:rPr>
        <w:t>conform graficului de plăţi</w:t>
      </w:r>
      <w:r w:rsidR="001B689F">
        <w:rPr>
          <w:rFonts w:ascii="Arial" w:hAnsi="Arial" w:cs="Arial"/>
          <w:sz w:val="20"/>
          <w:szCs w:val="20"/>
          <w:lang w:val="pt-BR"/>
        </w:rPr>
        <w:t xml:space="preserve">, </w:t>
      </w:r>
      <w:r w:rsidRPr="00CB2E98">
        <w:rPr>
          <w:rFonts w:ascii="Arial" w:hAnsi="Arial" w:cs="Arial"/>
          <w:sz w:val="20"/>
          <w:szCs w:val="20"/>
          <w:lang w:val="pt-BR"/>
        </w:rPr>
        <w:t xml:space="preserve">este </w:t>
      </w:r>
      <w:r w:rsidR="001E7F1E" w:rsidRPr="00CB2E98">
        <w:rPr>
          <w:rFonts w:ascii="Arial" w:hAnsi="Arial" w:cs="Arial"/>
          <w:sz w:val="20"/>
          <w:szCs w:val="20"/>
          <w:lang w:val="pt-BR"/>
        </w:rPr>
        <w:t xml:space="preserve">in valoare totala </w:t>
      </w:r>
      <w:r w:rsidRPr="00CB2E98">
        <w:rPr>
          <w:rFonts w:ascii="Arial" w:hAnsi="Arial" w:cs="Arial"/>
          <w:sz w:val="20"/>
          <w:szCs w:val="20"/>
          <w:lang w:val="pt-BR"/>
        </w:rPr>
        <w:t>de ______</w:t>
      </w:r>
      <w:r w:rsidR="001E7F1E" w:rsidRPr="00CB2E98">
        <w:rPr>
          <w:rFonts w:ascii="Arial" w:hAnsi="Arial" w:cs="Arial"/>
          <w:sz w:val="20"/>
          <w:szCs w:val="20"/>
          <w:lang w:val="pt-BR"/>
        </w:rPr>
        <w:t>_____</w:t>
      </w:r>
      <w:r w:rsidRPr="00CB2E98">
        <w:rPr>
          <w:rFonts w:ascii="Arial" w:hAnsi="Arial" w:cs="Arial"/>
          <w:sz w:val="20"/>
          <w:szCs w:val="20"/>
          <w:lang w:val="pt-BR"/>
        </w:rPr>
        <w:t xml:space="preserve"> lei,</w:t>
      </w:r>
      <w:r w:rsidR="001E7F1E" w:rsidRPr="00CB2E98">
        <w:rPr>
          <w:rFonts w:ascii="Arial" w:hAnsi="Arial" w:cs="Arial"/>
          <w:sz w:val="20"/>
          <w:szCs w:val="20"/>
          <w:lang w:val="pt-BR"/>
        </w:rPr>
        <w:t xml:space="preserve"> fara TVA</w:t>
      </w:r>
      <w:r w:rsidR="00D107F6">
        <w:rPr>
          <w:rFonts w:ascii="Arial" w:hAnsi="Arial" w:cs="Arial"/>
          <w:sz w:val="20"/>
          <w:szCs w:val="20"/>
          <w:lang w:val="pt-BR"/>
        </w:rPr>
        <w:t>.</w:t>
      </w:r>
    </w:p>
    <w:p w14:paraId="5EE80234" w14:textId="41941C75" w:rsidR="00F83BDC" w:rsidRPr="003E611C" w:rsidRDefault="00F83BDC" w:rsidP="00F83BDC">
      <w:pPr>
        <w:jc w:val="both"/>
        <w:rPr>
          <w:rFonts w:ascii="Arial" w:hAnsi="Arial" w:cs="Arial"/>
          <w:sz w:val="20"/>
          <w:szCs w:val="20"/>
          <w:lang w:val="pt-BR"/>
        </w:rPr>
      </w:pPr>
      <w:r w:rsidRPr="003E611C">
        <w:rPr>
          <w:rFonts w:ascii="Arial" w:hAnsi="Arial" w:cs="Arial"/>
          <w:sz w:val="20"/>
          <w:szCs w:val="20"/>
          <w:lang w:val="pt-BR"/>
        </w:rPr>
        <w:t>5.2</w:t>
      </w:r>
      <w:r w:rsidR="001E7F1E" w:rsidRPr="003E611C">
        <w:rPr>
          <w:rFonts w:ascii="Arial" w:hAnsi="Arial" w:cs="Arial"/>
          <w:sz w:val="20"/>
          <w:szCs w:val="20"/>
          <w:lang w:val="pt-BR"/>
        </w:rPr>
        <w:t xml:space="preserve">. </w:t>
      </w:r>
      <w:r w:rsidR="001E7F1E" w:rsidRPr="00D3429A">
        <w:rPr>
          <w:rFonts w:ascii="Arial" w:hAnsi="Arial" w:cs="Arial"/>
          <w:sz w:val="20"/>
          <w:szCs w:val="20"/>
          <w:lang w:val="pt-BR"/>
        </w:rPr>
        <w:t xml:space="preserve">Valoarea de Contract </w:t>
      </w:r>
      <w:r w:rsidR="00D107F6">
        <w:rPr>
          <w:rFonts w:ascii="Arial" w:hAnsi="Arial" w:cs="Arial"/>
          <w:sz w:val="20"/>
          <w:szCs w:val="20"/>
          <w:lang w:val="pt-BR"/>
        </w:rPr>
        <w:t>a</w:t>
      </w:r>
      <w:r w:rsidR="001E7F1E" w:rsidRPr="00D3429A">
        <w:rPr>
          <w:rFonts w:ascii="Arial" w:hAnsi="Arial" w:cs="Arial"/>
          <w:sz w:val="20"/>
          <w:szCs w:val="20"/>
          <w:lang w:val="pt-BR"/>
        </w:rPr>
        <w:t xml:space="preserve">cceptata </w:t>
      </w:r>
      <w:r w:rsidR="001E7F1E">
        <w:rPr>
          <w:rFonts w:ascii="Arial" w:hAnsi="Arial" w:cs="Arial"/>
          <w:sz w:val="20"/>
          <w:szCs w:val="20"/>
          <w:lang w:val="pt-BR"/>
        </w:rPr>
        <w:t>de _____________</w:t>
      </w:r>
      <w:r w:rsidR="00541365">
        <w:rPr>
          <w:rFonts w:ascii="Arial" w:hAnsi="Arial" w:cs="Arial"/>
          <w:sz w:val="20"/>
          <w:szCs w:val="20"/>
          <w:lang w:val="pt-BR"/>
        </w:rPr>
        <w:t xml:space="preserve">   </w:t>
      </w:r>
      <w:r w:rsidR="001E7F1E">
        <w:rPr>
          <w:rFonts w:ascii="Arial" w:hAnsi="Arial" w:cs="Arial"/>
          <w:sz w:val="20"/>
          <w:szCs w:val="20"/>
          <w:lang w:val="pt-BR"/>
        </w:rPr>
        <w:t>lei, fara TVA</w:t>
      </w:r>
      <w:r w:rsidR="00541365">
        <w:rPr>
          <w:rFonts w:ascii="Arial" w:hAnsi="Arial" w:cs="Arial"/>
          <w:sz w:val="20"/>
          <w:szCs w:val="20"/>
          <w:lang w:val="pt-BR"/>
        </w:rPr>
        <w:t xml:space="preserve">, </w:t>
      </w:r>
      <w:r w:rsidR="00541365" w:rsidRPr="003E611C">
        <w:rPr>
          <w:rFonts w:ascii="Arial" w:hAnsi="Arial" w:cs="Arial"/>
          <w:sz w:val="20"/>
          <w:szCs w:val="20"/>
          <w:lang w:val="pt-BR"/>
        </w:rPr>
        <w:t xml:space="preserve">la care se adaugă T.V.A. </w:t>
      </w:r>
      <w:r w:rsidR="00084399">
        <w:rPr>
          <w:rFonts w:ascii="Arial" w:hAnsi="Arial" w:cs="Arial"/>
          <w:sz w:val="20"/>
          <w:szCs w:val="20"/>
          <w:lang w:val="pt-BR"/>
        </w:rPr>
        <w:t>21</w:t>
      </w:r>
      <w:r w:rsidR="00541365" w:rsidRPr="003E611C">
        <w:rPr>
          <w:rFonts w:ascii="Arial" w:hAnsi="Arial" w:cs="Arial"/>
          <w:sz w:val="20"/>
          <w:szCs w:val="20"/>
          <w:lang w:val="pt-BR"/>
        </w:rPr>
        <w:t xml:space="preserve">% în sumă de ____________ lei, calculată în condiţiile legii, prețul total </w:t>
      </w:r>
      <w:r w:rsidR="00D107F6" w:rsidRPr="003E611C">
        <w:rPr>
          <w:rFonts w:ascii="Arial" w:hAnsi="Arial" w:cs="Arial"/>
          <w:sz w:val="20"/>
          <w:szCs w:val="20"/>
          <w:lang w:val="pt-BR"/>
        </w:rPr>
        <w:t xml:space="preserve">actual </w:t>
      </w:r>
      <w:r w:rsidR="00541365" w:rsidRPr="003E611C">
        <w:rPr>
          <w:rFonts w:ascii="Arial" w:hAnsi="Arial" w:cs="Arial"/>
          <w:sz w:val="20"/>
          <w:szCs w:val="20"/>
          <w:lang w:val="pt-BR"/>
        </w:rPr>
        <w:t xml:space="preserve">de ________________ lei, </w:t>
      </w:r>
      <w:r w:rsidR="001E7F1E" w:rsidRPr="00D3429A">
        <w:rPr>
          <w:rFonts w:ascii="Arial" w:hAnsi="Arial" w:cs="Arial"/>
          <w:sz w:val="20"/>
          <w:szCs w:val="20"/>
          <w:lang w:val="pt-BR"/>
        </w:rPr>
        <w:t>va acoperi toate obligatiile Prestatorului potrivit prevederilor Contractului si toate cele necesare pentru o executie corespunzatoare</w:t>
      </w:r>
      <w:r w:rsidR="00541365">
        <w:rPr>
          <w:rFonts w:ascii="Arial" w:hAnsi="Arial" w:cs="Arial"/>
          <w:sz w:val="20"/>
          <w:szCs w:val="20"/>
          <w:lang w:val="pt-BR"/>
        </w:rPr>
        <w:t>,</w:t>
      </w:r>
      <w:r w:rsidR="001E7F1E" w:rsidRPr="00D3429A">
        <w:rPr>
          <w:rFonts w:ascii="Arial" w:hAnsi="Arial" w:cs="Arial"/>
          <w:sz w:val="20"/>
          <w:szCs w:val="20"/>
          <w:lang w:val="pt-BR"/>
        </w:rPr>
        <w:t xml:space="preserve"> cu respectarea tuturor prevederilor Caietului de sarcini, a </w:t>
      </w:r>
      <w:r w:rsidR="00541365">
        <w:rPr>
          <w:rFonts w:ascii="Arial" w:hAnsi="Arial" w:cs="Arial"/>
          <w:sz w:val="20"/>
          <w:szCs w:val="20"/>
          <w:lang w:val="pt-BR"/>
        </w:rPr>
        <w:t>ofertei depuse</w:t>
      </w:r>
      <w:r w:rsidR="001E7F1E" w:rsidRPr="00D3429A">
        <w:rPr>
          <w:rFonts w:ascii="Arial" w:hAnsi="Arial" w:cs="Arial"/>
          <w:sz w:val="20"/>
          <w:szCs w:val="20"/>
          <w:lang w:val="pt-BR"/>
        </w:rPr>
        <w:t xml:space="preserve"> si a legislatiei in vigoare.</w:t>
      </w:r>
    </w:p>
    <w:p w14:paraId="549E4877" w14:textId="39DB52D8" w:rsidR="00F83BDC" w:rsidRDefault="00F83BDC" w:rsidP="00626554">
      <w:pPr>
        <w:jc w:val="both"/>
        <w:rPr>
          <w:rFonts w:ascii="Arial" w:hAnsi="Arial" w:cs="Arial"/>
          <w:bCs/>
          <w:sz w:val="20"/>
          <w:szCs w:val="20"/>
          <w:lang w:val="ro-RO"/>
        </w:rPr>
      </w:pPr>
      <w:r w:rsidRPr="003E611C">
        <w:rPr>
          <w:rFonts w:ascii="Arial" w:hAnsi="Arial" w:cs="Arial"/>
          <w:sz w:val="20"/>
          <w:szCs w:val="20"/>
          <w:lang w:val="pt-BR"/>
        </w:rPr>
        <w:t xml:space="preserve">5.3. </w:t>
      </w:r>
      <w:r w:rsidR="00BC1F6A" w:rsidRPr="00D3429A">
        <w:rPr>
          <w:rFonts w:ascii="Arial" w:hAnsi="Arial" w:cs="Arial"/>
          <w:sz w:val="20"/>
          <w:szCs w:val="20"/>
          <w:lang w:val="pt-BR"/>
        </w:rPr>
        <w:t>Plata taxei TVA se va face in conformitate cu prevederile legale referitoare la cota TVA</w:t>
      </w:r>
      <w:r w:rsidR="00BC1F6A">
        <w:rPr>
          <w:rFonts w:ascii="Arial" w:hAnsi="Arial" w:cs="Arial"/>
          <w:sz w:val="20"/>
          <w:szCs w:val="20"/>
          <w:lang w:val="pt-BR"/>
        </w:rPr>
        <w:t>,</w:t>
      </w:r>
      <w:r w:rsidR="00BC1F6A" w:rsidRPr="00D3429A">
        <w:rPr>
          <w:rFonts w:ascii="Arial" w:hAnsi="Arial" w:cs="Arial"/>
          <w:sz w:val="20"/>
          <w:szCs w:val="20"/>
          <w:lang w:val="pt-BR"/>
        </w:rPr>
        <w:t xml:space="preserve"> in vigoare la data efectuarii platii.</w:t>
      </w:r>
    </w:p>
    <w:p w14:paraId="016F3B2D" w14:textId="77777777" w:rsidR="008860B0" w:rsidRDefault="008860B0" w:rsidP="00626554">
      <w:pPr>
        <w:jc w:val="both"/>
        <w:rPr>
          <w:rFonts w:ascii="Arial" w:hAnsi="Arial" w:cs="Arial"/>
          <w:bCs/>
          <w:sz w:val="20"/>
          <w:szCs w:val="20"/>
          <w:lang w:val="ro-RO"/>
        </w:rPr>
      </w:pPr>
    </w:p>
    <w:p w14:paraId="29542123" w14:textId="77777777" w:rsidR="008860B0" w:rsidRPr="00C17051" w:rsidRDefault="008860B0" w:rsidP="008860B0">
      <w:pPr>
        <w:jc w:val="both"/>
        <w:rPr>
          <w:rFonts w:ascii="Arial" w:hAnsi="Arial" w:cs="Arial"/>
          <w:b/>
          <w:bCs/>
          <w:sz w:val="20"/>
          <w:szCs w:val="20"/>
          <w:lang w:val="ro-RO"/>
        </w:rPr>
      </w:pPr>
      <w:r w:rsidRPr="00C17051">
        <w:rPr>
          <w:rFonts w:ascii="Arial" w:hAnsi="Arial" w:cs="Arial"/>
          <w:b/>
          <w:bCs/>
          <w:sz w:val="20"/>
          <w:szCs w:val="20"/>
          <w:lang w:val="ro-RO"/>
        </w:rPr>
        <w:t>6. Durata contractului</w:t>
      </w:r>
    </w:p>
    <w:p w14:paraId="1BA16039" w14:textId="03DA7CC0" w:rsidR="008860B0" w:rsidRPr="00C17051" w:rsidRDefault="008860B0" w:rsidP="003C7FA4">
      <w:pPr>
        <w:jc w:val="both"/>
        <w:rPr>
          <w:rFonts w:ascii="Arial" w:hAnsi="Arial" w:cs="Arial"/>
          <w:sz w:val="20"/>
          <w:szCs w:val="20"/>
          <w:lang w:val="ro-RO"/>
        </w:rPr>
      </w:pPr>
      <w:r w:rsidRPr="00C17051">
        <w:rPr>
          <w:rFonts w:ascii="Arial" w:hAnsi="Arial" w:cs="Arial"/>
          <w:sz w:val="20"/>
          <w:szCs w:val="20"/>
          <w:lang w:val="ro-RO"/>
        </w:rPr>
        <w:t>6.1. Contractul intra în vigoare la data semnării de către ambele părţi şi îşi va produce efectele pe toata perioada de execuție a lucrărilor la obiectiv</w:t>
      </w:r>
      <w:r w:rsidR="003C7FA4">
        <w:rPr>
          <w:rFonts w:ascii="Arial" w:hAnsi="Arial" w:cs="Arial"/>
          <w:sz w:val="20"/>
          <w:szCs w:val="20"/>
          <w:lang w:val="ro-RO"/>
        </w:rPr>
        <w:t>ul de investitii si a perioadei</w:t>
      </w:r>
      <w:r w:rsidRPr="00C17051">
        <w:rPr>
          <w:rFonts w:ascii="Arial" w:hAnsi="Arial" w:cs="Arial"/>
          <w:sz w:val="20"/>
          <w:szCs w:val="20"/>
          <w:lang w:val="ro-RO"/>
        </w:rPr>
        <w:t xml:space="preserve"> de garanție acordată lucrărilor de către Executant, terminându-se după efectuarea recepției finale a obiectivului</w:t>
      </w:r>
      <w:r w:rsidR="00DC13E9">
        <w:rPr>
          <w:rFonts w:ascii="Arial" w:hAnsi="Arial" w:cs="Arial"/>
          <w:sz w:val="20"/>
          <w:szCs w:val="20"/>
          <w:lang w:val="ro-RO"/>
        </w:rPr>
        <w:t>.</w:t>
      </w:r>
    </w:p>
    <w:p w14:paraId="025A591B" w14:textId="12699271" w:rsidR="008860B0" w:rsidRPr="00CB2E98" w:rsidRDefault="008860B0" w:rsidP="008860B0">
      <w:pPr>
        <w:jc w:val="both"/>
        <w:rPr>
          <w:rFonts w:ascii="Arial" w:hAnsi="Arial" w:cs="Arial"/>
          <w:sz w:val="20"/>
          <w:szCs w:val="20"/>
          <w:lang w:val="ro-RO"/>
        </w:rPr>
      </w:pPr>
      <w:r w:rsidRPr="00CB2E98">
        <w:rPr>
          <w:rFonts w:ascii="Arial" w:hAnsi="Arial" w:cs="Arial"/>
          <w:sz w:val="20"/>
          <w:szCs w:val="20"/>
          <w:lang w:val="ro-RO"/>
        </w:rPr>
        <w:t xml:space="preserve">6.2. Prezentul contract produce efecte până la expirarea termenului de garanție a lucrărilor pentru care s-au prestat serviciile de </w:t>
      </w:r>
      <w:r w:rsidR="00241A03">
        <w:rPr>
          <w:rFonts w:ascii="Arial" w:hAnsi="Arial" w:cs="Arial"/>
          <w:sz w:val="20"/>
          <w:szCs w:val="20"/>
          <w:lang w:val="ro-RO"/>
        </w:rPr>
        <w:t>supraveghere tehnica</w:t>
      </w:r>
      <w:r w:rsidR="00BC1F6A" w:rsidRPr="00CB2E98">
        <w:rPr>
          <w:rFonts w:ascii="Arial" w:hAnsi="Arial" w:cs="Arial"/>
          <w:sz w:val="20"/>
          <w:szCs w:val="20"/>
          <w:lang w:val="ro-RO"/>
        </w:rPr>
        <w:t>/</w:t>
      </w:r>
      <w:r w:rsidRPr="00CB2E98">
        <w:rPr>
          <w:rFonts w:ascii="Arial" w:hAnsi="Arial" w:cs="Arial"/>
          <w:sz w:val="20"/>
          <w:szCs w:val="20"/>
          <w:lang w:val="ro-RO"/>
        </w:rPr>
        <w:t xml:space="preserve">dirigenție de șantier, respectiv </w:t>
      </w:r>
      <w:bookmarkStart w:id="10" w:name="_Hlk132902710"/>
      <w:r w:rsidRPr="00CB2E98">
        <w:rPr>
          <w:rFonts w:ascii="Arial" w:hAnsi="Arial" w:cs="Arial"/>
          <w:sz w:val="20"/>
          <w:szCs w:val="20"/>
          <w:lang w:val="ro-RO"/>
        </w:rPr>
        <w:t>până la data întocmirii procesului verbal de recepție finală a lucrărilor.</w:t>
      </w:r>
    </w:p>
    <w:bookmarkEnd w:id="10"/>
    <w:p w14:paraId="5E79F9B8" w14:textId="2269358C" w:rsidR="008860B0" w:rsidRPr="00CB2E98" w:rsidRDefault="008860B0" w:rsidP="008860B0">
      <w:pPr>
        <w:jc w:val="both"/>
        <w:rPr>
          <w:rFonts w:ascii="Arial" w:hAnsi="Arial" w:cs="Arial"/>
          <w:sz w:val="20"/>
          <w:szCs w:val="20"/>
          <w:lang w:val="ro-RO"/>
        </w:rPr>
      </w:pPr>
      <w:r w:rsidRPr="00CB2E98">
        <w:rPr>
          <w:rFonts w:ascii="Arial" w:hAnsi="Arial" w:cs="Arial"/>
          <w:sz w:val="20"/>
          <w:szCs w:val="20"/>
          <w:lang w:val="ro-RO"/>
        </w:rPr>
        <w:t>6.3. În cazul în care perioada de execuție a lucrărilor se va prelungi, contractul se va prelungi de drept, prin act adițional pentru aceeași perioadă, fără alte costuri suplimentare</w:t>
      </w:r>
      <w:r w:rsidR="00BC1F6A" w:rsidRPr="00CB2E98">
        <w:rPr>
          <w:rFonts w:ascii="Arial" w:hAnsi="Arial" w:cs="Arial"/>
          <w:sz w:val="20"/>
          <w:szCs w:val="20"/>
          <w:lang w:val="ro-RO"/>
        </w:rPr>
        <w:t xml:space="preserve"> pentru Achizitor</w:t>
      </w:r>
      <w:r w:rsidRPr="00CB2E98">
        <w:rPr>
          <w:rFonts w:ascii="Arial" w:hAnsi="Arial" w:cs="Arial"/>
          <w:sz w:val="20"/>
          <w:szCs w:val="20"/>
          <w:lang w:val="ro-RO"/>
        </w:rPr>
        <w:t>.</w:t>
      </w:r>
    </w:p>
    <w:p w14:paraId="7F1DD2B4" w14:textId="58A96745" w:rsidR="008860B0" w:rsidRPr="00CB2E98" w:rsidRDefault="008860B0" w:rsidP="008860B0">
      <w:pPr>
        <w:jc w:val="both"/>
        <w:rPr>
          <w:rFonts w:ascii="Arial" w:hAnsi="Arial" w:cs="Arial"/>
          <w:sz w:val="20"/>
          <w:szCs w:val="20"/>
          <w:lang w:val="ro-RO"/>
        </w:rPr>
      </w:pPr>
      <w:r w:rsidRPr="00CB2E98">
        <w:rPr>
          <w:rFonts w:ascii="Arial" w:hAnsi="Arial" w:cs="Arial"/>
          <w:sz w:val="20"/>
          <w:szCs w:val="20"/>
          <w:lang w:val="ro-RO"/>
        </w:rPr>
        <w:t>6.4. Executarea contractului va începe după constituirea garanţiei de bună execuţie și primirea ordinului de începere a serviciilor, conform legislației în vigoare.</w:t>
      </w:r>
    </w:p>
    <w:p w14:paraId="36293103" w14:textId="77777777" w:rsidR="008860B0" w:rsidRPr="00C17051" w:rsidRDefault="008860B0" w:rsidP="008860B0">
      <w:pPr>
        <w:jc w:val="both"/>
        <w:rPr>
          <w:rFonts w:ascii="Arial" w:hAnsi="Arial" w:cs="Arial"/>
          <w:sz w:val="20"/>
          <w:szCs w:val="20"/>
          <w:lang w:val="fr-FR"/>
        </w:rPr>
      </w:pPr>
      <w:r w:rsidRPr="00C17051">
        <w:rPr>
          <w:rFonts w:ascii="Arial" w:hAnsi="Arial" w:cs="Arial"/>
          <w:sz w:val="20"/>
          <w:szCs w:val="20"/>
          <w:lang w:val="fr-FR"/>
        </w:rPr>
        <w:t>6.5. Durata contractului cuprinde:</w:t>
      </w:r>
    </w:p>
    <w:p w14:paraId="654A1009" w14:textId="227A6AB8" w:rsidR="008860B0" w:rsidRPr="00C17051" w:rsidRDefault="008860B0" w:rsidP="008860B0">
      <w:pPr>
        <w:jc w:val="both"/>
        <w:rPr>
          <w:rFonts w:ascii="Arial" w:hAnsi="Arial" w:cs="Arial"/>
          <w:sz w:val="20"/>
          <w:szCs w:val="20"/>
          <w:lang w:val="fr-FR"/>
        </w:rPr>
      </w:pPr>
      <w:r w:rsidRPr="00C17051">
        <w:rPr>
          <w:rFonts w:ascii="Arial" w:hAnsi="Arial" w:cs="Arial"/>
          <w:sz w:val="20"/>
          <w:szCs w:val="20"/>
          <w:lang w:val="fr-FR"/>
        </w:rPr>
        <w:t xml:space="preserve">a) durata de prestare a serviciilor de </w:t>
      </w:r>
      <w:r w:rsidR="00241A03">
        <w:rPr>
          <w:rFonts w:ascii="Arial" w:hAnsi="Arial" w:cs="Arial"/>
          <w:sz w:val="20"/>
          <w:szCs w:val="20"/>
          <w:lang w:val="fr-FR"/>
        </w:rPr>
        <w:t>supraveghere tehnica</w:t>
      </w:r>
      <w:r w:rsidR="00293BC6">
        <w:rPr>
          <w:rFonts w:ascii="Arial" w:hAnsi="Arial" w:cs="Arial"/>
          <w:sz w:val="20"/>
          <w:szCs w:val="20"/>
          <w:lang w:val="fr-FR"/>
        </w:rPr>
        <w:t>/</w:t>
      </w:r>
      <w:r w:rsidRPr="00C17051">
        <w:rPr>
          <w:rFonts w:ascii="Arial" w:hAnsi="Arial" w:cs="Arial"/>
          <w:sz w:val="20"/>
          <w:szCs w:val="20"/>
          <w:lang w:val="fr-FR"/>
        </w:rPr>
        <w:t>dirigenție de șantier pe durata de execuție a lucrărilor</w:t>
      </w:r>
      <w:r w:rsidR="00DC13E9">
        <w:rPr>
          <w:rFonts w:ascii="Arial" w:hAnsi="Arial" w:cs="Arial"/>
          <w:sz w:val="20"/>
          <w:szCs w:val="20"/>
          <w:lang w:val="fr-FR"/>
        </w:rPr>
        <w:t xml:space="preserve">, </w:t>
      </w:r>
      <w:r w:rsidR="005E7E5B">
        <w:rPr>
          <w:rFonts w:ascii="Arial" w:hAnsi="Arial" w:cs="Arial"/>
          <w:sz w:val="20"/>
          <w:szCs w:val="20"/>
          <w:lang w:val="fr-FR"/>
        </w:rPr>
        <w:t>estimata</w:t>
      </w:r>
      <w:r w:rsidR="006E6812">
        <w:rPr>
          <w:rFonts w:ascii="Arial" w:hAnsi="Arial" w:cs="Arial"/>
          <w:sz w:val="20"/>
          <w:szCs w:val="20"/>
          <w:lang w:val="fr-FR"/>
        </w:rPr>
        <w:t xml:space="preserve"> </w:t>
      </w:r>
      <w:r w:rsidR="005E7E5B">
        <w:rPr>
          <w:rFonts w:ascii="Arial" w:hAnsi="Arial" w:cs="Arial"/>
          <w:sz w:val="20"/>
          <w:szCs w:val="20"/>
          <w:lang w:val="fr-FR"/>
        </w:rPr>
        <w:t xml:space="preserve">la o perioada de </w:t>
      </w:r>
      <w:r w:rsidR="00241A03">
        <w:rPr>
          <w:rFonts w:ascii="Arial" w:hAnsi="Arial" w:cs="Arial"/>
          <w:sz w:val="20"/>
          <w:szCs w:val="20"/>
          <w:lang w:val="fr-FR"/>
        </w:rPr>
        <w:t>12</w:t>
      </w:r>
      <w:r w:rsidR="005E7E5B">
        <w:rPr>
          <w:rFonts w:ascii="Arial" w:hAnsi="Arial" w:cs="Arial"/>
          <w:sz w:val="20"/>
          <w:szCs w:val="20"/>
          <w:lang w:val="fr-FR"/>
        </w:rPr>
        <w:t xml:space="preserve"> luni,</w:t>
      </w:r>
      <w:r w:rsidR="006E6812">
        <w:rPr>
          <w:rFonts w:ascii="Arial" w:hAnsi="Arial" w:cs="Arial"/>
          <w:sz w:val="20"/>
          <w:szCs w:val="20"/>
          <w:lang w:val="fr-FR"/>
        </w:rPr>
        <w:t xml:space="preserve"> </w:t>
      </w:r>
      <w:r w:rsidR="002A0D8E">
        <w:rPr>
          <w:rFonts w:ascii="Arial" w:hAnsi="Arial" w:cs="Arial"/>
          <w:sz w:val="20"/>
          <w:szCs w:val="20"/>
          <w:lang w:val="fr-FR"/>
        </w:rPr>
        <w:t xml:space="preserve">la care se adauga perioada </w:t>
      </w:r>
      <w:r w:rsidR="00241A03">
        <w:rPr>
          <w:rFonts w:ascii="Arial" w:hAnsi="Arial" w:cs="Arial"/>
          <w:sz w:val="20"/>
          <w:szCs w:val="20"/>
          <w:lang w:val="fr-FR"/>
        </w:rPr>
        <w:t>prevazuta</w:t>
      </w:r>
      <w:r w:rsidR="002A0D8E">
        <w:rPr>
          <w:rFonts w:ascii="Arial" w:hAnsi="Arial" w:cs="Arial"/>
          <w:sz w:val="20"/>
          <w:szCs w:val="20"/>
          <w:lang w:val="fr-FR"/>
        </w:rPr>
        <w:t xml:space="preserve"> pentru receptie la terminarea lucrarilor</w:t>
      </w:r>
      <w:r w:rsidRPr="00C17051">
        <w:rPr>
          <w:rFonts w:ascii="Arial" w:hAnsi="Arial" w:cs="Arial"/>
          <w:sz w:val="20"/>
          <w:szCs w:val="20"/>
          <w:lang w:val="fr-FR"/>
        </w:rPr>
        <w:t>;</w:t>
      </w:r>
    </w:p>
    <w:p w14:paraId="27306859" w14:textId="031DFE97" w:rsidR="00581390" w:rsidRDefault="008860B0" w:rsidP="00581390">
      <w:pPr>
        <w:jc w:val="both"/>
        <w:rPr>
          <w:rFonts w:ascii="Arial" w:hAnsi="Arial" w:cs="Arial"/>
          <w:sz w:val="20"/>
          <w:szCs w:val="20"/>
          <w:lang w:val="fr-FR"/>
        </w:rPr>
      </w:pPr>
      <w:r w:rsidRPr="00C17051">
        <w:rPr>
          <w:rFonts w:ascii="Arial" w:hAnsi="Arial" w:cs="Arial"/>
          <w:sz w:val="20"/>
          <w:szCs w:val="20"/>
          <w:lang w:val="fr-FR"/>
        </w:rPr>
        <w:t xml:space="preserve">b) </w:t>
      </w:r>
      <w:r w:rsidR="00DC13E9">
        <w:rPr>
          <w:rFonts w:ascii="Arial" w:hAnsi="Arial" w:cs="Arial"/>
          <w:sz w:val="20"/>
          <w:szCs w:val="20"/>
          <w:lang w:val="fr-FR"/>
        </w:rPr>
        <w:t xml:space="preserve">produce efecte </w:t>
      </w:r>
      <w:r w:rsidRPr="00C17051">
        <w:rPr>
          <w:rFonts w:ascii="Arial" w:hAnsi="Arial" w:cs="Arial"/>
          <w:sz w:val="20"/>
          <w:szCs w:val="20"/>
          <w:lang w:val="fr-FR"/>
        </w:rPr>
        <w:t xml:space="preserve">de prestare a serviciilor de dirigenție de șantier pe durata garanției </w:t>
      </w:r>
      <w:r w:rsidR="00DC13E9">
        <w:rPr>
          <w:rFonts w:ascii="Arial" w:hAnsi="Arial" w:cs="Arial"/>
          <w:sz w:val="20"/>
          <w:szCs w:val="20"/>
          <w:lang w:val="fr-FR"/>
        </w:rPr>
        <w:t xml:space="preserve">tehnice a </w:t>
      </w:r>
      <w:r w:rsidRPr="00C17051">
        <w:rPr>
          <w:rFonts w:ascii="Arial" w:hAnsi="Arial" w:cs="Arial"/>
          <w:sz w:val="20"/>
          <w:szCs w:val="20"/>
          <w:lang w:val="fr-FR"/>
        </w:rPr>
        <w:t>lucrărilor acordate de Executant</w:t>
      </w:r>
      <w:r w:rsidR="00581390">
        <w:rPr>
          <w:rFonts w:ascii="Arial" w:hAnsi="Arial" w:cs="Arial"/>
          <w:sz w:val="20"/>
          <w:szCs w:val="20"/>
          <w:lang w:val="fr-FR"/>
        </w:rPr>
        <w:t xml:space="preserve"> (</w:t>
      </w:r>
      <w:r w:rsidR="00F41144">
        <w:rPr>
          <w:rFonts w:ascii="Arial" w:hAnsi="Arial" w:cs="Arial"/>
          <w:sz w:val="20"/>
          <w:szCs w:val="20"/>
          <w:lang w:val="fr-FR"/>
        </w:rPr>
        <w:t>………..</w:t>
      </w:r>
      <w:r w:rsidR="00581390">
        <w:rPr>
          <w:rFonts w:ascii="Arial" w:hAnsi="Arial" w:cs="Arial"/>
          <w:sz w:val="20"/>
          <w:szCs w:val="20"/>
          <w:lang w:val="fr-FR"/>
        </w:rPr>
        <w:t xml:space="preserve"> de luni de la data receptiei la terminarea lucrarilor</w:t>
      </w:r>
      <w:r w:rsidR="00581390" w:rsidRPr="00DC13E9">
        <w:rPr>
          <w:rFonts w:ascii="Arial" w:hAnsi="Arial" w:cs="Arial"/>
          <w:sz w:val="20"/>
          <w:szCs w:val="20"/>
          <w:lang w:val="fr-FR"/>
        </w:rPr>
        <w:t>)</w:t>
      </w:r>
      <w:r w:rsidRPr="00C17051">
        <w:rPr>
          <w:rFonts w:ascii="Arial" w:hAnsi="Arial" w:cs="Arial"/>
          <w:sz w:val="20"/>
          <w:szCs w:val="20"/>
          <w:lang w:val="fr-FR"/>
        </w:rPr>
        <w:t xml:space="preserve">, </w:t>
      </w:r>
      <w:r w:rsidR="00581390" w:rsidRPr="00C17051">
        <w:rPr>
          <w:rFonts w:ascii="Arial" w:hAnsi="Arial" w:cs="Arial"/>
          <w:sz w:val="20"/>
          <w:szCs w:val="20"/>
          <w:lang w:val="fr-FR"/>
        </w:rPr>
        <w:t>până la data întocmirii procesului verbal de recepție finală a lucrărilor.</w:t>
      </w:r>
    </w:p>
    <w:p w14:paraId="47C9E1E1" w14:textId="071FE392" w:rsidR="001D43BA" w:rsidRDefault="001D43BA" w:rsidP="00581390">
      <w:pPr>
        <w:jc w:val="both"/>
        <w:rPr>
          <w:rFonts w:ascii="Arial" w:hAnsi="Arial" w:cs="Arial"/>
          <w:sz w:val="20"/>
          <w:szCs w:val="20"/>
          <w:lang w:val="fr-FR"/>
        </w:rPr>
      </w:pPr>
    </w:p>
    <w:p w14:paraId="4DC39860" w14:textId="75CA49B2" w:rsidR="00794FCA" w:rsidRPr="00794FCA" w:rsidRDefault="00794FCA" w:rsidP="00794FCA">
      <w:pPr>
        <w:rPr>
          <w:rFonts w:ascii="Arial" w:hAnsi="Arial" w:cs="Arial"/>
          <w:b/>
          <w:bCs/>
          <w:sz w:val="20"/>
          <w:szCs w:val="20"/>
          <w:lang w:val="fr-FR"/>
        </w:rPr>
      </w:pPr>
      <w:r w:rsidRPr="00794FCA">
        <w:rPr>
          <w:rFonts w:ascii="Arial" w:hAnsi="Arial" w:cs="Arial"/>
          <w:b/>
          <w:bCs/>
          <w:sz w:val="20"/>
          <w:szCs w:val="20"/>
          <w:lang w:val="fr-FR"/>
        </w:rPr>
        <w:t>7. Modalităţi de plată</w:t>
      </w:r>
    </w:p>
    <w:p w14:paraId="0E619332" w14:textId="6DCDC262" w:rsidR="005C7EF1" w:rsidRPr="00D107F6" w:rsidRDefault="00794FCA" w:rsidP="005C7EF1">
      <w:pPr>
        <w:tabs>
          <w:tab w:val="num" w:pos="567"/>
        </w:tabs>
        <w:jc w:val="both"/>
        <w:rPr>
          <w:rFonts w:ascii="Arial" w:hAnsi="Arial" w:cs="Arial"/>
          <w:sz w:val="20"/>
          <w:szCs w:val="20"/>
          <w:lang w:val="ro-RO"/>
        </w:rPr>
      </w:pPr>
      <w:r w:rsidRPr="00A44200">
        <w:rPr>
          <w:rFonts w:ascii="Arial" w:hAnsi="Arial" w:cs="Arial"/>
          <w:sz w:val="20"/>
          <w:szCs w:val="20"/>
          <w:lang w:val="fr-FR"/>
        </w:rPr>
        <w:lastRenderedPageBreak/>
        <w:t xml:space="preserve">7.1. </w:t>
      </w:r>
      <w:r w:rsidR="003215EB" w:rsidRPr="00A44200">
        <w:rPr>
          <w:rFonts w:ascii="Arial" w:hAnsi="Arial" w:cs="Arial"/>
          <w:sz w:val="20"/>
          <w:szCs w:val="20"/>
          <w:lang w:val="fr-FR"/>
        </w:rPr>
        <w:t>M</w:t>
      </w:r>
      <w:r w:rsidR="003215EB" w:rsidRPr="00A44200">
        <w:rPr>
          <w:rFonts w:ascii="Arial" w:hAnsi="Arial" w:cs="Arial"/>
          <w:sz w:val="20"/>
          <w:szCs w:val="20"/>
          <w:lang w:val="ro-RO"/>
        </w:rPr>
        <w:t xml:space="preserve">ecanismul de plată este cel bazat pe utilizarea de onorarii zilnice ale experților implicați în activitatea de supervizare/dirigenție de șantier, evaluarea valorii serviciilor prestate se realizează prin cuantificarea resurselor umane utilizate de către Prestator în îndeplinirea activităților, într-o anumită perioadă de timp (lună). </w:t>
      </w:r>
      <w:r w:rsidR="001934A2" w:rsidRPr="00A44200">
        <w:rPr>
          <w:rFonts w:ascii="Arial" w:hAnsi="Arial" w:cs="Arial"/>
          <w:sz w:val="20"/>
          <w:szCs w:val="20"/>
          <w:lang w:val="ro-RO"/>
        </w:rPr>
        <w:t>Achizitorul se obligă să plătească preţul convenit în prezentul contract pentru serviciile prestate</w:t>
      </w:r>
      <w:r w:rsidR="005C7EF1" w:rsidRPr="00A44200">
        <w:rPr>
          <w:rFonts w:ascii="Arial" w:hAnsi="Arial" w:cs="Arial"/>
          <w:sz w:val="20"/>
          <w:szCs w:val="20"/>
          <w:lang w:val="ro-RO"/>
        </w:rPr>
        <w:t xml:space="preserve">. </w:t>
      </w:r>
      <w:r w:rsidR="005C7EF1" w:rsidRPr="00D107F6">
        <w:rPr>
          <w:rFonts w:ascii="Arial" w:hAnsi="Arial" w:cs="Arial"/>
          <w:sz w:val="20"/>
          <w:szCs w:val="20"/>
          <w:lang w:val="ro-RO"/>
        </w:rPr>
        <w:t xml:space="preserve">Achizitorul </w:t>
      </w:r>
      <w:r w:rsidR="005C7EF1" w:rsidRPr="00A44200">
        <w:rPr>
          <w:rFonts w:ascii="Arial" w:hAnsi="Arial" w:cs="Arial"/>
          <w:sz w:val="20"/>
          <w:szCs w:val="20"/>
          <w:lang w:val="ro-RO"/>
        </w:rPr>
        <w:t>va plăti lunar dupa cum urmeaza:</w:t>
      </w:r>
    </w:p>
    <w:p w14:paraId="50589FE8" w14:textId="2FAD04DE" w:rsidR="005C7EF1" w:rsidRPr="00A44200" w:rsidRDefault="005C7EF1" w:rsidP="005C7EF1">
      <w:pPr>
        <w:jc w:val="both"/>
        <w:rPr>
          <w:rFonts w:ascii="Arial" w:hAnsi="Arial" w:cs="Arial"/>
          <w:sz w:val="20"/>
          <w:szCs w:val="20"/>
          <w:lang w:val="ro-RO"/>
        </w:rPr>
      </w:pPr>
      <w:r w:rsidRPr="00A44200">
        <w:rPr>
          <w:rFonts w:ascii="Arial" w:hAnsi="Arial" w:cs="Arial"/>
          <w:sz w:val="20"/>
          <w:szCs w:val="20"/>
          <w:lang w:val="ro-RO"/>
        </w:rPr>
        <w:t xml:space="preserve">-95% din valoare contract </w:t>
      </w:r>
      <w:bookmarkStart w:id="11" w:name="_Hlk194859654"/>
      <w:r w:rsidRPr="00A44200">
        <w:rPr>
          <w:rFonts w:ascii="Arial" w:hAnsi="Arial" w:cs="Arial"/>
          <w:sz w:val="20"/>
          <w:szCs w:val="20"/>
          <w:lang w:val="es-ES"/>
        </w:rPr>
        <w:t>în baza procesului verbal de recepție a rapoartelor lunare si a fiselor de pontaj</w:t>
      </w:r>
      <w:bookmarkEnd w:id="11"/>
      <w:r w:rsidRPr="00A44200">
        <w:rPr>
          <w:rFonts w:ascii="Arial" w:hAnsi="Arial" w:cs="Arial"/>
          <w:sz w:val="20"/>
          <w:szCs w:val="20"/>
          <w:lang w:val="es-ES"/>
        </w:rPr>
        <w:t>;</w:t>
      </w:r>
    </w:p>
    <w:p w14:paraId="331F9909" w14:textId="40C3CD0C" w:rsidR="005C7EF1" w:rsidRPr="00A44200" w:rsidRDefault="005C7EF1" w:rsidP="00466A0D">
      <w:pPr>
        <w:jc w:val="both"/>
        <w:rPr>
          <w:rFonts w:ascii="Arial" w:hAnsi="Arial" w:cs="Arial"/>
          <w:sz w:val="20"/>
          <w:szCs w:val="20"/>
          <w:lang w:val="ro-RO"/>
        </w:rPr>
      </w:pPr>
      <w:r w:rsidRPr="00A44200">
        <w:rPr>
          <w:rFonts w:ascii="Arial" w:hAnsi="Arial" w:cs="Arial"/>
          <w:sz w:val="20"/>
          <w:szCs w:val="20"/>
          <w:lang w:val="ro-RO"/>
        </w:rPr>
        <w:t>-  5% din valoare contract, la data predarii Cartii Tehnice conform HG 273/1994 si HG 343/ 2017 si  conform cerintelor caietului de sarcini.</w:t>
      </w:r>
    </w:p>
    <w:p w14:paraId="154C7ACA" w14:textId="792801CA" w:rsidR="005C7EF1" w:rsidRPr="00A44200" w:rsidRDefault="00466A0D" w:rsidP="001934A2">
      <w:pPr>
        <w:tabs>
          <w:tab w:val="num" w:pos="567"/>
        </w:tabs>
        <w:jc w:val="both"/>
        <w:rPr>
          <w:rFonts w:ascii="Arial" w:hAnsi="Arial" w:cs="Arial"/>
          <w:b/>
          <w:bCs/>
          <w:sz w:val="20"/>
          <w:szCs w:val="20"/>
          <w:lang w:val="ro-RO"/>
        </w:rPr>
      </w:pPr>
      <w:r w:rsidRPr="00A44200">
        <w:rPr>
          <w:rFonts w:ascii="Arial" w:hAnsi="Arial" w:cs="Arial"/>
          <w:sz w:val="20"/>
          <w:szCs w:val="20"/>
          <w:lang w:val="ro-RO"/>
        </w:rPr>
        <w:t>7.2. Plata este condiționată de aprobarea rapoartelor de activitate și a foilor de pontaj de către Beneficiar, fapt prin care se confirmă că serviciile au fost prestate</w:t>
      </w:r>
      <w:r w:rsidRPr="00A44200">
        <w:rPr>
          <w:rFonts w:ascii="Arial" w:hAnsi="Arial" w:cs="Arial"/>
          <w:b/>
          <w:bCs/>
          <w:sz w:val="20"/>
          <w:szCs w:val="20"/>
          <w:lang w:val="ro-RO"/>
        </w:rPr>
        <w:t xml:space="preserve"> </w:t>
      </w:r>
      <w:r w:rsidRPr="00A44200">
        <w:rPr>
          <w:rFonts w:ascii="Arial" w:hAnsi="Arial" w:cs="Arial"/>
          <w:sz w:val="20"/>
          <w:szCs w:val="20"/>
          <w:lang w:val="ro-RO"/>
        </w:rPr>
        <w:t>în mod real și în beneficiul proiectului. Prin sintagma ”în beneficiul proiectului” se</w:t>
      </w:r>
      <w:r w:rsidRPr="00A44200">
        <w:rPr>
          <w:rFonts w:ascii="Arial" w:hAnsi="Arial" w:cs="Arial"/>
          <w:b/>
          <w:bCs/>
          <w:sz w:val="20"/>
          <w:szCs w:val="20"/>
          <w:lang w:val="ro-RO"/>
        </w:rPr>
        <w:t xml:space="preserve"> </w:t>
      </w:r>
      <w:r w:rsidRPr="00A44200">
        <w:rPr>
          <w:rFonts w:ascii="Arial" w:hAnsi="Arial" w:cs="Arial"/>
          <w:sz w:val="20"/>
          <w:szCs w:val="20"/>
          <w:lang w:val="ro-RO"/>
        </w:rPr>
        <w:t>înțelege nu doar progresul lucrărilor, ci și alte elemente precum calitatea acestora,</w:t>
      </w:r>
      <w:r w:rsidRPr="00A44200">
        <w:rPr>
          <w:rFonts w:ascii="Arial" w:hAnsi="Arial" w:cs="Arial"/>
          <w:b/>
          <w:bCs/>
          <w:sz w:val="20"/>
          <w:szCs w:val="20"/>
          <w:lang w:val="ro-RO"/>
        </w:rPr>
        <w:t xml:space="preserve"> </w:t>
      </w:r>
      <w:r w:rsidRPr="00A44200">
        <w:rPr>
          <w:rFonts w:ascii="Arial" w:hAnsi="Arial" w:cs="Arial"/>
          <w:sz w:val="20"/>
          <w:szCs w:val="20"/>
          <w:lang w:val="ro-RO"/>
        </w:rPr>
        <w:t>eficiența economică a investiției</w:t>
      </w:r>
      <w:r w:rsidRPr="00A44200">
        <w:rPr>
          <w:rFonts w:ascii="Arial" w:hAnsi="Arial" w:cs="Arial"/>
          <w:b/>
          <w:bCs/>
          <w:sz w:val="20"/>
          <w:szCs w:val="20"/>
          <w:lang w:val="ro-RO"/>
        </w:rPr>
        <w:t>.</w:t>
      </w:r>
    </w:p>
    <w:p w14:paraId="53801D4E" w14:textId="0ED99121" w:rsidR="00C5725A" w:rsidRPr="00A44200" w:rsidRDefault="000C42F1" w:rsidP="00466A0D">
      <w:pPr>
        <w:tabs>
          <w:tab w:val="num" w:pos="567"/>
        </w:tabs>
        <w:jc w:val="both"/>
        <w:rPr>
          <w:rFonts w:ascii="Arial" w:hAnsi="Arial" w:cs="Arial"/>
          <w:bCs/>
          <w:sz w:val="20"/>
          <w:szCs w:val="20"/>
          <w:lang w:val="ro-RO"/>
        </w:rPr>
      </w:pPr>
      <w:r w:rsidRPr="00D107F6">
        <w:rPr>
          <w:rFonts w:ascii="Arial" w:hAnsi="Arial" w:cs="Arial"/>
          <w:sz w:val="20"/>
          <w:szCs w:val="20"/>
          <w:lang w:val="ro-RO"/>
        </w:rPr>
        <w:t>7.</w:t>
      </w:r>
      <w:r w:rsidR="00466A0D" w:rsidRPr="00D107F6">
        <w:rPr>
          <w:rFonts w:ascii="Arial" w:hAnsi="Arial" w:cs="Arial"/>
          <w:sz w:val="20"/>
          <w:szCs w:val="20"/>
          <w:lang w:val="ro-RO"/>
        </w:rPr>
        <w:t>3</w:t>
      </w:r>
      <w:r w:rsidRPr="00D107F6">
        <w:rPr>
          <w:rFonts w:ascii="Arial" w:hAnsi="Arial" w:cs="Arial"/>
          <w:sz w:val="20"/>
          <w:szCs w:val="20"/>
          <w:lang w:val="ro-RO"/>
        </w:rPr>
        <w:t xml:space="preserve">. Prestatorul va emite factura lunar/periodic. </w:t>
      </w:r>
      <w:r w:rsidR="00466A0D" w:rsidRPr="00A44200">
        <w:rPr>
          <w:rFonts w:ascii="Arial" w:hAnsi="Arial" w:cs="Arial"/>
          <w:bCs/>
          <w:sz w:val="20"/>
          <w:szCs w:val="20"/>
          <w:lang w:val="ro-RO"/>
        </w:rPr>
        <w:t xml:space="preserve">Prestatorul va emite facturile după semnarea Proceselor verbale de recepție a rapoartelor lunare, care obligatoriu vor fi insotite de fise de pontaj. </w:t>
      </w:r>
      <w:r w:rsidRPr="00A44200">
        <w:rPr>
          <w:rFonts w:ascii="Arial" w:hAnsi="Arial" w:cs="Arial"/>
          <w:sz w:val="20"/>
          <w:szCs w:val="20"/>
          <w:lang w:val="fr-FR"/>
        </w:rPr>
        <w:t>Factura va fi emisă după verificarea și aprobarea raportului de activitate</w:t>
      </w:r>
      <w:r w:rsidRPr="00A44200">
        <w:rPr>
          <w:rFonts w:ascii="Arial" w:hAnsi="Arial" w:cs="Arial"/>
          <w:b/>
          <w:bCs/>
          <w:sz w:val="20"/>
          <w:szCs w:val="20"/>
          <w:lang w:val="fr-FR"/>
        </w:rPr>
        <w:t xml:space="preserve"> </w:t>
      </w:r>
      <w:r w:rsidRPr="00A44200">
        <w:rPr>
          <w:rFonts w:ascii="Arial" w:hAnsi="Arial" w:cs="Arial"/>
          <w:sz w:val="20"/>
          <w:szCs w:val="20"/>
          <w:lang w:val="fr-FR"/>
        </w:rPr>
        <w:t xml:space="preserve">(consemnând activitățile derulate de către fiecare expert) de către Autoritatea Contractantă, în corelare cu rapoartele de activitate pregătite de Prestator. </w:t>
      </w:r>
      <w:r w:rsidR="00952DDE" w:rsidRPr="00A44200">
        <w:rPr>
          <w:rFonts w:ascii="Arial" w:hAnsi="Arial" w:cs="Arial"/>
          <w:sz w:val="20"/>
          <w:szCs w:val="20"/>
          <w:lang w:val="fr-FR"/>
        </w:rPr>
        <w:t xml:space="preserve">La factura se va anexa raportul privind realizarea serviciilor de </w:t>
      </w:r>
      <w:r w:rsidRPr="00A44200">
        <w:rPr>
          <w:rFonts w:ascii="Arial" w:hAnsi="Arial" w:cs="Arial"/>
          <w:sz w:val="20"/>
          <w:szCs w:val="20"/>
          <w:lang w:val="fr-FR"/>
        </w:rPr>
        <w:t>supervizare</w:t>
      </w:r>
      <w:r w:rsidR="00952DDE" w:rsidRPr="00A44200">
        <w:rPr>
          <w:rFonts w:ascii="Arial" w:hAnsi="Arial" w:cs="Arial"/>
          <w:sz w:val="20"/>
          <w:szCs w:val="20"/>
          <w:lang w:val="fr-FR"/>
        </w:rPr>
        <w:t xml:space="preserve"> din luna</w:t>
      </w:r>
      <w:r w:rsidR="00DD50FE" w:rsidRPr="00A44200">
        <w:rPr>
          <w:rFonts w:ascii="Arial" w:hAnsi="Arial" w:cs="Arial"/>
          <w:sz w:val="20"/>
          <w:szCs w:val="20"/>
          <w:lang w:val="fr-FR"/>
        </w:rPr>
        <w:t>/perioada</w:t>
      </w:r>
      <w:r w:rsidR="00952DDE" w:rsidRPr="00A44200">
        <w:rPr>
          <w:rFonts w:ascii="Arial" w:hAnsi="Arial" w:cs="Arial"/>
          <w:sz w:val="20"/>
          <w:szCs w:val="20"/>
          <w:lang w:val="fr-FR"/>
        </w:rPr>
        <w:t xml:space="preserve"> respectiva</w:t>
      </w:r>
      <w:r w:rsidR="000F563F" w:rsidRPr="00A44200">
        <w:rPr>
          <w:rFonts w:ascii="Arial" w:hAnsi="Arial" w:cs="Arial"/>
          <w:sz w:val="20"/>
          <w:szCs w:val="20"/>
          <w:lang w:val="fr-FR"/>
        </w:rPr>
        <w:t>/raportul de progres</w:t>
      </w:r>
      <w:r w:rsidR="00952DDE" w:rsidRPr="00A44200">
        <w:rPr>
          <w:rFonts w:ascii="Arial" w:hAnsi="Arial" w:cs="Arial"/>
          <w:sz w:val="20"/>
          <w:szCs w:val="20"/>
          <w:lang w:val="fr-FR"/>
        </w:rPr>
        <w:t>.</w:t>
      </w:r>
      <w:r w:rsidR="00DD50FE" w:rsidRPr="00A44200">
        <w:rPr>
          <w:rFonts w:ascii="Arial" w:hAnsi="Arial" w:cs="Arial"/>
          <w:sz w:val="20"/>
          <w:szCs w:val="20"/>
          <w:lang w:val="fr-FR"/>
        </w:rPr>
        <w:t xml:space="preserve"> </w:t>
      </w:r>
      <w:r w:rsidR="00E557BD" w:rsidRPr="00A44200">
        <w:rPr>
          <w:rFonts w:ascii="Arial" w:eastAsiaTheme="minorEastAsia" w:hAnsi="Arial" w:cs="Arial"/>
          <w:bCs/>
          <w:iCs/>
          <w:noProof/>
          <w:sz w:val="20"/>
          <w:szCs w:val="20"/>
          <w:lang w:val="ro-RO" w:eastAsia="ro-RO"/>
        </w:rPr>
        <w:t>Eventualele completari sau corectii se vor efectua in maxim 5 zile lucratoare de la luarea la cunostinta.</w:t>
      </w:r>
    </w:p>
    <w:p w14:paraId="63256CBA" w14:textId="082765B4" w:rsidR="00C5725A" w:rsidRPr="00A44200" w:rsidRDefault="00DD50FE" w:rsidP="000F563F">
      <w:pPr>
        <w:jc w:val="both"/>
        <w:rPr>
          <w:rFonts w:ascii="Arial" w:eastAsiaTheme="minorEastAsia" w:hAnsi="Arial" w:cs="Arial"/>
          <w:bCs/>
          <w:iCs/>
          <w:noProof/>
          <w:sz w:val="20"/>
          <w:szCs w:val="20"/>
          <w:lang w:val="ro-RO" w:eastAsia="ro-RO"/>
        </w:rPr>
      </w:pPr>
      <w:r w:rsidRPr="00A44200">
        <w:rPr>
          <w:rFonts w:ascii="Arial" w:eastAsiaTheme="minorEastAsia" w:hAnsi="Arial" w:cs="Arial"/>
          <w:bCs/>
          <w:iCs/>
          <w:noProof/>
          <w:sz w:val="20"/>
          <w:szCs w:val="20"/>
          <w:lang w:val="ro-RO" w:eastAsia="ro-RO"/>
        </w:rPr>
        <w:t>7.</w:t>
      </w:r>
      <w:r w:rsidR="00466A0D" w:rsidRPr="00A44200">
        <w:rPr>
          <w:rFonts w:ascii="Arial" w:eastAsiaTheme="minorEastAsia" w:hAnsi="Arial" w:cs="Arial"/>
          <w:bCs/>
          <w:iCs/>
          <w:noProof/>
          <w:sz w:val="20"/>
          <w:szCs w:val="20"/>
          <w:lang w:val="ro-RO" w:eastAsia="ro-RO"/>
        </w:rPr>
        <w:t>4</w:t>
      </w:r>
      <w:r w:rsidRPr="00A44200">
        <w:rPr>
          <w:rFonts w:ascii="Arial" w:eastAsiaTheme="minorEastAsia" w:hAnsi="Arial" w:cs="Arial"/>
          <w:bCs/>
          <w:iCs/>
          <w:noProof/>
          <w:sz w:val="20"/>
          <w:szCs w:val="20"/>
          <w:lang w:val="ro-RO" w:eastAsia="ro-RO"/>
        </w:rPr>
        <w:t xml:space="preserve">. Prestatorul are obligatia de a transmite factura electronica prin sistemul national E-factura, conform preverilor Legii 139/2022. </w:t>
      </w:r>
      <w:r w:rsidRPr="00A44200">
        <w:rPr>
          <w:rFonts w:ascii="Arial" w:eastAsiaTheme="minorEastAsia" w:hAnsi="Arial" w:cs="Arial"/>
          <w:noProof/>
          <w:sz w:val="20"/>
          <w:szCs w:val="20"/>
          <w:lang w:val="ro-RO" w:eastAsia="ro-RO"/>
        </w:rPr>
        <w:t>Achizitorul va efectua plata către prestator, in maxim 30 de zile de la data la care factura electronica este disponibila pentru descarcare din sistemul national E-factura. Factura va fi emisa numai dupa semnarea fara obiectiuni de catre achizitor a procesului verbal de receptie calitativă si cantitativă al serviciilor prestate. Plata se va realiza</w:t>
      </w:r>
      <w:r w:rsidR="00A56E91" w:rsidRPr="00A44200">
        <w:rPr>
          <w:rFonts w:ascii="Arial" w:eastAsiaTheme="minorEastAsia" w:hAnsi="Arial" w:cs="Arial"/>
          <w:noProof/>
          <w:sz w:val="20"/>
          <w:szCs w:val="20"/>
          <w:lang w:val="ro-RO" w:eastAsia="ro-RO"/>
        </w:rPr>
        <w:t xml:space="preserve"> in lei</w:t>
      </w:r>
      <w:r w:rsidRPr="00A44200">
        <w:rPr>
          <w:rFonts w:ascii="Arial" w:eastAsiaTheme="minorEastAsia" w:hAnsi="Arial" w:cs="Arial"/>
          <w:noProof/>
          <w:sz w:val="20"/>
          <w:szCs w:val="20"/>
          <w:lang w:val="ro-RO" w:eastAsia="ro-RO"/>
        </w:rPr>
        <w:t>, prin ordin de plată, pe baza facturii acceptate de achizitor, în contul prestatorului, deschis la  trezorerie.</w:t>
      </w:r>
    </w:p>
    <w:p w14:paraId="7C01F2BD" w14:textId="0D2C6D12" w:rsidR="00794FCA" w:rsidRPr="00A44200" w:rsidRDefault="00794FCA" w:rsidP="000F563F">
      <w:pPr>
        <w:jc w:val="both"/>
        <w:rPr>
          <w:rFonts w:ascii="Arial" w:hAnsi="Arial" w:cs="Arial"/>
          <w:sz w:val="20"/>
          <w:szCs w:val="20"/>
          <w:lang w:val="ro-RO"/>
        </w:rPr>
      </w:pPr>
      <w:r w:rsidRPr="00A44200">
        <w:rPr>
          <w:rFonts w:ascii="Arial" w:hAnsi="Arial" w:cs="Arial"/>
          <w:sz w:val="20"/>
          <w:szCs w:val="20"/>
          <w:lang w:val="ro-RO"/>
        </w:rPr>
        <w:t>7.</w:t>
      </w:r>
      <w:r w:rsidR="00466A0D" w:rsidRPr="00A44200">
        <w:rPr>
          <w:rFonts w:ascii="Arial" w:hAnsi="Arial" w:cs="Arial"/>
          <w:sz w:val="20"/>
          <w:szCs w:val="20"/>
          <w:lang w:val="ro-RO"/>
        </w:rPr>
        <w:t>5</w:t>
      </w:r>
      <w:r w:rsidRPr="00A44200">
        <w:rPr>
          <w:rFonts w:ascii="Arial" w:hAnsi="Arial" w:cs="Arial"/>
          <w:sz w:val="20"/>
          <w:szCs w:val="20"/>
          <w:lang w:val="ro-RO"/>
        </w:rPr>
        <w:t xml:space="preserve">. Achizitorul va plăti </w:t>
      </w:r>
      <w:r w:rsidR="000F563F" w:rsidRPr="00A44200">
        <w:rPr>
          <w:rFonts w:ascii="Arial" w:hAnsi="Arial" w:cs="Arial"/>
          <w:sz w:val="20"/>
          <w:szCs w:val="20"/>
          <w:lang w:val="ro-RO"/>
        </w:rPr>
        <w:t>ultima factura</w:t>
      </w:r>
      <w:r w:rsidR="001C668F" w:rsidRPr="00A44200">
        <w:rPr>
          <w:rFonts w:ascii="Arial" w:hAnsi="Arial" w:cs="Arial"/>
          <w:sz w:val="20"/>
          <w:szCs w:val="20"/>
          <w:lang w:val="ro-RO"/>
        </w:rPr>
        <w:t xml:space="preserve">, reprezentand </w:t>
      </w:r>
      <w:r w:rsidR="00466A0D" w:rsidRPr="00A44200">
        <w:rPr>
          <w:rFonts w:ascii="Arial" w:hAnsi="Arial" w:cs="Arial"/>
          <w:sz w:val="20"/>
          <w:szCs w:val="20"/>
          <w:lang w:val="ro-RO"/>
        </w:rPr>
        <w:t>5</w:t>
      </w:r>
      <w:r w:rsidR="001C668F" w:rsidRPr="00A44200">
        <w:rPr>
          <w:rFonts w:ascii="Arial" w:hAnsi="Arial" w:cs="Arial"/>
          <w:sz w:val="20"/>
          <w:szCs w:val="20"/>
          <w:lang w:val="ro-RO"/>
        </w:rPr>
        <w:t>%</w:t>
      </w:r>
      <w:r w:rsidR="000F563F" w:rsidRPr="00A44200">
        <w:rPr>
          <w:rFonts w:ascii="Arial" w:hAnsi="Arial" w:cs="Arial"/>
          <w:sz w:val="20"/>
          <w:szCs w:val="20"/>
          <w:lang w:val="ro-RO"/>
        </w:rPr>
        <w:t xml:space="preserve"> </w:t>
      </w:r>
      <w:r w:rsidRPr="00A44200">
        <w:rPr>
          <w:rFonts w:ascii="Arial" w:hAnsi="Arial" w:cs="Arial"/>
          <w:sz w:val="20"/>
          <w:szCs w:val="20"/>
          <w:lang w:val="ro-RO"/>
        </w:rPr>
        <w:t>din valoarea contractului</w:t>
      </w:r>
      <w:r w:rsidR="001C668F" w:rsidRPr="00A44200">
        <w:rPr>
          <w:rFonts w:ascii="Arial" w:hAnsi="Arial" w:cs="Arial"/>
          <w:sz w:val="20"/>
          <w:szCs w:val="20"/>
          <w:lang w:val="ro-RO"/>
        </w:rPr>
        <w:t>,</w:t>
      </w:r>
      <w:r w:rsidRPr="00A44200">
        <w:rPr>
          <w:rFonts w:ascii="Arial" w:hAnsi="Arial" w:cs="Arial"/>
          <w:sz w:val="20"/>
          <w:szCs w:val="20"/>
          <w:lang w:val="ro-RO"/>
        </w:rPr>
        <w:t xml:space="preserve"> la momentul recepției la terminarea</w:t>
      </w:r>
      <w:r w:rsidR="000F563F" w:rsidRPr="00A44200">
        <w:rPr>
          <w:rFonts w:ascii="Arial" w:hAnsi="Arial" w:cs="Arial"/>
          <w:sz w:val="20"/>
          <w:szCs w:val="20"/>
          <w:lang w:val="ro-RO"/>
        </w:rPr>
        <w:t xml:space="preserve"> </w:t>
      </w:r>
      <w:r w:rsidRPr="00A44200">
        <w:rPr>
          <w:rFonts w:ascii="Arial" w:hAnsi="Arial" w:cs="Arial"/>
          <w:sz w:val="20"/>
          <w:szCs w:val="20"/>
          <w:lang w:val="ro-RO"/>
        </w:rPr>
        <w:t>lucrărilor, după predarea de către Dirigintele de şantier a următoarelor documente:</w:t>
      </w:r>
    </w:p>
    <w:p w14:paraId="7368E03E" w14:textId="525D5FCF" w:rsidR="00794FCA" w:rsidRPr="00A44200" w:rsidRDefault="00794FCA" w:rsidP="000F563F">
      <w:pPr>
        <w:jc w:val="both"/>
        <w:rPr>
          <w:rFonts w:ascii="Arial" w:hAnsi="Arial" w:cs="Arial"/>
          <w:sz w:val="20"/>
          <w:szCs w:val="20"/>
          <w:lang w:val="ro-RO"/>
        </w:rPr>
      </w:pPr>
      <w:r w:rsidRPr="00A44200">
        <w:rPr>
          <w:rFonts w:ascii="Arial" w:hAnsi="Arial" w:cs="Arial"/>
          <w:sz w:val="20"/>
          <w:szCs w:val="20"/>
          <w:lang w:val="ro-RO"/>
        </w:rPr>
        <w:t>a) Raportul la terminarea lucrărilor prezentat Achizitorului înainte de recepția la</w:t>
      </w:r>
      <w:r w:rsidR="000F563F" w:rsidRPr="00A44200">
        <w:rPr>
          <w:rFonts w:ascii="Arial" w:hAnsi="Arial" w:cs="Arial"/>
          <w:sz w:val="20"/>
          <w:szCs w:val="20"/>
          <w:lang w:val="ro-RO"/>
        </w:rPr>
        <w:t xml:space="preserve"> </w:t>
      </w:r>
      <w:r w:rsidRPr="00A44200">
        <w:rPr>
          <w:rFonts w:ascii="Arial" w:hAnsi="Arial" w:cs="Arial"/>
          <w:sz w:val="20"/>
          <w:szCs w:val="20"/>
          <w:lang w:val="ro-RO"/>
        </w:rPr>
        <w:t>terminarea lucrărilor și însoțit de referatul proiectantului pentru recepția la terminarea lucrărilor;</w:t>
      </w:r>
    </w:p>
    <w:p w14:paraId="1CC61680" w14:textId="2918AD7F" w:rsidR="00794FCA" w:rsidRPr="00CB2E98" w:rsidRDefault="00794FCA" w:rsidP="000F563F">
      <w:pPr>
        <w:jc w:val="both"/>
        <w:rPr>
          <w:rFonts w:ascii="Arial" w:hAnsi="Arial" w:cs="Arial"/>
          <w:sz w:val="20"/>
          <w:szCs w:val="20"/>
          <w:lang w:val="ro-RO"/>
        </w:rPr>
      </w:pPr>
      <w:r w:rsidRPr="00CB2E98">
        <w:rPr>
          <w:rFonts w:ascii="Arial" w:hAnsi="Arial" w:cs="Arial"/>
          <w:sz w:val="20"/>
          <w:szCs w:val="20"/>
          <w:lang w:val="ro-RO"/>
        </w:rPr>
        <w:t>b) Cartea tehnică a construcției elaborată în conformitate cu H.G. nr. 273/1994 privind</w:t>
      </w:r>
      <w:r w:rsidR="000F563F" w:rsidRPr="00CB2E98">
        <w:rPr>
          <w:rFonts w:ascii="Arial" w:hAnsi="Arial" w:cs="Arial"/>
          <w:sz w:val="20"/>
          <w:szCs w:val="20"/>
          <w:lang w:val="ro-RO"/>
        </w:rPr>
        <w:t xml:space="preserve"> </w:t>
      </w:r>
      <w:r w:rsidRPr="00CB2E98">
        <w:rPr>
          <w:rFonts w:ascii="Arial" w:hAnsi="Arial" w:cs="Arial"/>
          <w:sz w:val="20"/>
          <w:szCs w:val="20"/>
          <w:lang w:val="ro-RO"/>
        </w:rPr>
        <w:t>aprobarea Regulamentului de recepție a lucrărilor de construcții și instalații aferente acestora, cu</w:t>
      </w:r>
      <w:r w:rsidR="000F563F" w:rsidRPr="00CB2E98">
        <w:rPr>
          <w:rFonts w:ascii="Arial" w:hAnsi="Arial" w:cs="Arial"/>
          <w:sz w:val="20"/>
          <w:szCs w:val="20"/>
          <w:lang w:val="ro-RO"/>
        </w:rPr>
        <w:t xml:space="preserve"> </w:t>
      </w:r>
      <w:r w:rsidRPr="00CB2E98">
        <w:rPr>
          <w:rFonts w:ascii="Arial" w:hAnsi="Arial" w:cs="Arial"/>
          <w:sz w:val="20"/>
          <w:szCs w:val="20"/>
          <w:lang w:val="ro-RO"/>
        </w:rPr>
        <w:t>modificările și completările ulterioare</w:t>
      </w:r>
      <w:r w:rsidR="001C668F" w:rsidRPr="00CB2E98">
        <w:rPr>
          <w:rFonts w:ascii="Arial" w:hAnsi="Arial" w:cs="Arial"/>
          <w:sz w:val="20"/>
          <w:szCs w:val="20"/>
          <w:lang w:val="ro-RO"/>
        </w:rPr>
        <w:t>, constituită din documentele emise până la admiterea recepției</w:t>
      </w:r>
      <w:r w:rsidR="00E557BD" w:rsidRPr="00CB2E98">
        <w:rPr>
          <w:rFonts w:ascii="Arial" w:hAnsi="Arial" w:cs="Arial"/>
          <w:sz w:val="20"/>
          <w:szCs w:val="20"/>
          <w:lang w:val="ro-RO"/>
        </w:rPr>
        <w:t xml:space="preserve"> </w:t>
      </w:r>
      <w:r w:rsidR="001C668F" w:rsidRPr="00CB2E98">
        <w:rPr>
          <w:rFonts w:ascii="Arial" w:hAnsi="Arial" w:cs="Arial"/>
          <w:sz w:val="20"/>
          <w:szCs w:val="20"/>
          <w:lang w:val="ro-RO"/>
        </w:rPr>
        <w:t>la terminarea lucrărilor.</w:t>
      </w:r>
    </w:p>
    <w:p w14:paraId="195EC782" w14:textId="6BD7AA35" w:rsidR="00794FCA" w:rsidRPr="00CB2E98" w:rsidRDefault="00794FCA" w:rsidP="00CB2E98">
      <w:pPr>
        <w:jc w:val="both"/>
        <w:rPr>
          <w:rFonts w:ascii="Arial" w:hAnsi="Arial" w:cs="Arial"/>
          <w:sz w:val="20"/>
          <w:szCs w:val="20"/>
          <w:lang w:val="fr-FR"/>
        </w:rPr>
      </w:pPr>
      <w:r w:rsidRPr="00794FCA">
        <w:rPr>
          <w:rFonts w:ascii="Arial" w:hAnsi="Arial" w:cs="Arial"/>
          <w:sz w:val="20"/>
          <w:szCs w:val="20"/>
          <w:lang w:val="fr-FR"/>
        </w:rPr>
        <w:t>7.</w:t>
      </w:r>
      <w:r w:rsidR="00466A0D">
        <w:rPr>
          <w:rFonts w:ascii="Arial" w:hAnsi="Arial" w:cs="Arial"/>
          <w:sz w:val="20"/>
          <w:szCs w:val="20"/>
          <w:lang w:val="fr-FR"/>
        </w:rPr>
        <w:t>6</w:t>
      </w:r>
      <w:r w:rsidRPr="00794FCA">
        <w:rPr>
          <w:rFonts w:ascii="Arial" w:hAnsi="Arial" w:cs="Arial"/>
          <w:sz w:val="20"/>
          <w:szCs w:val="20"/>
          <w:lang w:val="fr-FR"/>
        </w:rPr>
        <w:t xml:space="preserve">. </w:t>
      </w:r>
      <w:r w:rsidR="00E557BD">
        <w:rPr>
          <w:rFonts w:ascii="Arial" w:hAnsi="Arial" w:cs="Arial"/>
          <w:sz w:val="20"/>
          <w:szCs w:val="20"/>
          <w:lang w:val="fr-FR"/>
        </w:rPr>
        <w:t>Prestatorul</w:t>
      </w:r>
      <w:r w:rsidRPr="00794FCA">
        <w:rPr>
          <w:rFonts w:ascii="Arial" w:hAnsi="Arial" w:cs="Arial"/>
          <w:sz w:val="20"/>
          <w:szCs w:val="20"/>
          <w:lang w:val="fr-FR"/>
        </w:rPr>
        <w:t xml:space="preserve"> va emite factură în funcţie de activitățile realizate și acceptate de Achizitor.</w:t>
      </w:r>
      <w:r w:rsidR="000F563F">
        <w:rPr>
          <w:rFonts w:ascii="Arial" w:hAnsi="Arial" w:cs="Arial"/>
          <w:sz w:val="20"/>
          <w:szCs w:val="20"/>
          <w:lang w:val="fr-FR"/>
        </w:rPr>
        <w:t xml:space="preserve"> </w:t>
      </w:r>
      <w:r w:rsidRPr="00794FCA">
        <w:rPr>
          <w:rFonts w:ascii="Arial" w:hAnsi="Arial" w:cs="Arial"/>
          <w:sz w:val="20"/>
          <w:szCs w:val="20"/>
          <w:lang w:val="fr-FR"/>
        </w:rPr>
        <w:t xml:space="preserve">Pe parcursul derulării contractului de prestări servicii, </w:t>
      </w:r>
      <w:r w:rsidR="00E557BD">
        <w:rPr>
          <w:rFonts w:ascii="Arial" w:hAnsi="Arial" w:cs="Arial"/>
          <w:sz w:val="20"/>
          <w:szCs w:val="20"/>
          <w:lang w:val="fr-FR"/>
        </w:rPr>
        <w:t>Prestatorul/Supervizorul</w:t>
      </w:r>
      <w:r w:rsidRPr="00794FCA">
        <w:rPr>
          <w:rFonts w:ascii="Arial" w:hAnsi="Arial" w:cs="Arial"/>
          <w:sz w:val="20"/>
          <w:szCs w:val="20"/>
          <w:lang w:val="fr-FR"/>
        </w:rPr>
        <w:t xml:space="preserve"> nu este îndreptăţit să</w:t>
      </w:r>
      <w:r w:rsidR="000F563F">
        <w:rPr>
          <w:rFonts w:ascii="Arial" w:hAnsi="Arial" w:cs="Arial"/>
          <w:sz w:val="20"/>
          <w:szCs w:val="20"/>
          <w:lang w:val="fr-FR"/>
        </w:rPr>
        <w:t xml:space="preserve"> </w:t>
      </w:r>
      <w:r w:rsidRPr="00794FCA">
        <w:rPr>
          <w:rFonts w:ascii="Arial" w:hAnsi="Arial" w:cs="Arial"/>
          <w:sz w:val="20"/>
          <w:szCs w:val="20"/>
          <w:lang w:val="fr-FR"/>
        </w:rPr>
        <w:t>pretindă Achizitorului efectuarea de plăţi altele decât cele aferente serviciilor prestate în cadrul</w:t>
      </w:r>
      <w:r w:rsidR="000F563F">
        <w:rPr>
          <w:rFonts w:ascii="Arial" w:hAnsi="Arial" w:cs="Arial"/>
          <w:sz w:val="20"/>
          <w:szCs w:val="20"/>
          <w:lang w:val="fr-FR"/>
        </w:rPr>
        <w:t xml:space="preserve"> </w:t>
      </w:r>
      <w:r w:rsidRPr="00794FCA">
        <w:rPr>
          <w:rFonts w:ascii="Arial" w:hAnsi="Arial" w:cs="Arial"/>
          <w:sz w:val="20"/>
          <w:szCs w:val="20"/>
          <w:lang w:val="fr-FR"/>
        </w:rPr>
        <w:t>contractului.</w:t>
      </w:r>
    </w:p>
    <w:p w14:paraId="30F9B4EA" w14:textId="438AF866" w:rsidR="00301F36" w:rsidRDefault="00794FCA" w:rsidP="000F563F">
      <w:pPr>
        <w:jc w:val="both"/>
        <w:rPr>
          <w:rFonts w:ascii="Arial" w:eastAsiaTheme="minorEastAsia" w:hAnsi="Arial" w:cs="Arial"/>
          <w:bCs/>
          <w:iCs/>
          <w:noProof/>
          <w:sz w:val="20"/>
          <w:szCs w:val="20"/>
          <w:lang w:val="ro-RO" w:eastAsia="ro-RO"/>
        </w:rPr>
      </w:pPr>
      <w:r w:rsidRPr="00794FCA">
        <w:rPr>
          <w:rFonts w:ascii="Arial" w:hAnsi="Arial" w:cs="Arial"/>
          <w:sz w:val="20"/>
          <w:szCs w:val="20"/>
          <w:lang w:val="fr-FR"/>
        </w:rPr>
        <w:t>7.</w:t>
      </w:r>
      <w:r w:rsidR="00466A0D">
        <w:rPr>
          <w:rFonts w:ascii="Arial" w:hAnsi="Arial" w:cs="Arial"/>
          <w:sz w:val="20"/>
          <w:szCs w:val="20"/>
          <w:lang w:val="fr-FR"/>
        </w:rPr>
        <w:t>7</w:t>
      </w:r>
      <w:r w:rsidRPr="00794FCA">
        <w:rPr>
          <w:rFonts w:ascii="Arial" w:hAnsi="Arial" w:cs="Arial"/>
          <w:sz w:val="20"/>
          <w:szCs w:val="20"/>
          <w:lang w:val="fr-FR"/>
        </w:rPr>
        <w:t xml:space="preserve">. Pentru serviciile prestate, plata datorată de Achizitor </w:t>
      </w:r>
      <w:r w:rsidR="00A56E91">
        <w:rPr>
          <w:rFonts w:ascii="Arial" w:hAnsi="Arial" w:cs="Arial"/>
          <w:sz w:val="20"/>
          <w:szCs w:val="20"/>
          <w:lang w:val="fr-FR"/>
        </w:rPr>
        <w:t>Contractantului</w:t>
      </w:r>
      <w:r w:rsidRPr="00794FCA">
        <w:rPr>
          <w:rFonts w:ascii="Arial" w:hAnsi="Arial" w:cs="Arial"/>
          <w:sz w:val="20"/>
          <w:szCs w:val="20"/>
          <w:lang w:val="fr-FR"/>
        </w:rPr>
        <w:t xml:space="preserve"> este prețul declarat în</w:t>
      </w:r>
      <w:r w:rsidR="000F563F">
        <w:rPr>
          <w:rFonts w:ascii="Arial" w:hAnsi="Arial" w:cs="Arial"/>
          <w:sz w:val="20"/>
          <w:szCs w:val="20"/>
          <w:lang w:val="fr-FR"/>
        </w:rPr>
        <w:t xml:space="preserve"> </w:t>
      </w:r>
      <w:r w:rsidRPr="00794FCA">
        <w:rPr>
          <w:rFonts w:ascii="Arial" w:hAnsi="Arial" w:cs="Arial"/>
          <w:sz w:val="20"/>
          <w:szCs w:val="20"/>
          <w:lang w:val="fr-FR"/>
        </w:rPr>
        <w:t>propunerea financiară, anexă la contract.</w:t>
      </w:r>
      <w:r w:rsidR="002C2280">
        <w:rPr>
          <w:rFonts w:ascii="Arial" w:hAnsi="Arial" w:cs="Arial"/>
          <w:sz w:val="20"/>
          <w:szCs w:val="20"/>
          <w:lang w:val="fr-FR"/>
        </w:rPr>
        <w:t xml:space="preserve"> </w:t>
      </w:r>
      <w:r w:rsidR="002C2280" w:rsidRPr="00BB6CFB">
        <w:rPr>
          <w:rFonts w:ascii="Arial" w:eastAsiaTheme="minorEastAsia" w:hAnsi="Arial" w:cs="Arial"/>
          <w:bCs/>
          <w:iCs/>
          <w:noProof/>
          <w:sz w:val="20"/>
          <w:szCs w:val="20"/>
          <w:lang w:val="ro-RO" w:eastAsia="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sidR="00CB2E98">
        <w:rPr>
          <w:rFonts w:ascii="Arial" w:eastAsiaTheme="minorEastAsia" w:hAnsi="Arial" w:cs="Arial"/>
          <w:bCs/>
          <w:iCs/>
          <w:noProof/>
          <w:sz w:val="20"/>
          <w:szCs w:val="20"/>
          <w:lang w:val="ro-RO" w:eastAsia="ro-RO"/>
        </w:rPr>
        <w:t xml:space="preserve"> de control</w:t>
      </w:r>
      <w:r w:rsidR="002C2280" w:rsidRPr="00BB6CFB">
        <w:rPr>
          <w:rFonts w:ascii="Arial" w:eastAsiaTheme="minorEastAsia" w:hAnsi="Arial" w:cs="Arial"/>
          <w:bCs/>
          <w:iCs/>
          <w:noProof/>
          <w:sz w:val="20"/>
          <w:szCs w:val="20"/>
          <w:lang w:val="ro-RO" w:eastAsia="ro-RO"/>
        </w:rPr>
        <w:t>.</w:t>
      </w:r>
    </w:p>
    <w:p w14:paraId="2CE13DB4" w14:textId="5BC90D1E" w:rsidR="002C2280" w:rsidRDefault="002C2280" w:rsidP="002C2280">
      <w:pPr>
        <w:jc w:val="both"/>
        <w:rPr>
          <w:rFonts w:ascii="Arial" w:eastAsiaTheme="minorEastAsia" w:hAnsi="Arial" w:cs="Arial"/>
          <w:bCs/>
          <w:iCs/>
          <w:noProof/>
          <w:color w:val="000000"/>
          <w:sz w:val="20"/>
          <w:szCs w:val="20"/>
          <w:lang w:val="ro-RO" w:eastAsia="ro-RO"/>
        </w:rPr>
      </w:pPr>
      <w:r>
        <w:rPr>
          <w:rFonts w:ascii="Arial" w:eastAsiaTheme="minorEastAsia" w:hAnsi="Arial" w:cs="Arial"/>
          <w:bCs/>
          <w:iCs/>
          <w:noProof/>
          <w:sz w:val="20"/>
          <w:szCs w:val="20"/>
          <w:lang w:val="ro-RO" w:eastAsia="ro-RO"/>
        </w:rPr>
        <w:t xml:space="preserve">7.8. </w:t>
      </w:r>
      <w:r w:rsidRPr="00BB6CFB">
        <w:rPr>
          <w:rFonts w:ascii="Arial" w:eastAsiaTheme="minorEastAsia" w:hAnsi="Arial" w:cs="Arial"/>
          <w:bCs/>
          <w:iCs/>
          <w:noProof/>
          <w:color w:val="000000"/>
          <w:sz w:val="20"/>
          <w:szCs w:val="20"/>
          <w:lang w:val="ro-RO" w:eastAsia="ro-RO"/>
        </w:rPr>
        <w:t>Contractul nu va fi considerat terminat pana cand procesul verbal de receptie</w:t>
      </w:r>
      <w:r>
        <w:rPr>
          <w:rFonts w:ascii="Arial" w:eastAsiaTheme="minorEastAsia" w:hAnsi="Arial" w:cs="Arial"/>
          <w:bCs/>
          <w:iCs/>
          <w:noProof/>
          <w:color w:val="000000"/>
          <w:sz w:val="20"/>
          <w:szCs w:val="20"/>
          <w:lang w:val="ro-RO" w:eastAsia="ro-RO"/>
        </w:rPr>
        <w:t xml:space="preserve"> finala</w:t>
      </w:r>
      <w:r w:rsidRPr="00BB6CFB">
        <w:rPr>
          <w:rFonts w:ascii="Arial" w:eastAsiaTheme="minorEastAsia" w:hAnsi="Arial" w:cs="Arial"/>
          <w:bCs/>
          <w:iCs/>
          <w:noProof/>
          <w:color w:val="000000"/>
          <w:sz w:val="20"/>
          <w:szCs w:val="20"/>
          <w:lang w:val="ro-RO" w:eastAsia="ro-RO"/>
        </w:rPr>
        <w:t xml:space="preserve"> nu va fi semnat de comisia de receptie, care confirma ca serviciile au fost prestate conform prezentului contract.</w:t>
      </w:r>
    </w:p>
    <w:p w14:paraId="1FE67D1C" w14:textId="77777777" w:rsidR="00527FA5" w:rsidRDefault="00527FA5" w:rsidP="002C2280">
      <w:pPr>
        <w:jc w:val="both"/>
        <w:rPr>
          <w:rFonts w:ascii="Arial" w:eastAsiaTheme="minorEastAsia" w:hAnsi="Arial" w:cs="Arial"/>
          <w:bCs/>
          <w:iCs/>
          <w:noProof/>
          <w:color w:val="000000"/>
          <w:sz w:val="20"/>
          <w:szCs w:val="20"/>
          <w:lang w:val="ro-RO" w:eastAsia="ro-RO"/>
        </w:rPr>
      </w:pPr>
    </w:p>
    <w:p w14:paraId="733C1314" w14:textId="53082608" w:rsidR="00527FA5" w:rsidRPr="00C91F30" w:rsidRDefault="00527FA5" w:rsidP="00527FA5">
      <w:pPr>
        <w:jc w:val="both"/>
        <w:rPr>
          <w:rFonts w:ascii="Arial" w:hAnsi="Arial" w:cs="Arial"/>
          <w:b/>
          <w:sz w:val="20"/>
          <w:szCs w:val="20"/>
          <w:lang w:val="pt-BR"/>
        </w:rPr>
      </w:pPr>
      <w:r>
        <w:rPr>
          <w:rFonts w:ascii="Arial" w:hAnsi="Arial" w:cs="Arial"/>
          <w:b/>
          <w:sz w:val="20"/>
          <w:szCs w:val="20"/>
          <w:lang w:val="pt-BR"/>
        </w:rPr>
        <w:t>8</w:t>
      </w:r>
      <w:r w:rsidRPr="00C91F30">
        <w:rPr>
          <w:rFonts w:ascii="Arial" w:hAnsi="Arial" w:cs="Arial"/>
          <w:b/>
          <w:sz w:val="20"/>
          <w:szCs w:val="20"/>
          <w:lang w:val="pt-BR"/>
        </w:rPr>
        <w:t>. Documentele contractului</w:t>
      </w:r>
    </w:p>
    <w:p w14:paraId="62B4D9BA" w14:textId="1670ECB0" w:rsidR="00527FA5" w:rsidRPr="00E13DE4" w:rsidRDefault="00527FA5" w:rsidP="00527FA5">
      <w:pPr>
        <w:jc w:val="both"/>
        <w:rPr>
          <w:rFonts w:ascii="Arial" w:hAnsi="Arial" w:cs="Arial"/>
          <w:sz w:val="20"/>
          <w:szCs w:val="20"/>
          <w:lang w:val="ro-RO"/>
        </w:rPr>
      </w:pPr>
      <w:r w:rsidRPr="00527FA5">
        <w:rPr>
          <w:rFonts w:ascii="Arial" w:hAnsi="Arial" w:cs="Arial"/>
          <w:bCs/>
          <w:sz w:val="20"/>
          <w:szCs w:val="20"/>
          <w:lang w:val="ro-RO"/>
        </w:rPr>
        <w:t>8.1</w:t>
      </w:r>
      <w:r w:rsidRPr="00E13DE4">
        <w:rPr>
          <w:rFonts w:ascii="Arial" w:hAnsi="Arial" w:cs="Arial"/>
          <w:sz w:val="20"/>
          <w:szCs w:val="20"/>
          <w:lang w:val="ro-RO"/>
        </w:rPr>
        <w:t xml:space="preserve"> Documentele contractului sunt:</w:t>
      </w:r>
    </w:p>
    <w:p w14:paraId="4F11B153" w14:textId="77777777" w:rsidR="00527FA5" w:rsidRPr="00E13DE4" w:rsidRDefault="00527FA5" w:rsidP="00527FA5">
      <w:pPr>
        <w:jc w:val="both"/>
        <w:rPr>
          <w:rFonts w:ascii="Arial" w:hAnsi="Arial" w:cs="Arial"/>
          <w:noProof/>
          <w:sz w:val="20"/>
          <w:szCs w:val="20"/>
          <w:lang w:val="it-IT"/>
        </w:rPr>
      </w:pPr>
      <w:r w:rsidRPr="00E13DE4">
        <w:rPr>
          <w:rFonts w:ascii="Arial" w:hAnsi="Arial" w:cs="Arial"/>
          <w:noProof/>
          <w:sz w:val="20"/>
          <w:szCs w:val="20"/>
          <w:lang w:val="it-IT"/>
        </w:rPr>
        <w:t>Anexa nr 1 - caietul de sarcini; inclusiv solicitarile de clarificari si raspunsurile la acestea</w:t>
      </w:r>
    </w:p>
    <w:p w14:paraId="74CCA78C" w14:textId="77777777" w:rsidR="00527FA5" w:rsidRPr="00E13DE4" w:rsidRDefault="00527FA5" w:rsidP="00527FA5">
      <w:pPr>
        <w:jc w:val="both"/>
        <w:rPr>
          <w:rFonts w:ascii="Arial" w:hAnsi="Arial" w:cs="Arial"/>
          <w:noProof/>
          <w:sz w:val="20"/>
          <w:szCs w:val="20"/>
          <w:lang w:val="it-IT"/>
        </w:rPr>
      </w:pPr>
      <w:r w:rsidRPr="00E13DE4">
        <w:rPr>
          <w:rFonts w:ascii="Arial" w:hAnsi="Arial" w:cs="Arial"/>
          <w:noProof/>
          <w:sz w:val="20"/>
          <w:szCs w:val="20"/>
          <w:lang w:val="it-IT"/>
        </w:rPr>
        <w:t>Anexa nr 2 - propunerea tehnică inclusiv solicitarile de clarificari si raspunsurile la acestea</w:t>
      </w:r>
    </w:p>
    <w:p w14:paraId="6A44A35D" w14:textId="77777777" w:rsidR="00527FA5" w:rsidRPr="00E13DE4" w:rsidRDefault="00527FA5" w:rsidP="00527FA5">
      <w:pPr>
        <w:jc w:val="both"/>
        <w:rPr>
          <w:rFonts w:ascii="Arial" w:hAnsi="Arial" w:cs="Arial"/>
          <w:noProof/>
          <w:sz w:val="20"/>
          <w:szCs w:val="20"/>
          <w:lang w:val="it-IT"/>
        </w:rPr>
      </w:pPr>
      <w:r w:rsidRPr="00E13DE4">
        <w:rPr>
          <w:rFonts w:ascii="Arial" w:hAnsi="Arial" w:cs="Arial"/>
          <w:noProof/>
          <w:sz w:val="20"/>
          <w:szCs w:val="20"/>
          <w:lang w:val="it-IT"/>
        </w:rPr>
        <w:t>Anexa nr 3 - propunere financiară; inclusiv solicitarile de clarificari si raspunsurile la acestea</w:t>
      </w:r>
    </w:p>
    <w:p w14:paraId="663C0A37" w14:textId="77777777" w:rsidR="00527FA5" w:rsidRPr="00E13DE4" w:rsidRDefault="00527FA5" w:rsidP="00527FA5">
      <w:pPr>
        <w:jc w:val="both"/>
        <w:rPr>
          <w:rFonts w:ascii="Arial" w:hAnsi="Arial" w:cs="Arial"/>
          <w:noProof/>
          <w:sz w:val="20"/>
          <w:szCs w:val="20"/>
          <w:lang w:val="it-IT"/>
        </w:rPr>
      </w:pPr>
      <w:r w:rsidRPr="00E13DE4">
        <w:rPr>
          <w:rFonts w:ascii="Arial" w:hAnsi="Arial" w:cs="Arial"/>
          <w:noProof/>
          <w:sz w:val="20"/>
          <w:szCs w:val="20"/>
          <w:lang w:val="it-IT"/>
        </w:rPr>
        <w:t>Anexa nr 4 - graficul de prestare;</w:t>
      </w:r>
    </w:p>
    <w:p w14:paraId="2860BB3F" w14:textId="77777777" w:rsidR="00527FA5" w:rsidRPr="00E13DE4" w:rsidRDefault="00527FA5" w:rsidP="00527FA5">
      <w:pPr>
        <w:jc w:val="both"/>
        <w:rPr>
          <w:rFonts w:ascii="Arial" w:hAnsi="Arial" w:cs="Arial"/>
          <w:noProof/>
          <w:sz w:val="20"/>
          <w:szCs w:val="20"/>
          <w:lang w:val="it-IT"/>
        </w:rPr>
      </w:pPr>
      <w:r w:rsidRPr="00E13DE4">
        <w:rPr>
          <w:rFonts w:ascii="Arial" w:hAnsi="Arial" w:cs="Arial"/>
          <w:noProof/>
          <w:sz w:val="20"/>
          <w:szCs w:val="20"/>
          <w:lang w:val="it-IT"/>
        </w:rPr>
        <w:t>Anexa nr 5 - graficul de plăţi;</w:t>
      </w:r>
    </w:p>
    <w:p w14:paraId="21FC1C82" w14:textId="66479C85" w:rsidR="00527FA5" w:rsidRPr="00527FA5" w:rsidRDefault="00527FA5" w:rsidP="00527FA5">
      <w:pPr>
        <w:jc w:val="both"/>
        <w:rPr>
          <w:rFonts w:ascii="Arial" w:hAnsi="Arial" w:cs="Arial"/>
          <w:iCs/>
          <w:noProof/>
          <w:sz w:val="20"/>
          <w:szCs w:val="20"/>
          <w:lang w:val="it-IT"/>
        </w:rPr>
      </w:pPr>
      <w:r w:rsidRPr="00E13DE4">
        <w:rPr>
          <w:rFonts w:ascii="Arial" w:hAnsi="Arial" w:cs="Arial"/>
          <w:noProof/>
          <w:sz w:val="20"/>
          <w:szCs w:val="20"/>
          <w:lang w:val="it-IT"/>
        </w:rPr>
        <w:t xml:space="preserve">Anexa nr 6 </w:t>
      </w:r>
      <w:r w:rsidRPr="00527FA5">
        <w:rPr>
          <w:rFonts w:ascii="Arial" w:hAnsi="Arial" w:cs="Arial"/>
          <w:iCs/>
          <w:noProof/>
          <w:sz w:val="20"/>
          <w:szCs w:val="20"/>
          <w:lang w:val="it-IT"/>
        </w:rPr>
        <w:t>- lista subcontractanţilor</w:t>
      </w:r>
      <w:r>
        <w:rPr>
          <w:rFonts w:ascii="Arial" w:hAnsi="Arial" w:cs="Arial"/>
          <w:iCs/>
          <w:noProof/>
          <w:sz w:val="20"/>
          <w:szCs w:val="20"/>
          <w:lang w:val="it-IT"/>
        </w:rPr>
        <w:t xml:space="preserve"> </w:t>
      </w:r>
      <w:r w:rsidRPr="00527FA5">
        <w:rPr>
          <w:rFonts w:ascii="Arial" w:hAnsi="Arial" w:cs="Arial"/>
          <w:iCs/>
          <w:noProof/>
          <w:color w:val="000000"/>
          <w:sz w:val="20"/>
          <w:szCs w:val="20"/>
          <w:lang w:val="it-IT"/>
        </w:rPr>
        <w:t>(daca este cazul);</w:t>
      </w:r>
      <w:r>
        <w:rPr>
          <w:rFonts w:ascii="Arial" w:hAnsi="Arial" w:cs="Arial"/>
          <w:iCs/>
          <w:noProof/>
          <w:sz w:val="20"/>
          <w:szCs w:val="20"/>
          <w:lang w:val="it-IT"/>
        </w:rPr>
        <w:t xml:space="preserve"> </w:t>
      </w:r>
    </w:p>
    <w:p w14:paraId="5FDE58AD" w14:textId="77777777" w:rsidR="00527FA5" w:rsidRPr="00527FA5" w:rsidRDefault="00527FA5" w:rsidP="00527FA5">
      <w:pPr>
        <w:jc w:val="both"/>
        <w:rPr>
          <w:rFonts w:ascii="Arial" w:hAnsi="Arial" w:cs="Arial"/>
          <w:iCs/>
          <w:noProof/>
          <w:color w:val="000000"/>
          <w:sz w:val="20"/>
          <w:szCs w:val="20"/>
          <w:lang w:val="it-IT"/>
        </w:rPr>
      </w:pPr>
      <w:r w:rsidRPr="00527FA5">
        <w:rPr>
          <w:rFonts w:ascii="Arial" w:hAnsi="Arial" w:cs="Arial"/>
          <w:iCs/>
          <w:noProof/>
          <w:sz w:val="20"/>
          <w:szCs w:val="20"/>
          <w:lang w:val="it-IT"/>
        </w:rPr>
        <w:t xml:space="preserve">Anexa nr 7 </w:t>
      </w:r>
      <w:r w:rsidRPr="00527FA5">
        <w:rPr>
          <w:rFonts w:ascii="Arial" w:hAnsi="Arial" w:cs="Arial"/>
          <w:iCs/>
          <w:noProof/>
          <w:color w:val="000000"/>
          <w:sz w:val="20"/>
          <w:szCs w:val="20"/>
          <w:lang w:val="it-IT"/>
        </w:rPr>
        <w:t xml:space="preserve">- contractele de subcontractare </w:t>
      </w:r>
      <w:bookmarkStart w:id="12" w:name="_Hlk132913120"/>
      <w:r w:rsidRPr="00527FA5">
        <w:rPr>
          <w:rFonts w:ascii="Arial" w:hAnsi="Arial" w:cs="Arial"/>
          <w:iCs/>
          <w:noProof/>
          <w:color w:val="000000"/>
          <w:sz w:val="20"/>
          <w:szCs w:val="20"/>
          <w:lang w:val="it-IT"/>
        </w:rPr>
        <w:t>(daca este cazul);</w:t>
      </w:r>
      <w:bookmarkEnd w:id="12"/>
    </w:p>
    <w:p w14:paraId="6FFCE08D" w14:textId="77777777" w:rsidR="00527FA5" w:rsidRPr="00527FA5" w:rsidRDefault="00527FA5" w:rsidP="00527FA5">
      <w:pPr>
        <w:jc w:val="both"/>
        <w:rPr>
          <w:rFonts w:ascii="Arial" w:hAnsi="Arial" w:cs="Arial"/>
          <w:iCs/>
          <w:noProof/>
          <w:sz w:val="20"/>
          <w:szCs w:val="20"/>
          <w:lang w:val="it-IT"/>
        </w:rPr>
      </w:pPr>
      <w:r w:rsidRPr="00527FA5">
        <w:rPr>
          <w:rFonts w:ascii="Arial" w:hAnsi="Arial" w:cs="Arial"/>
          <w:iCs/>
          <w:noProof/>
          <w:sz w:val="20"/>
          <w:szCs w:val="20"/>
          <w:lang w:val="it-IT"/>
        </w:rPr>
        <w:t>Anexa nr 8 - acordurile de asociere</w:t>
      </w:r>
      <w:r w:rsidRPr="00527FA5">
        <w:rPr>
          <w:rFonts w:ascii="Arial" w:hAnsi="Arial" w:cs="Arial"/>
          <w:iCs/>
          <w:noProof/>
          <w:color w:val="000000"/>
          <w:sz w:val="20"/>
          <w:szCs w:val="20"/>
          <w:lang w:val="it-IT"/>
        </w:rPr>
        <w:t>(daca este cazul)</w:t>
      </w:r>
      <w:r w:rsidRPr="00527FA5">
        <w:rPr>
          <w:rFonts w:ascii="Arial" w:hAnsi="Arial" w:cs="Arial"/>
          <w:iCs/>
          <w:noProof/>
          <w:sz w:val="20"/>
          <w:szCs w:val="20"/>
          <w:lang w:val="it-IT"/>
        </w:rPr>
        <w:t>;</w:t>
      </w:r>
    </w:p>
    <w:p w14:paraId="533F7D27" w14:textId="77777777" w:rsidR="00527FA5" w:rsidRPr="00527FA5" w:rsidRDefault="00527FA5" w:rsidP="00527FA5">
      <w:pPr>
        <w:jc w:val="both"/>
        <w:rPr>
          <w:rFonts w:ascii="Arial" w:hAnsi="Arial" w:cs="Arial"/>
          <w:iCs/>
          <w:noProof/>
          <w:sz w:val="20"/>
          <w:szCs w:val="20"/>
          <w:lang w:val="it-IT"/>
        </w:rPr>
      </w:pPr>
      <w:r w:rsidRPr="00527FA5">
        <w:rPr>
          <w:rFonts w:ascii="Arial" w:hAnsi="Arial" w:cs="Arial"/>
          <w:iCs/>
          <w:noProof/>
          <w:sz w:val="20"/>
          <w:szCs w:val="20"/>
          <w:lang w:val="it-IT"/>
        </w:rPr>
        <w:t>Anexa nr 9 - instrumentul de garantare pentru constituirea garanţiei de bună execuţie;</w:t>
      </w:r>
    </w:p>
    <w:p w14:paraId="45B12BCA" w14:textId="77777777" w:rsidR="00527FA5" w:rsidRPr="00527FA5" w:rsidRDefault="00527FA5" w:rsidP="00527FA5">
      <w:pPr>
        <w:jc w:val="both"/>
        <w:rPr>
          <w:rFonts w:ascii="Arial" w:hAnsi="Arial" w:cs="Arial"/>
          <w:iCs/>
          <w:noProof/>
          <w:sz w:val="20"/>
          <w:szCs w:val="20"/>
          <w:lang w:val="it-IT"/>
        </w:rPr>
      </w:pPr>
      <w:r w:rsidRPr="00527FA5">
        <w:rPr>
          <w:rFonts w:ascii="Arial" w:hAnsi="Arial" w:cs="Arial"/>
          <w:iCs/>
          <w:noProof/>
          <w:sz w:val="20"/>
          <w:szCs w:val="20"/>
          <w:lang w:val="it-IT"/>
        </w:rPr>
        <w:t xml:space="preserve">Anexa nr 10 - angajamentul ferm de susţinere din partea unui terţ </w:t>
      </w:r>
      <w:r w:rsidRPr="00527FA5">
        <w:rPr>
          <w:rFonts w:ascii="Arial" w:hAnsi="Arial" w:cs="Arial"/>
          <w:iCs/>
          <w:noProof/>
          <w:color w:val="000000"/>
          <w:sz w:val="20"/>
          <w:szCs w:val="20"/>
          <w:lang w:val="it-IT"/>
        </w:rPr>
        <w:t>(daca este cazul);</w:t>
      </w:r>
    </w:p>
    <w:p w14:paraId="7CEDE2F3" w14:textId="331F035D" w:rsidR="00527FA5" w:rsidRPr="005F1094" w:rsidRDefault="00527FA5" w:rsidP="005F1094">
      <w:pPr>
        <w:jc w:val="both"/>
        <w:rPr>
          <w:rFonts w:ascii="Arial" w:hAnsi="Arial" w:cs="Arial"/>
          <w:iCs/>
          <w:noProof/>
          <w:sz w:val="20"/>
          <w:szCs w:val="20"/>
          <w:lang w:val="it-IT"/>
        </w:rPr>
      </w:pPr>
      <w:r w:rsidRPr="00527FA5">
        <w:rPr>
          <w:rFonts w:ascii="Arial" w:hAnsi="Arial" w:cs="Arial"/>
          <w:iCs/>
          <w:noProof/>
          <w:sz w:val="20"/>
          <w:szCs w:val="20"/>
          <w:lang w:val="it-IT"/>
        </w:rPr>
        <w:t xml:space="preserve">Anexa nr.11 </w:t>
      </w:r>
      <w:r w:rsidR="005F1094">
        <w:rPr>
          <w:rFonts w:ascii="Arial" w:hAnsi="Arial" w:cs="Arial"/>
          <w:iCs/>
          <w:noProof/>
          <w:sz w:val="20"/>
          <w:szCs w:val="20"/>
          <w:lang w:val="it-IT"/>
        </w:rPr>
        <w:t>–</w:t>
      </w:r>
      <w:r w:rsidRPr="00527FA5">
        <w:rPr>
          <w:rFonts w:ascii="Arial" w:hAnsi="Arial" w:cs="Arial"/>
          <w:iCs/>
          <w:noProof/>
          <w:sz w:val="20"/>
          <w:szCs w:val="20"/>
          <w:lang w:val="it-IT"/>
        </w:rPr>
        <w:t xml:space="preserve"> </w:t>
      </w:r>
      <w:r w:rsidR="005F1094">
        <w:rPr>
          <w:rFonts w:ascii="Arial" w:hAnsi="Arial" w:cs="Arial"/>
          <w:iCs/>
          <w:noProof/>
          <w:sz w:val="20"/>
          <w:szCs w:val="20"/>
          <w:lang w:val="it-IT"/>
        </w:rPr>
        <w:t>acte aditionale, dupa caz.</w:t>
      </w:r>
    </w:p>
    <w:p w14:paraId="4D28800F" w14:textId="1C697913" w:rsidR="00527FA5" w:rsidRPr="00527FA5" w:rsidRDefault="00527FA5" w:rsidP="00527FA5">
      <w:pPr>
        <w:autoSpaceDE w:val="0"/>
        <w:autoSpaceDN w:val="0"/>
        <w:adjustRightInd w:val="0"/>
        <w:jc w:val="both"/>
        <w:rPr>
          <w:rFonts w:ascii="Arial" w:hAnsi="Arial" w:cs="Arial"/>
          <w:sz w:val="20"/>
          <w:szCs w:val="20"/>
          <w:lang w:val="ro-RO"/>
        </w:rPr>
      </w:pPr>
      <w:r>
        <w:rPr>
          <w:rFonts w:ascii="Arial" w:hAnsi="Arial" w:cs="Arial"/>
          <w:sz w:val="20"/>
          <w:szCs w:val="20"/>
          <w:lang w:val="ro-RO"/>
        </w:rPr>
        <w:t>8</w:t>
      </w:r>
      <w:r w:rsidRPr="00527FA5">
        <w:rPr>
          <w:rFonts w:ascii="Arial" w:hAnsi="Arial" w:cs="Arial"/>
          <w:sz w:val="20"/>
          <w:szCs w:val="20"/>
          <w:lang w:val="ro-RO"/>
        </w:rPr>
        <w:t>.2. Orice contradictie ivita intre documentele contractului se va rezolva prin aplicarea ordinei de prioritate stabilita la art.</w:t>
      </w:r>
      <w:r w:rsidR="005F1094">
        <w:rPr>
          <w:rFonts w:ascii="Arial" w:hAnsi="Arial" w:cs="Arial"/>
          <w:sz w:val="20"/>
          <w:szCs w:val="20"/>
          <w:lang w:val="ro-RO"/>
        </w:rPr>
        <w:t xml:space="preserve"> 8</w:t>
      </w:r>
      <w:r w:rsidRPr="00527FA5">
        <w:rPr>
          <w:rFonts w:ascii="Arial" w:hAnsi="Arial" w:cs="Arial"/>
          <w:sz w:val="20"/>
          <w:szCs w:val="20"/>
          <w:lang w:val="ro-RO"/>
        </w:rPr>
        <w:t>.1.</w:t>
      </w:r>
    </w:p>
    <w:p w14:paraId="25C59BFD" w14:textId="4C9F42D8" w:rsidR="00527FA5" w:rsidRPr="00527FA5" w:rsidRDefault="00527FA5" w:rsidP="00527FA5">
      <w:pPr>
        <w:autoSpaceDE w:val="0"/>
        <w:autoSpaceDN w:val="0"/>
        <w:adjustRightInd w:val="0"/>
        <w:jc w:val="both"/>
        <w:rPr>
          <w:rFonts w:ascii="Arial" w:hAnsi="Arial" w:cs="Arial"/>
          <w:sz w:val="20"/>
          <w:szCs w:val="20"/>
          <w:lang w:val="ro-RO"/>
        </w:rPr>
      </w:pPr>
      <w:r>
        <w:rPr>
          <w:rFonts w:ascii="Arial" w:hAnsi="Arial" w:cs="Arial"/>
          <w:sz w:val="20"/>
          <w:szCs w:val="20"/>
          <w:lang w:val="ro-RO"/>
        </w:rPr>
        <w:lastRenderedPageBreak/>
        <w:t>8</w:t>
      </w:r>
      <w:r w:rsidRPr="00527FA5">
        <w:rPr>
          <w:rFonts w:ascii="Arial" w:hAnsi="Arial" w:cs="Arial"/>
          <w:sz w:val="20"/>
          <w:szCs w:val="20"/>
          <w:lang w:val="ro-RO"/>
        </w:rPr>
        <w:t>.3 Actele aditionale vor avea prioritatea documentelor pe care le modifica.</w:t>
      </w:r>
    </w:p>
    <w:p w14:paraId="28FDF8E7" w14:textId="2EB42EAE" w:rsidR="00527FA5" w:rsidRPr="00C91F30" w:rsidRDefault="00527FA5" w:rsidP="00527FA5">
      <w:pPr>
        <w:autoSpaceDE w:val="0"/>
        <w:autoSpaceDN w:val="0"/>
        <w:adjustRightInd w:val="0"/>
        <w:jc w:val="both"/>
        <w:rPr>
          <w:rFonts w:ascii="Arial" w:hAnsi="Arial" w:cs="Arial"/>
          <w:sz w:val="20"/>
          <w:szCs w:val="20"/>
          <w:lang w:val="ro-RO"/>
        </w:rPr>
      </w:pPr>
      <w:r>
        <w:rPr>
          <w:rFonts w:ascii="Arial" w:hAnsi="Arial" w:cs="Arial"/>
          <w:sz w:val="20"/>
          <w:szCs w:val="20"/>
          <w:lang w:val="ro-RO"/>
        </w:rPr>
        <w:t>8</w:t>
      </w:r>
      <w:r w:rsidRPr="00527FA5">
        <w:rPr>
          <w:rFonts w:ascii="Arial" w:hAnsi="Arial" w:cs="Arial"/>
          <w:sz w:val="20"/>
          <w:szCs w:val="20"/>
          <w:lang w:val="ro-RO"/>
        </w:rPr>
        <w:t>.4. În cazul în care, pe parcursul îndeplinirii contractului, se constată faptul că anumite elemente ale ofertei tehnice sunt inferioare sau nu corespund cerinţelor prevăzute în caietul de sarcini, prevalează prevederile caietului de sarcini</w:t>
      </w:r>
      <w:r w:rsidRPr="00C91F30">
        <w:rPr>
          <w:rFonts w:ascii="Arial" w:hAnsi="Arial" w:cs="Arial"/>
          <w:sz w:val="20"/>
          <w:szCs w:val="20"/>
          <w:lang w:val="ro-RO"/>
        </w:rPr>
        <w:t>.</w:t>
      </w:r>
    </w:p>
    <w:p w14:paraId="32426E0A" w14:textId="77777777" w:rsidR="00527FA5" w:rsidRPr="00E13DE4" w:rsidRDefault="00527FA5" w:rsidP="00527FA5">
      <w:pPr>
        <w:jc w:val="both"/>
        <w:rPr>
          <w:rFonts w:ascii="Arial" w:hAnsi="Arial" w:cs="Arial"/>
          <w:b/>
          <w:bCs/>
          <w:snapToGrid w:val="0"/>
          <w:sz w:val="20"/>
          <w:szCs w:val="20"/>
          <w:lang w:val="ro-RO"/>
        </w:rPr>
      </w:pPr>
    </w:p>
    <w:p w14:paraId="6E87B6A9" w14:textId="77777777" w:rsidR="005F1094" w:rsidRPr="005F1094" w:rsidRDefault="005F1094" w:rsidP="005F1094">
      <w:pPr>
        <w:rPr>
          <w:rFonts w:ascii="Arial" w:eastAsiaTheme="minorEastAsia" w:hAnsi="Arial" w:cs="Arial"/>
          <w:b/>
          <w:iCs/>
          <w:noProof/>
          <w:color w:val="000000"/>
          <w:sz w:val="20"/>
          <w:szCs w:val="20"/>
          <w:lang w:val="ro-RO" w:eastAsia="ro-RO"/>
        </w:rPr>
      </w:pPr>
      <w:r w:rsidRPr="005F1094">
        <w:rPr>
          <w:rFonts w:ascii="Arial" w:eastAsiaTheme="minorEastAsia" w:hAnsi="Arial" w:cs="Arial"/>
          <w:b/>
          <w:iCs/>
          <w:noProof/>
          <w:color w:val="000000"/>
          <w:sz w:val="20"/>
          <w:szCs w:val="20"/>
          <w:lang w:val="ro-RO" w:eastAsia="ro-RO"/>
        </w:rPr>
        <w:t>9. Obligaţiile Achizitorului</w:t>
      </w:r>
    </w:p>
    <w:p w14:paraId="7A2CD707" w14:textId="70C967A2" w:rsidR="005F1094" w:rsidRPr="005F1094" w:rsidRDefault="005F1094" w:rsidP="005F1094">
      <w:pPr>
        <w:jc w:val="both"/>
        <w:rPr>
          <w:rFonts w:ascii="Arial" w:eastAsiaTheme="minorEastAsia" w:hAnsi="Arial" w:cs="Arial"/>
          <w:bCs/>
          <w:iCs/>
          <w:noProof/>
          <w:color w:val="000000"/>
          <w:sz w:val="20"/>
          <w:szCs w:val="20"/>
          <w:lang w:val="ro-RO" w:eastAsia="ro-RO"/>
        </w:rPr>
      </w:pPr>
      <w:r w:rsidRPr="005F1094">
        <w:rPr>
          <w:rFonts w:ascii="Arial" w:eastAsiaTheme="minorEastAsia" w:hAnsi="Arial" w:cs="Arial"/>
          <w:bCs/>
          <w:iCs/>
          <w:noProof/>
          <w:color w:val="000000"/>
          <w:sz w:val="20"/>
          <w:szCs w:val="20"/>
          <w:lang w:val="ro-RO" w:eastAsia="ro-RO"/>
        </w:rPr>
        <w:t xml:space="preserve">9.1. Achizitorul se obligă să plătească preţul către </w:t>
      </w:r>
      <w:bookmarkStart w:id="13" w:name="_Hlk190180220"/>
      <w:r w:rsidR="00720E01">
        <w:rPr>
          <w:rFonts w:ascii="Arial" w:eastAsiaTheme="minorEastAsia" w:hAnsi="Arial" w:cs="Arial"/>
          <w:bCs/>
          <w:iCs/>
          <w:noProof/>
          <w:color w:val="000000"/>
          <w:sz w:val="20"/>
          <w:szCs w:val="20"/>
          <w:lang w:val="ro-RO" w:eastAsia="ro-RO"/>
        </w:rPr>
        <w:t>Prestator/Supervizor</w:t>
      </w:r>
      <w:r w:rsidRPr="005F1094">
        <w:rPr>
          <w:rFonts w:ascii="Arial" w:eastAsiaTheme="minorEastAsia" w:hAnsi="Arial" w:cs="Arial"/>
          <w:bCs/>
          <w:iCs/>
          <w:noProof/>
          <w:color w:val="000000"/>
          <w:sz w:val="20"/>
          <w:szCs w:val="20"/>
          <w:lang w:val="ro-RO" w:eastAsia="ro-RO"/>
        </w:rPr>
        <w:t xml:space="preserve"> </w:t>
      </w:r>
      <w:bookmarkEnd w:id="13"/>
      <w:r w:rsidRPr="005F1094">
        <w:rPr>
          <w:rFonts w:ascii="Arial" w:eastAsiaTheme="minorEastAsia" w:hAnsi="Arial" w:cs="Arial"/>
          <w:bCs/>
          <w:iCs/>
          <w:noProof/>
          <w:color w:val="000000"/>
          <w:sz w:val="20"/>
          <w:szCs w:val="20"/>
          <w:lang w:val="ro-RO" w:eastAsia="ro-RO"/>
        </w:rPr>
        <w:t>pe baza facturii și a procesului</w:t>
      </w:r>
      <w:r>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verbal de recepţie a serviciilor fără obiecțiuni, conform graficului de plăți, după prezentarea dovezilor</w:t>
      </w:r>
      <w:r>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de îndeplinire a activităților ce urmează a fi plătite de către Achizitor</w:t>
      </w:r>
      <w:r>
        <w:rPr>
          <w:rFonts w:ascii="Arial" w:eastAsiaTheme="minorEastAsia" w:hAnsi="Arial" w:cs="Arial"/>
          <w:bCs/>
          <w:iCs/>
          <w:noProof/>
          <w:color w:val="000000"/>
          <w:sz w:val="20"/>
          <w:szCs w:val="20"/>
          <w:lang w:val="ro-RO" w:eastAsia="ro-RO"/>
        </w:rPr>
        <w:t>,</w:t>
      </w:r>
      <w:r w:rsidRPr="005F1094">
        <w:rPr>
          <w:rFonts w:ascii="Arial" w:eastAsiaTheme="minorEastAsia" w:hAnsi="Arial" w:cs="Arial"/>
          <w:bCs/>
          <w:iCs/>
          <w:noProof/>
          <w:color w:val="000000"/>
          <w:sz w:val="20"/>
          <w:szCs w:val="20"/>
          <w:lang w:val="ro-RO" w:eastAsia="ro-RO"/>
        </w:rPr>
        <w:t xml:space="preserve"> în conformitate cu prevederile</w:t>
      </w:r>
      <w:r>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contractului.</w:t>
      </w:r>
    </w:p>
    <w:p w14:paraId="62B89223" w14:textId="5730B002" w:rsidR="005F1094" w:rsidRPr="005F1094" w:rsidRDefault="005F1094" w:rsidP="005F1094">
      <w:pPr>
        <w:jc w:val="both"/>
        <w:rPr>
          <w:rFonts w:ascii="Arial" w:eastAsiaTheme="minorEastAsia" w:hAnsi="Arial" w:cs="Arial"/>
          <w:bCs/>
          <w:iCs/>
          <w:noProof/>
          <w:color w:val="000000"/>
          <w:sz w:val="20"/>
          <w:szCs w:val="20"/>
          <w:lang w:val="ro-RO" w:eastAsia="ro-RO"/>
        </w:rPr>
      </w:pPr>
      <w:r w:rsidRPr="005F1094">
        <w:rPr>
          <w:rFonts w:ascii="Arial" w:eastAsiaTheme="minorEastAsia" w:hAnsi="Arial" w:cs="Arial"/>
          <w:bCs/>
          <w:iCs/>
          <w:noProof/>
          <w:color w:val="000000"/>
          <w:sz w:val="20"/>
          <w:szCs w:val="20"/>
          <w:lang w:val="ro-RO" w:eastAsia="ro-RO"/>
        </w:rPr>
        <w:t xml:space="preserve">9.2. Achizitorul </w:t>
      </w:r>
      <w:r>
        <w:rPr>
          <w:rFonts w:ascii="Arial" w:eastAsiaTheme="minorEastAsia" w:hAnsi="Arial" w:cs="Arial"/>
          <w:bCs/>
          <w:iCs/>
          <w:noProof/>
          <w:color w:val="000000"/>
          <w:sz w:val="20"/>
          <w:szCs w:val="20"/>
          <w:lang w:val="ro-RO" w:eastAsia="ro-RO"/>
        </w:rPr>
        <w:t xml:space="preserve">va </w:t>
      </w:r>
      <w:r w:rsidRPr="005F1094">
        <w:rPr>
          <w:rFonts w:ascii="Arial" w:eastAsiaTheme="minorEastAsia" w:hAnsi="Arial" w:cs="Arial"/>
          <w:bCs/>
          <w:iCs/>
          <w:noProof/>
          <w:color w:val="000000"/>
          <w:sz w:val="20"/>
          <w:szCs w:val="20"/>
          <w:lang w:val="ro-RO" w:eastAsia="ro-RO"/>
        </w:rPr>
        <w:t xml:space="preserve">transmite </w:t>
      </w:r>
      <w:r w:rsidR="00720E01">
        <w:rPr>
          <w:rFonts w:ascii="Arial" w:eastAsiaTheme="minorEastAsia" w:hAnsi="Arial" w:cs="Arial"/>
          <w:bCs/>
          <w:iCs/>
          <w:noProof/>
          <w:color w:val="000000"/>
          <w:sz w:val="20"/>
          <w:szCs w:val="20"/>
          <w:lang w:val="ro-RO" w:eastAsia="ro-RO"/>
        </w:rPr>
        <w:t>Prestatorului</w:t>
      </w:r>
      <w:r w:rsidRPr="005F1094">
        <w:rPr>
          <w:rFonts w:ascii="Arial" w:eastAsiaTheme="minorEastAsia" w:hAnsi="Arial" w:cs="Arial"/>
          <w:bCs/>
          <w:iCs/>
          <w:noProof/>
          <w:color w:val="000000"/>
          <w:sz w:val="20"/>
          <w:szCs w:val="20"/>
          <w:lang w:val="ro-RO" w:eastAsia="ro-RO"/>
        </w:rPr>
        <w:t xml:space="preserve"> ordinul de începere a executării prezentului contract/a</w:t>
      </w:r>
      <w:r>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 xml:space="preserve">serviciilor astfel cum sunt prevăzute în caietul de sarcini şi propunerea tehnică, </w:t>
      </w:r>
      <w:r>
        <w:rPr>
          <w:rFonts w:ascii="Arial" w:eastAsiaTheme="minorEastAsia" w:hAnsi="Arial" w:cs="Arial"/>
          <w:bCs/>
          <w:iCs/>
          <w:noProof/>
          <w:color w:val="000000"/>
          <w:sz w:val="20"/>
          <w:szCs w:val="20"/>
          <w:lang w:val="ro-RO" w:eastAsia="ro-RO"/>
        </w:rPr>
        <w:t xml:space="preserve">in termen de 14 zile de la semnarea contractului, </w:t>
      </w:r>
      <w:r w:rsidRPr="005F1094">
        <w:rPr>
          <w:rFonts w:ascii="Arial" w:eastAsiaTheme="minorEastAsia" w:hAnsi="Arial" w:cs="Arial"/>
          <w:bCs/>
          <w:iCs/>
          <w:noProof/>
          <w:color w:val="000000"/>
          <w:sz w:val="20"/>
          <w:szCs w:val="20"/>
          <w:lang w:val="ro-RO" w:eastAsia="ro-RO"/>
        </w:rPr>
        <w:t>după data prezentării</w:t>
      </w:r>
      <w:r>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 xml:space="preserve">dovezii constituirii garanţiei de bună execuţie, în concordanță cu prevederile contractului de </w:t>
      </w:r>
      <w:r>
        <w:rPr>
          <w:rFonts w:ascii="Arial" w:eastAsiaTheme="minorEastAsia" w:hAnsi="Arial" w:cs="Arial"/>
          <w:bCs/>
          <w:iCs/>
          <w:noProof/>
          <w:color w:val="000000"/>
          <w:sz w:val="20"/>
          <w:szCs w:val="20"/>
          <w:lang w:val="ro-RO" w:eastAsia="ro-RO"/>
        </w:rPr>
        <w:t>prestari servicii</w:t>
      </w:r>
      <w:r w:rsidRPr="005F1094">
        <w:rPr>
          <w:rFonts w:ascii="Arial" w:eastAsiaTheme="minorEastAsia" w:hAnsi="Arial" w:cs="Arial"/>
          <w:bCs/>
          <w:iCs/>
          <w:noProof/>
          <w:color w:val="000000"/>
          <w:sz w:val="20"/>
          <w:szCs w:val="20"/>
          <w:lang w:val="ro-RO" w:eastAsia="ro-RO"/>
        </w:rPr>
        <w:t>.</w:t>
      </w:r>
    </w:p>
    <w:p w14:paraId="58E1C640" w14:textId="05355F1C" w:rsidR="005F1094" w:rsidRPr="005F1094" w:rsidRDefault="005F1094" w:rsidP="005F1094">
      <w:pPr>
        <w:jc w:val="both"/>
        <w:rPr>
          <w:rFonts w:ascii="Arial" w:eastAsiaTheme="minorEastAsia" w:hAnsi="Arial" w:cs="Arial"/>
          <w:bCs/>
          <w:iCs/>
          <w:noProof/>
          <w:color w:val="000000"/>
          <w:sz w:val="20"/>
          <w:szCs w:val="20"/>
          <w:lang w:val="ro-RO" w:eastAsia="ro-RO"/>
        </w:rPr>
      </w:pPr>
      <w:r w:rsidRPr="005F1094">
        <w:rPr>
          <w:rFonts w:ascii="Arial" w:eastAsiaTheme="minorEastAsia" w:hAnsi="Arial" w:cs="Arial"/>
          <w:bCs/>
          <w:iCs/>
          <w:noProof/>
          <w:color w:val="000000"/>
          <w:sz w:val="20"/>
          <w:szCs w:val="20"/>
          <w:lang w:val="ro-RO" w:eastAsia="ro-RO"/>
        </w:rPr>
        <w:t>9.3. Achizitorul monitorizează desfăşurarea activităţilor prevăzute în propunerea tehnică şi caietul de</w:t>
      </w:r>
      <w:r>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sarcini.</w:t>
      </w:r>
    </w:p>
    <w:p w14:paraId="59776B09" w14:textId="1BC1E750" w:rsidR="005F1094" w:rsidRPr="005F1094" w:rsidRDefault="005F1094" w:rsidP="005F1094">
      <w:pPr>
        <w:jc w:val="both"/>
        <w:rPr>
          <w:rFonts w:ascii="Arial" w:eastAsiaTheme="minorEastAsia" w:hAnsi="Arial" w:cs="Arial"/>
          <w:bCs/>
          <w:iCs/>
          <w:noProof/>
          <w:color w:val="000000"/>
          <w:sz w:val="20"/>
          <w:szCs w:val="20"/>
          <w:lang w:val="ro-RO" w:eastAsia="ro-RO"/>
        </w:rPr>
      </w:pPr>
      <w:r w:rsidRPr="005F1094">
        <w:rPr>
          <w:rFonts w:ascii="Arial" w:eastAsiaTheme="minorEastAsia" w:hAnsi="Arial" w:cs="Arial"/>
          <w:bCs/>
          <w:iCs/>
          <w:noProof/>
          <w:color w:val="000000"/>
          <w:sz w:val="20"/>
          <w:szCs w:val="20"/>
          <w:lang w:val="ro-RO" w:eastAsia="ro-RO"/>
        </w:rPr>
        <w:t xml:space="preserve">9.4. Achizitorul </w:t>
      </w:r>
      <w:r>
        <w:rPr>
          <w:rFonts w:ascii="Arial" w:eastAsiaTheme="minorEastAsia" w:hAnsi="Arial" w:cs="Arial"/>
          <w:bCs/>
          <w:iCs/>
          <w:noProof/>
          <w:color w:val="000000"/>
          <w:sz w:val="20"/>
          <w:szCs w:val="20"/>
          <w:lang w:val="ro-RO" w:eastAsia="ro-RO"/>
        </w:rPr>
        <w:t xml:space="preserve">va </w:t>
      </w:r>
      <w:r w:rsidRPr="005F1094">
        <w:rPr>
          <w:rFonts w:ascii="Arial" w:eastAsiaTheme="minorEastAsia" w:hAnsi="Arial" w:cs="Arial"/>
          <w:bCs/>
          <w:iCs/>
          <w:noProof/>
          <w:color w:val="000000"/>
          <w:sz w:val="20"/>
          <w:szCs w:val="20"/>
          <w:lang w:val="ro-RO" w:eastAsia="ro-RO"/>
        </w:rPr>
        <w:t xml:space="preserve">pune la dispoziţia  </w:t>
      </w:r>
      <w:r w:rsidR="00720E01">
        <w:rPr>
          <w:rFonts w:ascii="Arial" w:eastAsiaTheme="minorEastAsia" w:hAnsi="Arial" w:cs="Arial"/>
          <w:bCs/>
          <w:iCs/>
          <w:noProof/>
          <w:color w:val="000000"/>
          <w:sz w:val="20"/>
          <w:szCs w:val="20"/>
          <w:lang w:val="ro-RO" w:eastAsia="ro-RO"/>
        </w:rPr>
        <w:t>Prestatorului/Supervizorului</w:t>
      </w:r>
      <w:r w:rsidR="00720E01" w:rsidRPr="005F1094">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orice informaţii pe care acesta le-a menţionat</w:t>
      </w:r>
      <w:r>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în caietul de sarcini și/sau sunt menționate în propunerea tehnică şi pe care le consideră necesare</w:t>
      </w:r>
      <w:r>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îndeplinirii prezentului contract.</w:t>
      </w:r>
    </w:p>
    <w:p w14:paraId="26A43C9E" w14:textId="178F7B1E" w:rsidR="00E97C38" w:rsidRPr="00CB2E98" w:rsidRDefault="005F1094" w:rsidP="00CB2E98">
      <w:pPr>
        <w:jc w:val="both"/>
        <w:rPr>
          <w:rFonts w:ascii="Arial" w:eastAsiaTheme="minorEastAsia" w:hAnsi="Arial" w:cs="Arial"/>
          <w:bCs/>
          <w:iCs/>
          <w:noProof/>
          <w:color w:val="000000"/>
          <w:sz w:val="20"/>
          <w:szCs w:val="20"/>
          <w:lang w:val="ro-RO" w:eastAsia="ro-RO"/>
        </w:rPr>
      </w:pPr>
      <w:r w:rsidRPr="005F1094">
        <w:rPr>
          <w:rFonts w:ascii="Arial" w:eastAsiaTheme="minorEastAsia" w:hAnsi="Arial" w:cs="Arial"/>
          <w:bCs/>
          <w:iCs/>
          <w:noProof/>
          <w:color w:val="000000"/>
          <w:sz w:val="20"/>
          <w:szCs w:val="20"/>
          <w:lang w:val="ro-RO" w:eastAsia="ro-RO"/>
        </w:rPr>
        <w:t xml:space="preserve">9.5. Achizitorul va pune la dispoziţia </w:t>
      </w:r>
      <w:r w:rsidR="00720E01">
        <w:rPr>
          <w:rFonts w:ascii="Arial" w:eastAsiaTheme="minorEastAsia" w:hAnsi="Arial" w:cs="Arial"/>
          <w:bCs/>
          <w:iCs/>
          <w:noProof/>
          <w:color w:val="000000"/>
          <w:sz w:val="20"/>
          <w:szCs w:val="20"/>
          <w:lang w:val="ro-RO" w:eastAsia="ro-RO"/>
        </w:rPr>
        <w:t>Prestatorului</w:t>
      </w:r>
      <w:r w:rsidRPr="005F1094">
        <w:rPr>
          <w:rFonts w:ascii="Arial" w:eastAsiaTheme="minorEastAsia" w:hAnsi="Arial" w:cs="Arial"/>
          <w:bCs/>
          <w:iCs/>
          <w:noProof/>
          <w:color w:val="000000"/>
          <w:sz w:val="20"/>
          <w:szCs w:val="20"/>
          <w:lang w:val="ro-RO" w:eastAsia="ro-RO"/>
        </w:rPr>
        <w:t xml:space="preserve"> cu promptitudine orice informaţii şi/sau</w:t>
      </w:r>
      <w:r w:rsidR="00852D86">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documente pe care le deţine şi care pot fi relevante pentru realizarea prezentului contract. Aceste</w:t>
      </w:r>
      <w:r w:rsidR="00852D86">
        <w:rPr>
          <w:rFonts w:ascii="Arial" w:eastAsiaTheme="minorEastAsia" w:hAnsi="Arial" w:cs="Arial"/>
          <w:bCs/>
          <w:iCs/>
          <w:noProof/>
          <w:color w:val="000000"/>
          <w:sz w:val="20"/>
          <w:szCs w:val="20"/>
          <w:lang w:val="ro-RO" w:eastAsia="ro-RO"/>
        </w:rPr>
        <w:t xml:space="preserve"> </w:t>
      </w:r>
      <w:r w:rsidRPr="005F1094">
        <w:rPr>
          <w:rFonts w:ascii="Arial" w:eastAsiaTheme="minorEastAsia" w:hAnsi="Arial" w:cs="Arial"/>
          <w:bCs/>
          <w:iCs/>
          <w:noProof/>
          <w:color w:val="000000"/>
          <w:sz w:val="20"/>
          <w:szCs w:val="20"/>
          <w:lang w:val="ro-RO" w:eastAsia="ro-RO"/>
        </w:rPr>
        <w:t>documente vor fi returnate Achizitorului la sfârşitul perioadei de execuţie a contractului</w:t>
      </w:r>
      <w:r w:rsidR="00D12981">
        <w:rPr>
          <w:rFonts w:ascii="Arial" w:eastAsiaTheme="minorEastAsia" w:hAnsi="Arial" w:cs="Arial"/>
          <w:bCs/>
          <w:iCs/>
          <w:noProof/>
          <w:color w:val="000000"/>
          <w:sz w:val="20"/>
          <w:szCs w:val="20"/>
          <w:lang w:val="ro-RO" w:eastAsia="ro-RO"/>
        </w:rPr>
        <w:t>.</w:t>
      </w:r>
    </w:p>
    <w:p w14:paraId="3D062F75" w14:textId="77777777" w:rsidR="00E97C38" w:rsidRPr="00E97C38" w:rsidRDefault="00E97C38" w:rsidP="00E97C38">
      <w:pPr>
        <w:jc w:val="center"/>
        <w:rPr>
          <w:rFonts w:ascii="Arial" w:hAnsi="Arial" w:cs="Arial"/>
          <w:color w:val="FF0000"/>
          <w:sz w:val="20"/>
          <w:szCs w:val="20"/>
          <w:lang w:val="ro-RO"/>
        </w:rPr>
      </w:pPr>
    </w:p>
    <w:p w14:paraId="0C7F860D" w14:textId="77777777" w:rsidR="00172891" w:rsidRDefault="00172891" w:rsidP="00172891">
      <w:pPr>
        <w:rPr>
          <w:rFonts w:ascii="Arial" w:hAnsi="Arial" w:cs="Arial"/>
          <w:b/>
          <w:bCs/>
          <w:sz w:val="20"/>
          <w:szCs w:val="20"/>
          <w:lang w:val="ro-RO"/>
        </w:rPr>
      </w:pPr>
      <w:r w:rsidRPr="00172891">
        <w:rPr>
          <w:rFonts w:ascii="Arial" w:hAnsi="Arial" w:cs="Arial"/>
          <w:b/>
          <w:bCs/>
          <w:sz w:val="20"/>
          <w:szCs w:val="20"/>
          <w:lang w:val="ro-RO"/>
        </w:rPr>
        <w:t>10. Obligaţiile principale ale Prestatorului</w:t>
      </w:r>
    </w:p>
    <w:p w14:paraId="3CE08234" w14:textId="3EDA7313" w:rsidR="00BD3377" w:rsidRPr="00172891" w:rsidRDefault="00BD3377" w:rsidP="00172891">
      <w:pPr>
        <w:rPr>
          <w:rFonts w:ascii="Arial" w:hAnsi="Arial" w:cs="Arial"/>
          <w:b/>
          <w:bCs/>
          <w:sz w:val="20"/>
          <w:szCs w:val="20"/>
          <w:lang w:val="ro-RO"/>
        </w:rPr>
      </w:pPr>
      <w:r>
        <w:rPr>
          <w:rFonts w:ascii="Arial" w:hAnsi="Arial" w:cs="Arial"/>
          <w:b/>
          <w:bCs/>
          <w:sz w:val="20"/>
          <w:szCs w:val="20"/>
          <w:lang w:val="ro-RO"/>
        </w:rPr>
        <w:t>10.1 Obligatii privind serviciile prestate</w:t>
      </w:r>
    </w:p>
    <w:p w14:paraId="0B4443C6" w14:textId="2E912E68" w:rsidR="00172891" w:rsidRPr="00625A65" w:rsidRDefault="00172891" w:rsidP="00625A65">
      <w:pPr>
        <w:jc w:val="both"/>
        <w:rPr>
          <w:rFonts w:ascii="Arial" w:eastAsiaTheme="minorHAnsi" w:hAnsi="Arial" w:cs="Arial"/>
          <w:iCs/>
          <w:sz w:val="20"/>
          <w:szCs w:val="20"/>
          <w:lang w:val="ro-RO"/>
        </w:rPr>
      </w:pPr>
      <w:r w:rsidRPr="00172891">
        <w:rPr>
          <w:rFonts w:ascii="Arial" w:hAnsi="Arial" w:cs="Arial"/>
          <w:sz w:val="20"/>
          <w:szCs w:val="20"/>
          <w:lang w:val="ro-RO"/>
        </w:rPr>
        <w:t xml:space="preserve">10.1. </w:t>
      </w:r>
      <w:r w:rsidR="00BD3377">
        <w:rPr>
          <w:rFonts w:ascii="Arial" w:hAnsi="Arial" w:cs="Arial"/>
          <w:sz w:val="20"/>
          <w:szCs w:val="20"/>
          <w:lang w:val="ro-RO"/>
        </w:rPr>
        <w:t xml:space="preserve">1. </w:t>
      </w:r>
      <w:r w:rsidRPr="00172891">
        <w:rPr>
          <w:rFonts w:ascii="Arial" w:hAnsi="Arial" w:cs="Arial"/>
          <w:sz w:val="20"/>
          <w:szCs w:val="20"/>
          <w:lang w:val="ro-RO"/>
        </w:rPr>
        <w:t xml:space="preserve">Prestatorul se obligă să presteze servicii de </w:t>
      </w:r>
      <w:r w:rsidR="00625A65">
        <w:rPr>
          <w:rFonts w:ascii="Arial" w:hAnsi="Arial" w:cs="Arial"/>
          <w:sz w:val="20"/>
          <w:szCs w:val="20"/>
          <w:lang w:val="ro-RO"/>
        </w:rPr>
        <w:t xml:space="preserve">supervizare </w:t>
      </w:r>
      <w:r w:rsidR="00856B48">
        <w:rPr>
          <w:rFonts w:ascii="Arial" w:hAnsi="Arial" w:cs="Arial"/>
          <w:sz w:val="20"/>
          <w:szCs w:val="20"/>
          <w:lang w:val="ro-RO"/>
        </w:rPr>
        <w:t xml:space="preserve">lucrari </w:t>
      </w:r>
      <w:r w:rsidR="00625A65">
        <w:rPr>
          <w:rFonts w:ascii="Arial" w:hAnsi="Arial" w:cs="Arial"/>
          <w:sz w:val="20"/>
          <w:szCs w:val="20"/>
          <w:lang w:val="ro-RO"/>
        </w:rPr>
        <w:t xml:space="preserve">prin </w:t>
      </w:r>
      <w:r w:rsidRPr="00172891">
        <w:rPr>
          <w:rFonts w:ascii="Arial" w:hAnsi="Arial" w:cs="Arial"/>
          <w:sz w:val="20"/>
          <w:szCs w:val="20"/>
          <w:lang w:val="ro-RO"/>
        </w:rPr>
        <w:t xml:space="preserve">dirigenţi de şantier </w:t>
      </w:r>
      <w:r w:rsidR="00625A65" w:rsidRPr="00625A65">
        <w:rPr>
          <w:rFonts w:ascii="Arial" w:hAnsi="Arial" w:cs="Arial"/>
          <w:sz w:val="20"/>
          <w:szCs w:val="20"/>
          <w:lang w:val="ro-RO"/>
        </w:rPr>
        <w:t>a executiei corecte a lucrarilor aferente obiectivului de investitii</w:t>
      </w:r>
      <w:r w:rsidR="00625A65">
        <w:rPr>
          <w:rFonts w:ascii="Arial" w:hAnsi="Arial" w:cs="Arial"/>
          <w:sz w:val="20"/>
          <w:szCs w:val="20"/>
          <w:lang w:val="ro-RO"/>
        </w:rPr>
        <w:t xml:space="preserve">, </w:t>
      </w:r>
      <w:r w:rsidR="00802D2A" w:rsidRPr="00524337">
        <w:rPr>
          <w:rFonts w:ascii="Arial" w:hAnsi="Arial" w:cs="Arial"/>
          <w:sz w:val="20"/>
          <w:szCs w:val="20"/>
          <w:lang w:val="pt-BR"/>
        </w:rPr>
        <w:t>în temeiul prevederilor legislatiei in vigoare privind verificarea calitatii lucrarilor  – Legea nr.  10/1995, Ordinul n</w:t>
      </w:r>
      <w:r w:rsidR="00802D2A" w:rsidRPr="00524337">
        <w:rPr>
          <w:rFonts w:ascii="Arial" w:hAnsi="Arial" w:cs="Arial"/>
          <w:bCs/>
          <w:sz w:val="20"/>
          <w:szCs w:val="20"/>
          <w:lang w:val="pt-BR"/>
        </w:rPr>
        <w:t xml:space="preserve">r. 1496 din 13 mai 2011, </w:t>
      </w:r>
      <w:r w:rsidR="00802D2A" w:rsidRPr="00524337">
        <w:rPr>
          <w:rFonts w:ascii="Arial" w:hAnsi="Arial" w:cs="Arial"/>
          <w:sz w:val="20"/>
          <w:szCs w:val="20"/>
          <w:lang w:val="pt-BR"/>
        </w:rPr>
        <w:t>Ordin 277 din 2012, cu actualizarile si modificarile ulterioare, si in conformitate cu prevederile Caietului de Sarcini</w:t>
      </w:r>
      <w:r w:rsidR="00802D2A">
        <w:rPr>
          <w:rFonts w:ascii="Arial" w:hAnsi="Arial" w:cs="Arial"/>
          <w:sz w:val="20"/>
          <w:szCs w:val="20"/>
          <w:lang w:val="pt-BR"/>
        </w:rPr>
        <w:t>, r</w:t>
      </w:r>
      <w:r w:rsidRPr="00172891">
        <w:rPr>
          <w:rFonts w:ascii="Arial" w:hAnsi="Arial" w:cs="Arial"/>
          <w:sz w:val="20"/>
          <w:szCs w:val="20"/>
          <w:lang w:val="ro-RO"/>
        </w:rPr>
        <w:t>espectiv să asigure:</w:t>
      </w:r>
    </w:p>
    <w:p w14:paraId="7E4E8997" w14:textId="17480910"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 prestarea serviciilor de asistență tehnică</w:t>
      </w:r>
      <w:r w:rsidR="00856B48">
        <w:rPr>
          <w:rFonts w:ascii="Arial" w:hAnsi="Arial" w:cs="Arial"/>
          <w:sz w:val="20"/>
          <w:szCs w:val="20"/>
          <w:lang w:val="ro-RO"/>
        </w:rPr>
        <w:t>/</w:t>
      </w:r>
      <w:bookmarkStart w:id="14" w:name="_Hlk190193148"/>
      <w:r w:rsidR="00856B48">
        <w:rPr>
          <w:rFonts w:ascii="Arial" w:hAnsi="Arial" w:cs="Arial"/>
          <w:sz w:val="20"/>
          <w:szCs w:val="20"/>
          <w:lang w:val="ro-RO"/>
        </w:rPr>
        <w:t>supervizare</w:t>
      </w:r>
      <w:r w:rsidRPr="00172891">
        <w:rPr>
          <w:rFonts w:ascii="Arial" w:hAnsi="Arial" w:cs="Arial"/>
          <w:sz w:val="20"/>
          <w:szCs w:val="20"/>
          <w:lang w:val="ro-RO"/>
        </w:rPr>
        <w:t xml:space="preserve"> </w:t>
      </w:r>
      <w:r w:rsidR="00856B48" w:rsidRPr="00856B48">
        <w:rPr>
          <w:rFonts w:ascii="Arial" w:hAnsi="Arial" w:cs="Arial"/>
          <w:sz w:val="20"/>
          <w:szCs w:val="20"/>
          <w:lang w:val="ro-RO"/>
        </w:rPr>
        <w:t>lucrari prin diriginti de șantier</w:t>
      </w:r>
      <w:bookmarkEnd w:id="14"/>
      <w:r w:rsidR="00856B48">
        <w:rPr>
          <w:rFonts w:ascii="Arial" w:hAnsi="Arial" w:cs="Arial"/>
          <w:sz w:val="20"/>
          <w:szCs w:val="20"/>
          <w:lang w:val="ro-RO"/>
        </w:rPr>
        <w:t>,</w:t>
      </w:r>
      <w:r w:rsidR="00856B48">
        <w:rPr>
          <w:rFonts w:ascii="Arial" w:hAnsi="Arial" w:cs="Arial"/>
          <w:bCs/>
          <w:sz w:val="20"/>
          <w:szCs w:val="20"/>
          <w:lang w:val="ro-RO"/>
        </w:rPr>
        <w:t xml:space="preserve"> </w:t>
      </w:r>
      <w:r w:rsidRPr="00172891">
        <w:rPr>
          <w:rFonts w:ascii="Arial" w:hAnsi="Arial" w:cs="Arial"/>
          <w:sz w:val="20"/>
          <w:szCs w:val="20"/>
          <w:lang w:val="ro-RO"/>
        </w:rPr>
        <w:t>pe perioada de</w:t>
      </w:r>
      <w:r>
        <w:rPr>
          <w:rFonts w:ascii="Arial" w:hAnsi="Arial" w:cs="Arial"/>
          <w:sz w:val="20"/>
          <w:szCs w:val="20"/>
          <w:lang w:val="ro-RO"/>
        </w:rPr>
        <w:t xml:space="preserve"> </w:t>
      </w:r>
      <w:r w:rsidRPr="00172891">
        <w:rPr>
          <w:rFonts w:ascii="Arial" w:hAnsi="Arial" w:cs="Arial"/>
          <w:sz w:val="20"/>
          <w:szCs w:val="20"/>
          <w:lang w:val="ro-RO"/>
        </w:rPr>
        <w:t>execuție a lucrărilor și până la recepția finală a obiectivului de investiții;</w:t>
      </w:r>
    </w:p>
    <w:p w14:paraId="4F7DA3AA" w14:textId="02F23B78"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 consilierea de specialitate a Achizitorului în procesul de adoptare a deciziilor referitoare la</w:t>
      </w:r>
      <w:r>
        <w:rPr>
          <w:rFonts w:ascii="Arial" w:hAnsi="Arial" w:cs="Arial"/>
          <w:sz w:val="20"/>
          <w:szCs w:val="20"/>
          <w:lang w:val="ro-RO"/>
        </w:rPr>
        <w:t xml:space="preserve"> </w:t>
      </w:r>
      <w:r w:rsidRPr="00172891">
        <w:rPr>
          <w:rFonts w:ascii="Arial" w:hAnsi="Arial" w:cs="Arial"/>
          <w:sz w:val="20"/>
          <w:szCs w:val="20"/>
          <w:lang w:val="ro-RO"/>
        </w:rPr>
        <w:t>gestionarea contractului de lucrări, precum și cu privire la orice dispute contractuale, respectiv</w:t>
      </w:r>
      <w:r>
        <w:rPr>
          <w:rFonts w:ascii="Arial" w:hAnsi="Arial" w:cs="Arial"/>
          <w:sz w:val="20"/>
          <w:szCs w:val="20"/>
          <w:lang w:val="ro-RO"/>
        </w:rPr>
        <w:t xml:space="preserve"> </w:t>
      </w:r>
      <w:r w:rsidRPr="00172891">
        <w:rPr>
          <w:rFonts w:ascii="Arial" w:hAnsi="Arial" w:cs="Arial"/>
          <w:sz w:val="20"/>
          <w:szCs w:val="20"/>
          <w:lang w:val="ro-RO"/>
        </w:rPr>
        <w:t>probleme ce pot apărea pe parcursul execuției lucrărilor sau pe parcursul garanției obiectivului, în</w:t>
      </w:r>
      <w:r>
        <w:rPr>
          <w:rFonts w:ascii="Arial" w:hAnsi="Arial" w:cs="Arial"/>
          <w:sz w:val="20"/>
          <w:szCs w:val="20"/>
          <w:lang w:val="ro-RO"/>
        </w:rPr>
        <w:t xml:space="preserve"> </w:t>
      </w:r>
      <w:r w:rsidRPr="00172891">
        <w:rPr>
          <w:rFonts w:ascii="Arial" w:hAnsi="Arial" w:cs="Arial"/>
          <w:sz w:val="20"/>
          <w:szCs w:val="20"/>
          <w:lang w:val="ro-RO"/>
        </w:rPr>
        <w:t>scopul prevenirii revendicărilor financiare și/sau a întârzierilor;</w:t>
      </w:r>
    </w:p>
    <w:p w14:paraId="6EF80164" w14:textId="3007F208"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 asigurarea calității corespunzătoare a lucrărilor de construcții-montaj, optimizând cheltuielile</w:t>
      </w:r>
      <w:r>
        <w:rPr>
          <w:rFonts w:ascii="Arial" w:hAnsi="Arial" w:cs="Arial"/>
          <w:sz w:val="20"/>
          <w:szCs w:val="20"/>
          <w:lang w:val="ro-RO"/>
        </w:rPr>
        <w:t xml:space="preserve"> </w:t>
      </w:r>
      <w:r w:rsidRPr="00172891">
        <w:rPr>
          <w:rFonts w:ascii="Arial" w:hAnsi="Arial" w:cs="Arial"/>
          <w:sz w:val="20"/>
          <w:szCs w:val="20"/>
          <w:lang w:val="ro-RO"/>
        </w:rPr>
        <w:t>cu investiția;</w:t>
      </w:r>
    </w:p>
    <w:p w14:paraId="1104AC5E" w14:textId="1D7B18B4"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 asigurarea serviciilor de supraveghere a execuției tehnice de către personal autorizat,</w:t>
      </w:r>
      <w:r>
        <w:rPr>
          <w:rFonts w:ascii="Arial" w:hAnsi="Arial" w:cs="Arial"/>
          <w:sz w:val="20"/>
          <w:szCs w:val="20"/>
          <w:lang w:val="ro-RO"/>
        </w:rPr>
        <w:t xml:space="preserve"> </w:t>
      </w:r>
      <w:r w:rsidRPr="00172891">
        <w:rPr>
          <w:rFonts w:ascii="Arial" w:hAnsi="Arial" w:cs="Arial"/>
          <w:sz w:val="20"/>
          <w:szCs w:val="20"/>
          <w:lang w:val="ro-RO"/>
        </w:rPr>
        <w:t>corespunzător, pe specialități</w:t>
      </w:r>
      <w:r>
        <w:rPr>
          <w:rFonts w:ascii="Arial" w:hAnsi="Arial" w:cs="Arial"/>
          <w:sz w:val="20"/>
          <w:szCs w:val="20"/>
          <w:lang w:val="ro-RO"/>
        </w:rPr>
        <w:t xml:space="preserve"> prevazute de legislatia aplicabila</w:t>
      </w:r>
      <w:r w:rsidRPr="00172891">
        <w:rPr>
          <w:rFonts w:ascii="Arial" w:hAnsi="Arial" w:cs="Arial"/>
          <w:sz w:val="20"/>
          <w:szCs w:val="20"/>
          <w:lang w:val="ro-RO"/>
        </w:rPr>
        <w:t>;</w:t>
      </w:r>
    </w:p>
    <w:p w14:paraId="5C06C813" w14:textId="4D8967BC"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 respectarea tuturor prevederilor legislației în vigoare şi a documentelor contractului prevăzute</w:t>
      </w:r>
      <w:r>
        <w:rPr>
          <w:rFonts w:ascii="Arial" w:hAnsi="Arial" w:cs="Arial"/>
          <w:sz w:val="20"/>
          <w:szCs w:val="20"/>
          <w:lang w:val="ro-RO"/>
        </w:rPr>
        <w:t xml:space="preserve"> </w:t>
      </w:r>
      <w:r w:rsidRPr="00172891">
        <w:rPr>
          <w:rFonts w:ascii="Arial" w:hAnsi="Arial" w:cs="Arial"/>
          <w:sz w:val="20"/>
          <w:szCs w:val="20"/>
          <w:lang w:val="ro-RO"/>
        </w:rPr>
        <w:t>la clauza 8.1.</w:t>
      </w:r>
    </w:p>
    <w:p w14:paraId="3D984FAC" w14:textId="32ED919A" w:rsidR="00172891" w:rsidRDefault="00172891" w:rsidP="00F209AB">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Pr>
          <w:rFonts w:ascii="Arial" w:hAnsi="Arial" w:cs="Arial"/>
          <w:sz w:val="20"/>
          <w:szCs w:val="20"/>
          <w:lang w:val="ro-RO"/>
        </w:rPr>
        <w:t>2</w:t>
      </w:r>
      <w:r w:rsidRPr="00172891">
        <w:rPr>
          <w:rFonts w:ascii="Arial" w:hAnsi="Arial" w:cs="Arial"/>
          <w:sz w:val="20"/>
          <w:szCs w:val="20"/>
          <w:lang w:val="ro-RO"/>
        </w:rPr>
        <w:t xml:space="preserve">. </w:t>
      </w:r>
      <w:r w:rsidR="00F209AB">
        <w:rPr>
          <w:rFonts w:ascii="Arial" w:hAnsi="Arial" w:cs="Arial"/>
          <w:sz w:val="20"/>
          <w:szCs w:val="20"/>
          <w:lang w:val="ro-RO"/>
        </w:rPr>
        <w:t xml:space="preserve">Managerul de </w:t>
      </w:r>
      <w:r w:rsidR="00856B48">
        <w:rPr>
          <w:rFonts w:ascii="Arial" w:hAnsi="Arial" w:cs="Arial"/>
          <w:sz w:val="20"/>
          <w:szCs w:val="20"/>
          <w:lang w:val="ro-RO"/>
        </w:rPr>
        <w:t xml:space="preserve">contract si </w:t>
      </w:r>
      <w:r w:rsidRPr="00172891">
        <w:rPr>
          <w:rFonts w:ascii="Arial" w:hAnsi="Arial" w:cs="Arial"/>
          <w:sz w:val="20"/>
          <w:szCs w:val="20"/>
          <w:lang w:val="ro-RO"/>
        </w:rPr>
        <w:t>Dirigint</w:t>
      </w:r>
      <w:r w:rsidR="00856B48">
        <w:rPr>
          <w:rFonts w:ascii="Arial" w:hAnsi="Arial" w:cs="Arial"/>
          <w:sz w:val="20"/>
          <w:szCs w:val="20"/>
          <w:lang w:val="ro-RO"/>
        </w:rPr>
        <w:t>ii</w:t>
      </w:r>
      <w:r w:rsidRPr="00172891">
        <w:rPr>
          <w:rFonts w:ascii="Arial" w:hAnsi="Arial" w:cs="Arial"/>
          <w:sz w:val="20"/>
          <w:szCs w:val="20"/>
          <w:lang w:val="ro-RO"/>
        </w:rPr>
        <w:t xml:space="preserve"> de şantier v</w:t>
      </w:r>
      <w:r w:rsidR="00856B48">
        <w:rPr>
          <w:rFonts w:ascii="Arial" w:hAnsi="Arial" w:cs="Arial"/>
          <w:sz w:val="20"/>
          <w:szCs w:val="20"/>
          <w:lang w:val="ro-RO"/>
        </w:rPr>
        <w:t>or</w:t>
      </w:r>
      <w:r w:rsidRPr="00172891">
        <w:rPr>
          <w:rFonts w:ascii="Arial" w:hAnsi="Arial" w:cs="Arial"/>
          <w:sz w:val="20"/>
          <w:szCs w:val="20"/>
          <w:lang w:val="ro-RO"/>
        </w:rPr>
        <w:t xml:space="preserve"> asigura colaborarea eficientă între toţi factorii decizionali implicaţi în</w:t>
      </w:r>
      <w:r w:rsidR="00F209AB">
        <w:rPr>
          <w:rFonts w:ascii="Arial" w:hAnsi="Arial" w:cs="Arial"/>
          <w:sz w:val="20"/>
          <w:szCs w:val="20"/>
          <w:lang w:val="ro-RO"/>
        </w:rPr>
        <w:t xml:space="preserve"> </w:t>
      </w:r>
      <w:r w:rsidRPr="00172891">
        <w:rPr>
          <w:rFonts w:ascii="Arial" w:hAnsi="Arial" w:cs="Arial"/>
          <w:sz w:val="20"/>
          <w:szCs w:val="20"/>
          <w:lang w:val="ro-RO"/>
        </w:rPr>
        <w:t>derularea contractului de execuţie: Achizitor, Executant, Proiectant, Inspectoratul de Stat în</w:t>
      </w:r>
      <w:r w:rsidR="00F209AB">
        <w:rPr>
          <w:rFonts w:ascii="Arial" w:hAnsi="Arial" w:cs="Arial"/>
          <w:sz w:val="20"/>
          <w:szCs w:val="20"/>
          <w:lang w:val="ro-RO"/>
        </w:rPr>
        <w:t xml:space="preserve"> </w:t>
      </w:r>
      <w:r w:rsidRPr="00172891">
        <w:rPr>
          <w:rFonts w:ascii="Arial" w:hAnsi="Arial" w:cs="Arial"/>
          <w:sz w:val="20"/>
          <w:szCs w:val="20"/>
          <w:lang w:val="ro-RO"/>
        </w:rPr>
        <w:t>Construcţii, etc.</w:t>
      </w:r>
    </w:p>
    <w:p w14:paraId="58AB1E85" w14:textId="57D53269" w:rsidR="00182273" w:rsidRPr="00182273" w:rsidRDefault="00182273" w:rsidP="00182273">
      <w:pPr>
        <w:jc w:val="both"/>
        <w:rPr>
          <w:rFonts w:ascii="Arial" w:hAnsi="Arial" w:cs="Arial"/>
          <w:sz w:val="20"/>
          <w:szCs w:val="20"/>
          <w:lang w:val="pt-BR"/>
        </w:rPr>
      </w:pPr>
      <w:r>
        <w:rPr>
          <w:rFonts w:ascii="Arial" w:hAnsi="Arial" w:cs="Arial"/>
          <w:sz w:val="20"/>
          <w:szCs w:val="20"/>
          <w:lang w:val="ro-RO"/>
        </w:rPr>
        <w:t>10.</w:t>
      </w:r>
      <w:r w:rsidR="00BD3377">
        <w:rPr>
          <w:rFonts w:ascii="Arial" w:hAnsi="Arial" w:cs="Arial"/>
          <w:sz w:val="20"/>
          <w:szCs w:val="20"/>
          <w:lang w:val="ro-RO"/>
        </w:rPr>
        <w:t>1.</w:t>
      </w:r>
      <w:r>
        <w:rPr>
          <w:rFonts w:ascii="Arial" w:hAnsi="Arial" w:cs="Arial"/>
          <w:sz w:val="20"/>
          <w:szCs w:val="20"/>
          <w:lang w:val="ro-RO"/>
        </w:rPr>
        <w:t xml:space="preserve">3. </w:t>
      </w:r>
      <w:r w:rsidRPr="00D3429A">
        <w:rPr>
          <w:rFonts w:ascii="Arial" w:hAnsi="Arial" w:cs="Arial"/>
          <w:sz w:val="20"/>
          <w:szCs w:val="20"/>
          <w:lang w:val="pt-BR"/>
        </w:rPr>
        <w:t>Prestatorul are obligatia de a se asigura ca personalul utilizat in executarea contractului va avea calificarea, competenta si experienta corespunzatoare pentru domeniile de activitate ce fac obiectul contractului.</w:t>
      </w:r>
    </w:p>
    <w:p w14:paraId="17354E88" w14:textId="609BAEB4"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00182273">
        <w:rPr>
          <w:rFonts w:ascii="Arial" w:hAnsi="Arial" w:cs="Arial"/>
          <w:sz w:val="20"/>
          <w:szCs w:val="20"/>
          <w:lang w:val="ro-RO"/>
        </w:rPr>
        <w:t>4</w:t>
      </w:r>
      <w:r w:rsidRPr="00172891">
        <w:rPr>
          <w:rFonts w:ascii="Arial" w:hAnsi="Arial" w:cs="Arial"/>
          <w:sz w:val="20"/>
          <w:szCs w:val="20"/>
          <w:lang w:val="ro-RO"/>
        </w:rPr>
        <w:t xml:space="preserve">. </w:t>
      </w:r>
      <w:r w:rsidR="00F209AB">
        <w:rPr>
          <w:rFonts w:ascii="Arial" w:hAnsi="Arial" w:cs="Arial"/>
          <w:sz w:val="20"/>
          <w:szCs w:val="20"/>
          <w:lang w:val="ro-RO"/>
        </w:rPr>
        <w:t>Prestatorul</w:t>
      </w:r>
      <w:r w:rsidRPr="00172891">
        <w:rPr>
          <w:rFonts w:ascii="Arial" w:hAnsi="Arial" w:cs="Arial"/>
          <w:sz w:val="20"/>
          <w:szCs w:val="20"/>
          <w:lang w:val="ro-RO"/>
        </w:rPr>
        <w:t xml:space="preserve"> se obligă să despăgubească Achizitorul împotriva oricăror:</w:t>
      </w:r>
    </w:p>
    <w:p w14:paraId="31A5A752" w14:textId="41982F57"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a) reclamaţii şi acţiuni în justiţie, ce rezultă din încălcarea unor drepturi de proprietate intelectuală</w:t>
      </w:r>
      <w:r w:rsidR="00F209AB">
        <w:rPr>
          <w:rFonts w:ascii="Arial" w:hAnsi="Arial" w:cs="Arial"/>
          <w:sz w:val="20"/>
          <w:szCs w:val="20"/>
          <w:lang w:val="ro-RO"/>
        </w:rPr>
        <w:t xml:space="preserve"> </w:t>
      </w:r>
      <w:r w:rsidRPr="00172891">
        <w:rPr>
          <w:rFonts w:ascii="Arial" w:hAnsi="Arial" w:cs="Arial"/>
          <w:sz w:val="20"/>
          <w:szCs w:val="20"/>
          <w:lang w:val="ro-RO"/>
        </w:rPr>
        <w:t>(brevete, nume, mărci înregistrate etc.), legate de echipamentele, materialele, instalaţiile sau</w:t>
      </w:r>
      <w:r w:rsidR="00F209AB">
        <w:rPr>
          <w:rFonts w:ascii="Arial" w:hAnsi="Arial" w:cs="Arial"/>
          <w:sz w:val="20"/>
          <w:szCs w:val="20"/>
          <w:lang w:val="ro-RO"/>
        </w:rPr>
        <w:t xml:space="preserve"> </w:t>
      </w:r>
      <w:r w:rsidRPr="00172891">
        <w:rPr>
          <w:rFonts w:ascii="Arial" w:hAnsi="Arial" w:cs="Arial"/>
          <w:sz w:val="20"/>
          <w:szCs w:val="20"/>
          <w:lang w:val="ro-RO"/>
        </w:rPr>
        <w:t>utilajele folosite pentru sau în legătură cu serviciile prestate, şi</w:t>
      </w:r>
    </w:p>
    <w:p w14:paraId="0D0ABCBA" w14:textId="3880F86A"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b) daune-interese, costuri, taxe şi cheltuieli de orice natură, aferente, cu excepţia situaţiei în care o</w:t>
      </w:r>
      <w:r w:rsidR="00F209AB">
        <w:rPr>
          <w:rFonts w:ascii="Arial" w:hAnsi="Arial" w:cs="Arial"/>
          <w:sz w:val="20"/>
          <w:szCs w:val="20"/>
          <w:lang w:val="ro-RO"/>
        </w:rPr>
        <w:t xml:space="preserve"> </w:t>
      </w:r>
      <w:r w:rsidRPr="00172891">
        <w:rPr>
          <w:rFonts w:ascii="Arial" w:hAnsi="Arial" w:cs="Arial"/>
          <w:sz w:val="20"/>
          <w:szCs w:val="20"/>
          <w:lang w:val="ro-RO"/>
        </w:rPr>
        <w:t>astfel de încălcare rezultă din respectarea caietului de sarcini întocmit de Achizitor.</w:t>
      </w:r>
    </w:p>
    <w:p w14:paraId="6D3C3C81" w14:textId="00796C9D"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Pr="00172891">
        <w:rPr>
          <w:rFonts w:ascii="Arial" w:hAnsi="Arial" w:cs="Arial"/>
          <w:sz w:val="20"/>
          <w:szCs w:val="20"/>
          <w:lang w:val="ro-RO"/>
        </w:rPr>
        <w:t xml:space="preserve">5. </w:t>
      </w:r>
      <w:r w:rsidR="00F209AB">
        <w:rPr>
          <w:rFonts w:ascii="Arial" w:hAnsi="Arial" w:cs="Arial"/>
          <w:sz w:val="20"/>
          <w:szCs w:val="20"/>
          <w:lang w:val="ro-RO"/>
        </w:rPr>
        <w:t>Prestatorul</w:t>
      </w:r>
      <w:r w:rsidRPr="00172891">
        <w:rPr>
          <w:rFonts w:ascii="Arial" w:hAnsi="Arial" w:cs="Arial"/>
          <w:sz w:val="20"/>
          <w:szCs w:val="20"/>
          <w:lang w:val="ro-RO"/>
        </w:rPr>
        <w:t xml:space="preserve"> se obligă să asigure prezenţa</w:t>
      </w:r>
      <w:r w:rsidR="002B4E45">
        <w:rPr>
          <w:rFonts w:ascii="Arial" w:hAnsi="Arial" w:cs="Arial"/>
          <w:sz w:val="20"/>
          <w:szCs w:val="20"/>
          <w:lang w:val="ro-RO"/>
        </w:rPr>
        <w:t>,</w:t>
      </w:r>
      <w:r w:rsidRPr="00172891">
        <w:rPr>
          <w:rFonts w:ascii="Arial" w:hAnsi="Arial" w:cs="Arial"/>
          <w:sz w:val="20"/>
          <w:szCs w:val="20"/>
          <w:lang w:val="ro-RO"/>
        </w:rPr>
        <w:t xml:space="preserve"> </w:t>
      </w:r>
      <w:r w:rsidR="002B4E45">
        <w:rPr>
          <w:rFonts w:ascii="Arial" w:hAnsi="Arial" w:cs="Arial"/>
          <w:sz w:val="20"/>
          <w:szCs w:val="20"/>
          <w:lang w:val="ro-RO"/>
        </w:rPr>
        <w:t>cel putin de doua ori pe saptamana</w:t>
      </w:r>
      <w:r w:rsidRPr="00172891">
        <w:rPr>
          <w:rFonts w:ascii="Arial" w:hAnsi="Arial" w:cs="Arial"/>
          <w:sz w:val="20"/>
          <w:szCs w:val="20"/>
          <w:lang w:val="ro-RO"/>
        </w:rPr>
        <w:t xml:space="preserve"> în şantier</w:t>
      </w:r>
      <w:r w:rsidR="00182273">
        <w:rPr>
          <w:rFonts w:ascii="Arial" w:hAnsi="Arial" w:cs="Arial"/>
          <w:sz w:val="20"/>
          <w:szCs w:val="20"/>
          <w:lang w:val="ro-RO"/>
        </w:rPr>
        <w:t>,</w:t>
      </w:r>
      <w:r w:rsidRPr="00172891">
        <w:rPr>
          <w:rFonts w:ascii="Arial" w:hAnsi="Arial" w:cs="Arial"/>
          <w:sz w:val="20"/>
          <w:szCs w:val="20"/>
          <w:lang w:val="ro-RO"/>
        </w:rPr>
        <w:t xml:space="preserve"> pe parcursul executării</w:t>
      </w:r>
      <w:r w:rsidR="00F209AB">
        <w:rPr>
          <w:rFonts w:ascii="Arial" w:hAnsi="Arial" w:cs="Arial"/>
          <w:sz w:val="20"/>
          <w:szCs w:val="20"/>
          <w:lang w:val="ro-RO"/>
        </w:rPr>
        <w:t xml:space="preserve"> </w:t>
      </w:r>
      <w:r w:rsidRPr="00172891">
        <w:rPr>
          <w:rFonts w:ascii="Arial" w:hAnsi="Arial" w:cs="Arial"/>
          <w:sz w:val="20"/>
          <w:szCs w:val="20"/>
          <w:lang w:val="ro-RO"/>
        </w:rPr>
        <w:t>lucrărilor</w:t>
      </w:r>
      <w:r w:rsidR="00182273">
        <w:rPr>
          <w:rFonts w:ascii="Arial" w:hAnsi="Arial" w:cs="Arial"/>
          <w:sz w:val="20"/>
          <w:szCs w:val="20"/>
          <w:lang w:val="ro-RO"/>
        </w:rPr>
        <w:t>,</w:t>
      </w:r>
      <w:r w:rsidRPr="00172891">
        <w:rPr>
          <w:rFonts w:ascii="Arial" w:hAnsi="Arial" w:cs="Arial"/>
          <w:sz w:val="20"/>
          <w:szCs w:val="20"/>
          <w:lang w:val="ro-RO"/>
        </w:rPr>
        <w:t xml:space="preserve"> </w:t>
      </w:r>
      <w:r w:rsidR="00F209AB">
        <w:rPr>
          <w:rFonts w:ascii="Arial" w:hAnsi="Arial" w:cs="Arial"/>
          <w:sz w:val="20"/>
          <w:szCs w:val="20"/>
          <w:lang w:val="ro-RO"/>
        </w:rPr>
        <w:t xml:space="preserve">a personalului sau </w:t>
      </w:r>
      <w:r w:rsidRPr="00172891">
        <w:rPr>
          <w:rFonts w:ascii="Arial" w:hAnsi="Arial" w:cs="Arial"/>
          <w:sz w:val="20"/>
          <w:szCs w:val="20"/>
          <w:lang w:val="ro-RO"/>
        </w:rPr>
        <w:t>şi să respecte prevederile caietului de sarcini anexă la contract.</w:t>
      </w:r>
    </w:p>
    <w:p w14:paraId="3E96CDE1" w14:textId="70EBA644"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Pr="00172891">
        <w:rPr>
          <w:rFonts w:ascii="Arial" w:hAnsi="Arial" w:cs="Arial"/>
          <w:sz w:val="20"/>
          <w:szCs w:val="20"/>
          <w:lang w:val="ro-RO"/>
        </w:rPr>
        <w:t xml:space="preserve">5.1. </w:t>
      </w:r>
      <w:r w:rsidR="00F209AB">
        <w:rPr>
          <w:rFonts w:ascii="Arial" w:hAnsi="Arial" w:cs="Arial"/>
          <w:sz w:val="20"/>
          <w:szCs w:val="20"/>
          <w:lang w:val="ro-RO"/>
        </w:rPr>
        <w:t xml:space="preserve">Prestatorul </w:t>
      </w:r>
      <w:r w:rsidRPr="00172891">
        <w:rPr>
          <w:rFonts w:ascii="Arial" w:hAnsi="Arial" w:cs="Arial"/>
          <w:sz w:val="20"/>
          <w:szCs w:val="20"/>
          <w:lang w:val="ro-RO"/>
        </w:rPr>
        <w:t xml:space="preserve">se obligă să presteze serviciile de </w:t>
      </w:r>
      <w:r w:rsidR="00055A83">
        <w:rPr>
          <w:rFonts w:ascii="Arial" w:hAnsi="Arial" w:cs="Arial"/>
          <w:sz w:val="20"/>
          <w:szCs w:val="20"/>
          <w:lang w:val="ro-RO"/>
        </w:rPr>
        <w:t>supervizare</w:t>
      </w:r>
      <w:r w:rsidR="00055A83" w:rsidRPr="00172891">
        <w:rPr>
          <w:rFonts w:ascii="Arial" w:hAnsi="Arial" w:cs="Arial"/>
          <w:sz w:val="20"/>
          <w:szCs w:val="20"/>
          <w:lang w:val="ro-RO"/>
        </w:rPr>
        <w:t xml:space="preserve"> </w:t>
      </w:r>
      <w:r w:rsidR="00055A83" w:rsidRPr="00856B48">
        <w:rPr>
          <w:rFonts w:ascii="Arial" w:hAnsi="Arial" w:cs="Arial"/>
          <w:sz w:val="20"/>
          <w:szCs w:val="20"/>
          <w:lang w:val="ro-RO"/>
        </w:rPr>
        <w:t>lucrari prin diriginti de șantier</w:t>
      </w:r>
      <w:r w:rsidR="00055A83">
        <w:rPr>
          <w:rFonts w:ascii="Arial" w:hAnsi="Arial" w:cs="Arial"/>
          <w:sz w:val="20"/>
          <w:szCs w:val="20"/>
          <w:lang w:val="ro-RO"/>
        </w:rPr>
        <w:t>,</w:t>
      </w:r>
      <w:r w:rsidRPr="00172891">
        <w:rPr>
          <w:rFonts w:ascii="Arial" w:hAnsi="Arial" w:cs="Arial"/>
          <w:sz w:val="20"/>
          <w:szCs w:val="20"/>
          <w:lang w:val="ro-RO"/>
        </w:rPr>
        <w:t xml:space="preserve"> conform propunerii</w:t>
      </w:r>
      <w:r w:rsidR="00F209AB">
        <w:rPr>
          <w:rFonts w:ascii="Arial" w:hAnsi="Arial" w:cs="Arial"/>
          <w:sz w:val="20"/>
          <w:szCs w:val="20"/>
          <w:lang w:val="ro-RO"/>
        </w:rPr>
        <w:t xml:space="preserve"> </w:t>
      </w:r>
      <w:r w:rsidRPr="00172891">
        <w:rPr>
          <w:rFonts w:ascii="Arial" w:hAnsi="Arial" w:cs="Arial"/>
          <w:sz w:val="20"/>
          <w:szCs w:val="20"/>
          <w:lang w:val="ro-RO"/>
        </w:rPr>
        <w:t>tehnice, anexă la contract.</w:t>
      </w:r>
    </w:p>
    <w:p w14:paraId="7F27FD64" w14:textId="613551AE"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Pr="00172891">
        <w:rPr>
          <w:rFonts w:ascii="Arial" w:hAnsi="Arial" w:cs="Arial"/>
          <w:sz w:val="20"/>
          <w:szCs w:val="20"/>
          <w:lang w:val="ro-RO"/>
        </w:rPr>
        <w:t xml:space="preserve">5.2. </w:t>
      </w:r>
      <w:bookmarkStart w:id="15" w:name="_Hlk132914795"/>
      <w:r w:rsidR="00F209AB">
        <w:rPr>
          <w:rFonts w:ascii="Arial" w:hAnsi="Arial" w:cs="Arial"/>
          <w:sz w:val="20"/>
          <w:szCs w:val="20"/>
          <w:lang w:val="ro-RO"/>
        </w:rPr>
        <w:t>Prestatorul</w:t>
      </w:r>
      <w:bookmarkEnd w:id="15"/>
      <w:r w:rsidR="00F209AB">
        <w:rPr>
          <w:rFonts w:ascii="Arial" w:hAnsi="Arial" w:cs="Arial"/>
          <w:sz w:val="20"/>
          <w:szCs w:val="20"/>
          <w:lang w:val="ro-RO"/>
        </w:rPr>
        <w:t xml:space="preserve"> </w:t>
      </w:r>
      <w:r w:rsidRPr="00172891">
        <w:rPr>
          <w:rFonts w:ascii="Arial" w:hAnsi="Arial" w:cs="Arial"/>
          <w:sz w:val="20"/>
          <w:szCs w:val="20"/>
          <w:lang w:val="ro-RO"/>
        </w:rPr>
        <w:t>are obligaţia de a presta serviciile prevăzute în contract cu</w:t>
      </w:r>
      <w:r w:rsidR="00F209AB">
        <w:rPr>
          <w:rFonts w:ascii="Arial" w:hAnsi="Arial" w:cs="Arial"/>
          <w:sz w:val="20"/>
          <w:szCs w:val="20"/>
          <w:lang w:val="ro-RO"/>
        </w:rPr>
        <w:t xml:space="preserve"> </w:t>
      </w:r>
      <w:r w:rsidRPr="00172891">
        <w:rPr>
          <w:rFonts w:ascii="Arial" w:hAnsi="Arial" w:cs="Arial"/>
          <w:sz w:val="20"/>
          <w:szCs w:val="20"/>
          <w:lang w:val="ro-RO"/>
        </w:rPr>
        <w:t>profesionalism, promptitudine, fidelitate, respectarea legalităţii şi imparţialitate atât faţă de Achizitor,</w:t>
      </w:r>
      <w:r w:rsidR="00F209AB">
        <w:rPr>
          <w:rFonts w:ascii="Arial" w:hAnsi="Arial" w:cs="Arial"/>
          <w:sz w:val="20"/>
          <w:szCs w:val="20"/>
          <w:lang w:val="ro-RO"/>
        </w:rPr>
        <w:t xml:space="preserve"> </w:t>
      </w:r>
      <w:r w:rsidRPr="00172891">
        <w:rPr>
          <w:rFonts w:ascii="Arial" w:hAnsi="Arial" w:cs="Arial"/>
          <w:sz w:val="20"/>
          <w:szCs w:val="20"/>
          <w:lang w:val="ro-RO"/>
        </w:rPr>
        <w:t>cât şi faţă de Executant şi Proiectant.</w:t>
      </w:r>
    </w:p>
    <w:p w14:paraId="25D09F20" w14:textId="615A703E"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Pr="00172891">
        <w:rPr>
          <w:rFonts w:ascii="Arial" w:hAnsi="Arial" w:cs="Arial"/>
          <w:sz w:val="20"/>
          <w:szCs w:val="20"/>
          <w:lang w:val="ro-RO"/>
        </w:rPr>
        <w:t xml:space="preserve">6. </w:t>
      </w:r>
      <w:r w:rsidR="00F209AB">
        <w:rPr>
          <w:rFonts w:ascii="Arial" w:hAnsi="Arial" w:cs="Arial"/>
          <w:sz w:val="20"/>
          <w:szCs w:val="20"/>
          <w:lang w:val="ro-RO"/>
        </w:rPr>
        <w:t>Prestatorul</w:t>
      </w:r>
      <w:r w:rsidR="00182273">
        <w:rPr>
          <w:rFonts w:ascii="Arial" w:hAnsi="Arial" w:cs="Arial"/>
          <w:sz w:val="20"/>
          <w:szCs w:val="20"/>
          <w:lang w:val="ro-RO"/>
        </w:rPr>
        <w:t>,</w:t>
      </w:r>
      <w:r w:rsidR="00F209AB" w:rsidRPr="00172891">
        <w:rPr>
          <w:rFonts w:ascii="Arial" w:hAnsi="Arial" w:cs="Arial"/>
          <w:sz w:val="20"/>
          <w:szCs w:val="20"/>
          <w:lang w:val="ro-RO"/>
        </w:rPr>
        <w:t xml:space="preserve"> </w:t>
      </w:r>
      <w:r w:rsidRPr="00172891">
        <w:rPr>
          <w:rFonts w:ascii="Arial" w:hAnsi="Arial" w:cs="Arial"/>
          <w:sz w:val="20"/>
          <w:szCs w:val="20"/>
          <w:lang w:val="ro-RO"/>
        </w:rPr>
        <w:t>prin serviciile prestate</w:t>
      </w:r>
      <w:r w:rsidR="00182273">
        <w:rPr>
          <w:rFonts w:ascii="Arial" w:hAnsi="Arial" w:cs="Arial"/>
          <w:sz w:val="20"/>
          <w:szCs w:val="20"/>
          <w:lang w:val="ro-RO"/>
        </w:rPr>
        <w:t>,</w:t>
      </w:r>
      <w:r w:rsidRPr="00172891">
        <w:rPr>
          <w:rFonts w:ascii="Arial" w:hAnsi="Arial" w:cs="Arial"/>
          <w:sz w:val="20"/>
          <w:szCs w:val="20"/>
          <w:lang w:val="ro-RO"/>
        </w:rPr>
        <w:t xml:space="preserve"> asigură Achizitorul că Executantul căruia i-a fost</w:t>
      </w:r>
      <w:r w:rsidR="00F209AB">
        <w:rPr>
          <w:rFonts w:ascii="Arial" w:hAnsi="Arial" w:cs="Arial"/>
          <w:sz w:val="20"/>
          <w:szCs w:val="20"/>
          <w:lang w:val="ro-RO"/>
        </w:rPr>
        <w:t xml:space="preserve"> </w:t>
      </w:r>
      <w:r w:rsidRPr="00172891">
        <w:rPr>
          <w:rFonts w:ascii="Arial" w:hAnsi="Arial" w:cs="Arial"/>
          <w:sz w:val="20"/>
          <w:szCs w:val="20"/>
          <w:lang w:val="ro-RO"/>
        </w:rPr>
        <w:t>atribuit contractul de execuţie lucrări îşi va îndeplini toate responsabilităţile asumate prin contract, va</w:t>
      </w:r>
      <w:r w:rsidR="00F209AB">
        <w:rPr>
          <w:rFonts w:ascii="Arial" w:hAnsi="Arial" w:cs="Arial"/>
          <w:sz w:val="20"/>
          <w:szCs w:val="20"/>
          <w:lang w:val="ro-RO"/>
        </w:rPr>
        <w:t xml:space="preserve"> </w:t>
      </w:r>
      <w:r w:rsidRPr="00172891">
        <w:rPr>
          <w:rFonts w:ascii="Arial" w:hAnsi="Arial" w:cs="Arial"/>
          <w:sz w:val="20"/>
          <w:szCs w:val="20"/>
          <w:lang w:val="ro-RO"/>
        </w:rPr>
        <w:t>respecta prevederile legale, reglementările tehnice şi caietele de sarcini.</w:t>
      </w:r>
    </w:p>
    <w:p w14:paraId="629BA53B" w14:textId="01E791AD"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lastRenderedPageBreak/>
        <w:t>10.</w:t>
      </w:r>
      <w:r w:rsidR="00BD3377">
        <w:rPr>
          <w:rFonts w:ascii="Arial" w:hAnsi="Arial" w:cs="Arial"/>
          <w:sz w:val="20"/>
          <w:szCs w:val="20"/>
          <w:lang w:val="ro-RO"/>
        </w:rPr>
        <w:t>1.</w:t>
      </w:r>
      <w:r w:rsidRPr="00172891">
        <w:rPr>
          <w:rFonts w:ascii="Arial" w:hAnsi="Arial" w:cs="Arial"/>
          <w:sz w:val="20"/>
          <w:szCs w:val="20"/>
          <w:lang w:val="ro-RO"/>
        </w:rPr>
        <w:t xml:space="preserve">7. </w:t>
      </w:r>
      <w:bookmarkStart w:id="16" w:name="_Hlk132915349"/>
      <w:r w:rsidR="00F209AB">
        <w:rPr>
          <w:rFonts w:ascii="Arial" w:hAnsi="Arial" w:cs="Arial"/>
          <w:sz w:val="20"/>
          <w:szCs w:val="20"/>
          <w:lang w:val="ro-RO"/>
        </w:rPr>
        <w:t>Prestatorul</w:t>
      </w:r>
      <w:r w:rsidR="00F209AB" w:rsidRPr="00172891">
        <w:rPr>
          <w:rFonts w:ascii="Arial" w:hAnsi="Arial" w:cs="Arial"/>
          <w:sz w:val="20"/>
          <w:szCs w:val="20"/>
          <w:lang w:val="ro-RO"/>
        </w:rPr>
        <w:t xml:space="preserve"> </w:t>
      </w:r>
      <w:bookmarkEnd w:id="16"/>
      <w:r w:rsidRPr="00172891">
        <w:rPr>
          <w:rFonts w:ascii="Arial" w:hAnsi="Arial" w:cs="Arial"/>
          <w:sz w:val="20"/>
          <w:szCs w:val="20"/>
          <w:lang w:val="ro-RO"/>
        </w:rPr>
        <w:t>asistă Achizitorul în administrarea contractului de lucrări. Trebuie să</w:t>
      </w:r>
      <w:r w:rsidR="00F209AB">
        <w:rPr>
          <w:rFonts w:ascii="Arial" w:hAnsi="Arial" w:cs="Arial"/>
          <w:sz w:val="20"/>
          <w:szCs w:val="20"/>
          <w:lang w:val="ro-RO"/>
        </w:rPr>
        <w:t xml:space="preserve"> </w:t>
      </w:r>
      <w:r w:rsidRPr="00172891">
        <w:rPr>
          <w:rFonts w:ascii="Arial" w:hAnsi="Arial" w:cs="Arial"/>
          <w:sz w:val="20"/>
          <w:szCs w:val="20"/>
          <w:lang w:val="ro-RO"/>
        </w:rPr>
        <w:t>acţioneze ca reprezentant al Achizitorului, în concordanţă cu condiţiile contractului asumat, ale</w:t>
      </w:r>
      <w:r w:rsidR="00F209AB">
        <w:rPr>
          <w:rFonts w:ascii="Arial" w:hAnsi="Arial" w:cs="Arial"/>
          <w:sz w:val="20"/>
          <w:szCs w:val="20"/>
          <w:lang w:val="ro-RO"/>
        </w:rPr>
        <w:t xml:space="preserve"> </w:t>
      </w:r>
      <w:r w:rsidRPr="00172891">
        <w:rPr>
          <w:rFonts w:ascii="Arial" w:hAnsi="Arial" w:cs="Arial"/>
          <w:sz w:val="20"/>
          <w:szCs w:val="20"/>
          <w:lang w:val="ro-RO"/>
        </w:rPr>
        <w:t>contractului de lucrări, proiectului tehnic şi ale legislaţiei specifice pentru execuţia de lucrări.</w:t>
      </w:r>
    </w:p>
    <w:p w14:paraId="466D3A9F" w14:textId="552CF871"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Pr="00172891">
        <w:rPr>
          <w:rFonts w:ascii="Arial" w:hAnsi="Arial" w:cs="Arial"/>
          <w:sz w:val="20"/>
          <w:szCs w:val="20"/>
          <w:lang w:val="ro-RO"/>
        </w:rPr>
        <w:t xml:space="preserve">8. Activitățile </w:t>
      </w:r>
      <w:r w:rsidR="00182273">
        <w:rPr>
          <w:rFonts w:ascii="Arial" w:hAnsi="Arial" w:cs="Arial"/>
          <w:sz w:val="20"/>
          <w:szCs w:val="20"/>
          <w:lang w:val="ro-RO"/>
        </w:rPr>
        <w:t>Managerului de contract/</w:t>
      </w:r>
      <w:r w:rsidRPr="00172891">
        <w:rPr>
          <w:rFonts w:ascii="Arial" w:hAnsi="Arial" w:cs="Arial"/>
          <w:sz w:val="20"/>
          <w:szCs w:val="20"/>
          <w:lang w:val="ro-RO"/>
        </w:rPr>
        <w:t>Dirigintelui de şantier trebuie să fie conforme cu cerințele stabilite prin Legea</w:t>
      </w:r>
      <w:r w:rsidR="00F209AB">
        <w:rPr>
          <w:rFonts w:ascii="Arial" w:hAnsi="Arial" w:cs="Arial"/>
          <w:sz w:val="20"/>
          <w:szCs w:val="20"/>
          <w:lang w:val="ro-RO"/>
        </w:rPr>
        <w:t xml:space="preserve"> </w:t>
      </w:r>
      <w:r w:rsidRPr="00172891">
        <w:rPr>
          <w:rFonts w:ascii="Arial" w:hAnsi="Arial" w:cs="Arial"/>
          <w:sz w:val="20"/>
          <w:szCs w:val="20"/>
          <w:lang w:val="ro-RO"/>
        </w:rPr>
        <w:t>10/1995 privind calitatea în construcții, republicată, cu modificările și completările ulterioare și</w:t>
      </w:r>
      <w:r w:rsidR="00F209AB">
        <w:rPr>
          <w:rFonts w:ascii="Arial" w:hAnsi="Arial" w:cs="Arial"/>
          <w:sz w:val="20"/>
          <w:szCs w:val="20"/>
          <w:lang w:val="ro-RO"/>
        </w:rPr>
        <w:t xml:space="preserve"> </w:t>
      </w:r>
      <w:r w:rsidRPr="00172891">
        <w:rPr>
          <w:rFonts w:ascii="Arial" w:hAnsi="Arial" w:cs="Arial"/>
          <w:sz w:val="20"/>
          <w:szCs w:val="20"/>
          <w:lang w:val="ro-RO"/>
        </w:rPr>
        <w:t>conform caietului de sarcini. Scopul serviciilor de dirigenție de șantier este de a urmări instituirea</w:t>
      </w:r>
      <w:r w:rsidR="00F209AB">
        <w:rPr>
          <w:rFonts w:ascii="Arial" w:hAnsi="Arial" w:cs="Arial"/>
          <w:sz w:val="20"/>
          <w:szCs w:val="20"/>
          <w:lang w:val="ro-RO"/>
        </w:rPr>
        <w:t xml:space="preserve"> </w:t>
      </w:r>
      <w:r w:rsidRPr="00172891">
        <w:rPr>
          <w:rFonts w:ascii="Arial" w:hAnsi="Arial" w:cs="Arial"/>
          <w:sz w:val="20"/>
          <w:szCs w:val="20"/>
          <w:lang w:val="ro-RO"/>
        </w:rPr>
        <w:t>sistemului calității în construcții, care să conducă la realizarea și exploatarea unor construcții de</w:t>
      </w:r>
      <w:r w:rsidR="00F209AB">
        <w:rPr>
          <w:rFonts w:ascii="Arial" w:hAnsi="Arial" w:cs="Arial"/>
          <w:sz w:val="20"/>
          <w:szCs w:val="20"/>
          <w:lang w:val="ro-RO"/>
        </w:rPr>
        <w:t xml:space="preserve"> </w:t>
      </w:r>
      <w:r w:rsidRPr="00172891">
        <w:rPr>
          <w:rFonts w:ascii="Arial" w:hAnsi="Arial" w:cs="Arial"/>
          <w:sz w:val="20"/>
          <w:szCs w:val="20"/>
          <w:lang w:val="ro-RO"/>
        </w:rPr>
        <w:t>calitate corespunzătoare.</w:t>
      </w:r>
    </w:p>
    <w:p w14:paraId="1F20C3F7" w14:textId="7D2B5015"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Pr="00172891">
        <w:rPr>
          <w:rFonts w:ascii="Arial" w:hAnsi="Arial" w:cs="Arial"/>
          <w:sz w:val="20"/>
          <w:szCs w:val="20"/>
          <w:lang w:val="ro-RO"/>
        </w:rPr>
        <w:t xml:space="preserve">9. Derularea contractului de prestări servicii încheiat între Achizitor şi </w:t>
      </w:r>
      <w:r w:rsidR="0082328C">
        <w:rPr>
          <w:rFonts w:ascii="Arial" w:hAnsi="Arial" w:cs="Arial"/>
          <w:sz w:val="20"/>
          <w:szCs w:val="20"/>
          <w:lang w:val="ro-RO"/>
        </w:rPr>
        <w:t>Prestator</w:t>
      </w:r>
      <w:r w:rsidRPr="00172891">
        <w:rPr>
          <w:rFonts w:ascii="Arial" w:hAnsi="Arial" w:cs="Arial"/>
          <w:sz w:val="20"/>
          <w:szCs w:val="20"/>
          <w:lang w:val="ro-RO"/>
        </w:rPr>
        <w:t xml:space="preserve"> va</w:t>
      </w:r>
      <w:r w:rsidR="00F209AB">
        <w:rPr>
          <w:rFonts w:ascii="Arial" w:hAnsi="Arial" w:cs="Arial"/>
          <w:sz w:val="20"/>
          <w:szCs w:val="20"/>
          <w:lang w:val="ro-RO"/>
        </w:rPr>
        <w:t xml:space="preserve"> </w:t>
      </w:r>
      <w:r w:rsidRPr="00172891">
        <w:rPr>
          <w:rFonts w:ascii="Arial" w:hAnsi="Arial" w:cs="Arial"/>
          <w:sz w:val="20"/>
          <w:szCs w:val="20"/>
          <w:lang w:val="ro-RO"/>
        </w:rPr>
        <w:t>urmări prestarea serviciilor pentru următoarele faze tipice ale unui proiect:</w:t>
      </w:r>
    </w:p>
    <w:p w14:paraId="470A92DA" w14:textId="77777777"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a) pregătirea executării lucrărilor, inclusiv cele aferente organizării de șantier;</w:t>
      </w:r>
    </w:p>
    <w:p w14:paraId="7BB090E7" w14:textId="77777777"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b) executarea lucrărilor;</w:t>
      </w:r>
    </w:p>
    <w:p w14:paraId="3FB3FAB5" w14:textId="226AF741"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c) servicii specifice contractului de finanțare</w:t>
      </w:r>
      <w:r w:rsidR="0082328C">
        <w:rPr>
          <w:rFonts w:ascii="Arial" w:hAnsi="Arial" w:cs="Arial"/>
          <w:sz w:val="20"/>
          <w:szCs w:val="20"/>
          <w:lang w:val="ro-RO"/>
        </w:rPr>
        <w:t>, daca este cazul</w:t>
      </w:r>
      <w:r w:rsidRPr="00172891">
        <w:rPr>
          <w:rFonts w:ascii="Arial" w:hAnsi="Arial" w:cs="Arial"/>
          <w:sz w:val="20"/>
          <w:szCs w:val="20"/>
          <w:lang w:val="ro-RO"/>
        </w:rPr>
        <w:t>;</w:t>
      </w:r>
    </w:p>
    <w:p w14:paraId="76A5D747" w14:textId="77777777" w:rsidR="00172891" w:rsidRPr="00172891" w:rsidRDefault="00172891" w:rsidP="00172891">
      <w:pPr>
        <w:jc w:val="both"/>
        <w:rPr>
          <w:rFonts w:ascii="Arial" w:hAnsi="Arial" w:cs="Arial"/>
          <w:sz w:val="20"/>
          <w:szCs w:val="20"/>
          <w:lang w:val="ro-RO"/>
        </w:rPr>
      </w:pPr>
      <w:r w:rsidRPr="00172891">
        <w:rPr>
          <w:rFonts w:ascii="Arial" w:hAnsi="Arial" w:cs="Arial"/>
          <w:sz w:val="20"/>
          <w:szCs w:val="20"/>
          <w:lang w:val="ro-RO"/>
        </w:rPr>
        <w:t>d) recepția la terminarea lucrărilor;</w:t>
      </w:r>
    </w:p>
    <w:p w14:paraId="76A1264F" w14:textId="6902B0B1" w:rsidR="00172891" w:rsidRPr="00172891" w:rsidRDefault="00172891" w:rsidP="00F209AB">
      <w:pPr>
        <w:jc w:val="both"/>
        <w:rPr>
          <w:rFonts w:ascii="Arial" w:hAnsi="Arial" w:cs="Arial"/>
          <w:sz w:val="20"/>
          <w:szCs w:val="20"/>
          <w:lang w:val="ro-RO"/>
        </w:rPr>
      </w:pPr>
      <w:r w:rsidRPr="00172891">
        <w:rPr>
          <w:rFonts w:ascii="Arial" w:hAnsi="Arial" w:cs="Arial"/>
          <w:sz w:val="20"/>
          <w:szCs w:val="20"/>
          <w:lang w:val="ro-RO"/>
        </w:rPr>
        <w:t>e) după recepția la terminarea lucrărilor pentru efectuarea eventualelor remedieri, pe toată</w:t>
      </w:r>
      <w:r w:rsidR="00F209AB">
        <w:rPr>
          <w:rFonts w:ascii="Arial" w:hAnsi="Arial" w:cs="Arial"/>
          <w:sz w:val="20"/>
          <w:szCs w:val="20"/>
          <w:lang w:val="ro-RO"/>
        </w:rPr>
        <w:t xml:space="preserve"> </w:t>
      </w:r>
      <w:r w:rsidRPr="00172891">
        <w:rPr>
          <w:rFonts w:ascii="Arial" w:hAnsi="Arial" w:cs="Arial"/>
          <w:sz w:val="20"/>
          <w:szCs w:val="20"/>
          <w:lang w:val="ro-RO"/>
        </w:rPr>
        <w:t>perioada de garanție acordată lucrărilor și până la recepția finală a investiției.</w:t>
      </w:r>
    </w:p>
    <w:p w14:paraId="585977B7" w14:textId="44BCD398" w:rsidR="00172891" w:rsidRPr="00172891" w:rsidRDefault="00172891" w:rsidP="0082328C">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Pr="00172891">
        <w:rPr>
          <w:rFonts w:ascii="Arial" w:hAnsi="Arial" w:cs="Arial"/>
          <w:sz w:val="20"/>
          <w:szCs w:val="20"/>
          <w:lang w:val="ro-RO"/>
        </w:rPr>
        <w:t>10. Pe toată perioada derulării contractului de prestări servicii</w:t>
      </w:r>
      <w:r w:rsidR="0082328C" w:rsidRPr="0082328C">
        <w:rPr>
          <w:rFonts w:ascii="Arial" w:hAnsi="Arial" w:cs="Arial"/>
          <w:sz w:val="20"/>
          <w:szCs w:val="20"/>
          <w:lang w:val="ro-RO"/>
        </w:rPr>
        <w:t xml:space="preserve"> </w:t>
      </w:r>
      <w:r w:rsidR="0082328C">
        <w:rPr>
          <w:rFonts w:ascii="Arial" w:hAnsi="Arial" w:cs="Arial"/>
          <w:sz w:val="20"/>
          <w:szCs w:val="20"/>
          <w:lang w:val="ro-RO"/>
        </w:rPr>
        <w:t>Prestatorul</w:t>
      </w:r>
      <w:r w:rsidRPr="00172891">
        <w:rPr>
          <w:rFonts w:ascii="Arial" w:hAnsi="Arial" w:cs="Arial"/>
          <w:sz w:val="20"/>
          <w:szCs w:val="20"/>
          <w:lang w:val="ro-RO"/>
        </w:rPr>
        <w:t xml:space="preserve">  se va asigura de</w:t>
      </w:r>
      <w:r w:rsidR="0082328C">
        <w:rPr>
          <w:rFonts w:ascii="Arial" w:hAnsi="Arial" w:cs="Arial"/>
          <w:sz w:val="20"/>
          <w:szCs w:val="20"/>
          <w:lang w:val="ro-RO"/>
        </w:rPr>
        <w:t xml:space="preserve"> </w:t>
      </w:r>
      <w:r w:rsidRPr="00172891">
        <w:rPr>
          <w:rFonts w:ascii="Arial" w:hAnsi="Arial" w:cs="Arial"/>
          <w:sz w:val="20"/>
          <w:szCs w:val="20"/>
          <w:lang w:val="ro-RO"/>
        </w:rPr>
        <w:t>respectarea prevederilor Legii nr. 10/1995 privind calitatea în construcții republicată, cu completările</w:t>
      </w:r>
      <w:r w:rsidR="0082328C">
        <w:rPr>
          <w:rFonts w:ascii="Arial" w:hAnsi="Arial" w:cs="Arial"/>
          <w:sz w:val="20"/>
          <w:szCs w:val="20"/>
          <w:lang w:val="ro-RO"/>
        </w:rPr>
        <w:t xml:space="preserve"> </w:t>
      </w:r>
      <w:r w:rsidRPr="00172891">
        <w:rPr>
          <w:rFonts w:ascii="Arial" w:hAnsi="Arial" w:cs="Arial"/>
          <w:sz w:val="20"/>
          <w:szCs w:val="20"/>
          <w:lang w:val="ro-RO"/>
        </w:rPr>
        <w:t>și modificările ulterioare,</w:t>
      </w:r>
      <w:r w:rsidR="0082328C">
        <w:rPr>
          <w:rFonts w:ascii="Arial" w:hAnsi="Arial" w:cs="Arial"/>
          <w:sz w:val="20"/>
          <w:szCs w:val="20"/>
          <w:lang w:val="ro-RO"/>
        </w:rPr>
        <w:t xml:space="preserve"> </w:t>
      </w:r>
      <w:r w:rsidRPr="00172891">
        <w:rPr>
          <w:rFonts w:ascii="Arial" w:hAnsi="Arial" w:cs="Arial"/>
          <w:sz w:val="20"/>
          <w:szCs w:val="20"/>
          <w:lang w:val="ro-RO"/>
        </w:rPr>
        <w:t>oferind Achizitorului asistență tehnică din punct de vedere administrativ</w:t>
      </w:r>
      <w:r w:rsidR="0082328C">
        <w:rPr>
          <w:rFonts w:ascii="Arial" w:hAnsi="Arial" w:cs="Arial"/>
          <w:sz w:val="20"/>
          <w:szCs w:val="20"/>
          <w:lang w:val="ro-RO"/>
        </w:rPr>
        <w:t xml:space="preserve"> </w:t>
      </w:r>
      <w:r w:rsidRPr="00172891">
        <w:rPr>
          <w:rFonts w:ascii="Arial" w:hAnsi="Arial" w:cs="Arial"/>
          <w:sz w:val="20"/>
          <w:szCs w:val="20"/>
          <w:lang w:val="ro-RO"/>
        </w:rPr>
        <w:t>(predare amplasament, vizite în șantier, participare la faze determinante, verificarea lucrărilor ascunse,</w:t>
      </w:r>
      <w:r w:rsidR="0082328C">
        <w:rPr>
          <w:rFonts w:ascii="Arial" w:hAnsi="Arial" w:cs="Arial"/>
          <w:sz w:val="20"/>
          <w:szCs w:val="20"/>
          <w:lang w:val="ro-RO"/>
        </w:rPr>
        <w:t xml:space="preserve"> </w:t>
      </w:r>
      <w:r w:rsidRPr="00172891">
        <w:rPr>
          <w:rFonts w:ascii="Arial" w:hAnsi="Arial" w:cs="Arial"/>
          <w:sz w:val="20"/>
          <w:szCs w:val="20"/>
          <w:lang w:val="ro-RO"/>
        </w:rPr>
        <w:t>recepția la terminarea lucrărilor, etc.); tehnic (respectarea proiectului în ceea ce privește tehnologia de</w:t>
      </w:r>
      <w:r w:rsidR="0082328C">
        <w:rPr>
          <w:rFonts w:ascii="Arial" w:hAnsi="Arial" w:cs="Arial"/>
          <w:sz w:val="20"/>
          <w:szCs w:val="20"/>
          <w:lang w:val="ro-RO"/>
        </w:rPr>
        <w:t xml:space="preserve"> </w:t>
      </w:r>
      <w:r w:rsidRPr="00172891">
        <w:rPr>
          <w:rFonts w:ascii="Arial" w:hAnsi="Arial" w:cs="Arial"/>
          <w:sz w:val="20"/>
          <w:szCs w:val="20"/>
          <w:lang w:val="ro-RO"/>
        </w:rPr>
        <w:t>lucru, calitatea lucrărilor, a materialelor, încadrarea în graficul de lucru, etc.) și financiar (verificarea</w:t>
      </w:r>
      <w:r w:rsidR="0082328C">
        <w:rPr>
          <w:rFonts w:ascii="Arial" w:hAnsi="Arial" w:cs="Arial"/>
          <w:sz w:val="20"/>
          <w:szCs w:val="20"/>
          <w:lang w:val="ro-RO"/>
        </w:rPr>
        <w:t xml:space="preserve"> </w:t>
      </w:r>
      <w:r w:rsidRPr="00172891">
        <w:rPr>
          <w:rFonts w:ascii="Arial" w:hAnsi="Arial" w:cs="Arial"/>
          <w:sz w:val="20"/>
          <w:szCs w:val="20"/>
          <w:lang w:val="ro-RO"/>
        </w:rPr>
        <w:t>situaţiilor de lucrări şi emiterea certificatelor de plată).</w:t>
      </w:r>
    </w:p>
    <w:p w14:paraId="2C467489" w14:textId="0DF23000" w:rsidR="001D43BA" w:rsidRPr="0082328C" w:rsidRDefault="00172891" w:rsidP="0082328C">
      <w:pPr>
        <w:jc w:val="both"/>
        <w:rPr>
          <w:rFonts w:ascii="Arial" w:hAnsi="Arial" w:cs="Arial"/>
          <w:sz w:val="20"/>
          <w:szCs w:val="20"/>
          <w:lang w:val="ro-RO"/>
        </w:rPr>
      </w:pPr>
      <w:r w:rsidRPr="00172891">
        <w:rPr>
          <w:rFonts w:ascii="Arial" w:hAnsi="Arial" w:cs="Arial"/>
          <w:sz w:val="20"/>
          <w:szCs w:val="20"/>
          <w:lang w:val="ro-RO"/>
        </w:rPr>
        <w:t>10.</w:t>
      </w:r>
      <w:r w:rsidR="00BD3377">
        <w:rPr>
          <w:rFonts w:ascii="Arial" w:hAnsi="Arial" w:cs="Arial"/>
          <w:sz w:val="20"/>
          <w:szCs w:val="20"/>
          <w:lang w:val="ro-RO"/>
        </w:rPr>
        <w:t>1.</w:t>
      </w:r>
      <w:r w:rsidRPr="00172891">
        <w:rPr>
          <w:rFonts w:ascii="Arial" w:hAnsi="Arial" w:cs="Arial"/>
          <w:sz w:val="20"/>
          <w:szCs w:val="20"/>
          <w:lang w:val="ro-RO"/>
        </w:rPr>
        <w:t xml:space="preserve">11. </w:t>
      </w:r>
      <w:r w:rsidR="0082328C">
        <w:rPr>
          <w:rFonts w:ascii="Arial" w:hAnsi="Arial" w:cs="Arial"/>
          <w:sz w:val="20"/>
          <w:szCs w:val="20"/>
          <w:lang w:val="ro-RO"/>
        </w:rPr>
        <w:t>Prestatorul</w:t>
      </w:r>
      <w:r w:rsidRPr="00172891">
        <w:rPr>
          <w:rFonts w:ascii="Arial" w:hAnsi="Arial" w:cs="Arial"/>
          <w:sz w:val="20"/>
          <w:szCs w:val="20"/>
          <w:lang w:val="ro-RO"/>
        </w:rPr>
        <w:t xml:space="preserve"> va avea nevoie de avizul prealabil al Achizitorului pentru aprobarea</w:t>
      </w:r>
      <w:r w:rsidR="0082328C">
        <w:rPr>
          <w:rFonts w:ascii="Arial" w:hAnsi="Arial" w:cs="Arial"/>
          <w:sz w:val="20"/>
          <w:szCs w:val="20"/>
          <w:lang w:val="ro-RO"/>
        </w:rPr>
        <w:t xml:space="preserve"> </w:t>
      </w:r>
      <w:r w:rsidR="0082328C" w:rsidRPr="0082328C">
        <w:rPr>
          <w:rFonts w:ascii="Arial" w:hAnsi="Arial" w:cs="Arial"/>
          <w:sz w:val="20"/>
          <w:szCs w:val="20"/>
          <w:lang w:val="ro-RO"/>
        </w:rPr>
        <w:t>oricărei optimizări / adaptări nesubstanţiale a Contractului de lucrări.</w:t>
      </w:r>
    </w:p>
    <w:p w14:paraId="6DD95D13" w14:textId="5FDAA887" w:rsidR="0082328C" w:rsidRPr="00CB2E98" w:rsidRDefault="0082328C" w:rsidP="0082328C">
      <w:pPr>
        <w:jc w:val="both"/>
        <w:rPr>
          <w:rFonts w:ascii="Arial" w:hAnsi="Arial" w:cs="Arial"/>
          <w:sz w:val="20"/>
          <w:szCs w:val="20"/>
          <w:lang w:val="ro-RO"/>
        </w:rPr>
      </w:pPr>
      <w:r w:rsidRPr="00CB2E98">
        <w:rPr>
          <w:rFonts w:ascii="Arial" w:hAnsi="Arial" w:cs="Arial"/>
          <w:sz w:val="20"/>
          <w:szCs w:val="20"/>
          <w:lang w:val="ro-RO"/>
        </w:rPr>
        <w:t>10.</w:t>
      </w:r>
      <w:r w:rsidR="00BD3377">
        <w:rPr>
          <w:rFonts w:ascii="Arial" w:hAnsi="Arial" w:cs="Arial"/>
          <w:sz w:val="20"/>
          <w:szCs w:val="20"/>
          <w:lang w:val="ro-RO"/>
        </w:rPr>
        <w:t>1.</w:t>
      </w:r>
      <w:r w:rsidRPr="00CB2E98">
        <w:rPr>
          <w:rFonts w:ascii="Arial" w:hAnsi="Arial" w:cs="Arial"/>
          <w:sz w:val="20"/>
          <w:szCs w:val="20"/>
          <w:lang w:val="ro-RO"/>
        </w:rPr>
        <w:t xml:space="preserve">12. </w:t>
      </w:r>
      <w:r>
        <w:rPr>
          <w:rFonts w:ascii="Arial" w:hAnsi="Arial" w:cs="Arial"/>
          <w:sz w:val="20"/>
          <w:szCs w:val="20"/>
          <w:lang w:val="ro-RO"/>
        </w:rPr>
        <w:t>Prestatorul</w:t>
      </w:r>
      <w:r w:rsidRPr="00172891">
        <w:rPr>
          <w:rFonts w:ascii="Arial" w:hAnsi="Arial" w:cs="Arial"/>
          <w:sz w:val="20"/>
          <w:szCs w:val="20"/>
          <w:lang w:val="ro-RO"/>
        </w:rPr>
        <w:t xml:space="preserve"> </w:t>
      </w:r>
      <w:r w:rsidRPr="00CB2E98">
        <w:rPr>
          <w:rFonts w:ascii="Arial" w:hAnsi="Arial" w:cs="Arial"/>
          <w:sz w:val="20"/>
          <w:szCs w:val="20"/>
          <w:lang w:val="ro-RO"/>
        </w:rPr>
        <w:t>va avea responsabilitatea organizării întâlnirilor ori de câte ori este necesar în timpul execuției lucrărilor cu Achizitorul, Executantul, reprezentanții Proiectantului, a prezentării situației fizice și financiare la zi a derulării contractului și a eventualelor probleme identificate, precum și a consemnării tuturor discuțiilor purtate în minuta întâlnirii / ședinței.</w:t>
      </w:r>
    </w:p>
    <w:p w14:paraId="46D4A554" w14:textId="6AFA3814" w:rsidR="0082328C" w:rsidRPr="00CB2E98" w:rsidRDefault="0082328C" w:rsidP="0082328C">
      <w:pPr>
        <w:jc w:val="both"/>
        <w:rPr>
          <w:rFonts w:ascii="Arial" w:hAnsi="Arial" w:cs="Arial"/>
          <w:sz w:val="20"/>
          <w:szCs w:val="20"/>
          <w:lang w:val="ro-RO"/>
        </w:rPr>
      </w:pPr>
      <w:r w:rsidRPr="00CB2E98">
        <w:rPr>
          <w:rFonts w:ascii="Arial" w:hAnsi="Arial" w:cs="Arial"/>
          <w:sz w:val="20"/>
          <w:szCs w:val="20"/>
          <w:lang w:val="ro-RO"/>
        </w:rPr>
        <w:t>10.</w:t>
      </w:r>
      <w:r w:rsidR="00BD3377">
        <w:rPr>
          <w:rFonts w:ascii="Arial" w:hAnsi="Arial" w:cs="Arial"/>
          <w:sz w:val="20"/>
          <w:szCs w:val="20"/>
          <w:lang w:val="ro-RO"/>
        </w:rPr>
        <w:t>1.</w:t>
      </w:r>
      <w:r w:rsidRPr="00CB2E98">
        <w:rPr>
          <w:rFonts w:ascii="Arial" w:hAnsi="Arial" w:cs="Arial"/>
          <w:sz w:val="20"/>
          <w:szCs w:val="20"/>
          <w:lang w:val="ro-RO"/>
        </w:rPr>
        <w:t>13. Prestatorul trebuie să asigure pregătirea și transmiterea următoarelor documente:</w:t>
      </w:r>
    </w:p>
    <w:p w14:paraId="2198CAA1" w14:textId="54B2C0F7" w:rsidR="0082328C" w:rsidRPr="0082328C" w:rsidRDefault="0082328C" w:rsidP="0082328C">
      <w:pPr>
        <w:jc w:val="both"/>
        <w:rPr>
          <w:rFonts w:ascii="Arial" w:hAnsi="Arial" w:cs="Arial"/>
          <w:sz w:val="20"/>
          <w:szCs w:val="20"/>
          <w:lang w:val="fr-FR"/>
        </w:rPr>
      </w:pPr>
      <w:r w:rsidRPr="00CB2E98">
        <w:rPr>
          <w:rFonts w:ascii="Arial" w:hAnsi="Arial" w:cs="Arial"/>
          <w:sz w:val="20"/>
          <w:szCs w:val="20"/>
          <w:lang w:val="ro-RO"/>
        </w:rPr>
        <w:t>a. Raport de început</w:t>
      </w:r>
      <w:r w:rsidR="00182273">
        <w:rPr>
          <w:rFonts w:ascii="Arial" w:hAnsi="Arial" w:cs="Arial"/>
          <w:sz w:val="20"/>
          <w:szCs w:val="20"/>
          <w:lang w:val="ro-RO"/>
        </w:rPr>
        <w:t>,</w:t>
      </w:r>
      <w:r w:rsidRPr="00CB2E98">
        <w:rPr>
          <w:rFonts w:ascii="Arial" w:hAnsi="Arial" w:cs="Arial"/>
          <w:sz w:val="20"/>
          <w:szCs w:val="20"/>
          <w:lang w:val="ro-RO"/>
        </w:rPr>
        <w:t xml:space="preserve"> transmis Achizitorului în maximum 15 zile de la data de începere a serviciilor. </w:t>
      </w:r>
      <w:r w:rsidRPr="0082328C">
        <w:rPr>
          <w:rFonts w:ascii="Arial" w:hAnsi="Arial" w:cs="Arial"/>
          <w:sz w:val="20"/>
          <w:szCs w:val="20"/>
          <w:lang w:val="fr-FR"/>
        </w:rPr>
        <w:t>Un aspect obligatoriu al raportului îl constituie formularea unui punct de vedere/evaluare asupra</w:t>
      </w:r>
      <w:r>
        <w:rPr>
          <w:rFonts w:ascii="Arial" w:hAnsi="Arial" w:cs="Arial"/>
          <w:sz w:val="20"/>
          <w:szCs w:val="20"/>
          <w:lang w:val="fr-FR"/>
        </w:rPr>
        <w:t xml:space="preserve"> </w:t>
      </w:r>
      <w:r w:rsidRPr="0082328C">
        <w:rPr>
          <w:rFonts w:ascii="Arial" w:hAnsi="Arial" w:cs="Arial"/>
          <w:sz w:val="20"/>
          <w:szCs w:val="20"/>
          <w:lang w:val="fr-FR"/>
        </w:rPr>
        <w:t>Proiectului Tehnic de Executie (PTE), cu estimarea posibilelor probleme în implementare.</w:t>
      </w:r>
    </w:p>
    <w:p w14:paraId="41E3033A" w14:textId="09D50791" w:rsidR="0082328C" w:rsidRPr="0082328C" w:rsidRDefault="0082328C" w:rsidP="0082328C">
      <w:pPr>
        <w:jc w:val="both"/>
        <w:rPr>
          <w:rFonts w:ascii="Arial" w:hAnsi="Arial" w:cs="Arial"/>
          <w:sz w:val="20"/>
          <w:szCs w:val="20"/>
          <w:lang w:val="fr-FR"/>
        </w:rPr>
      </w:pPr>
      <w:r w:rsidRPr="0082328C">
        <w:rPr>
          <w:rFonts w:ascii="Arial" w:hAnsi="Arial" w:cs="Arial"/>
          <w:sz w:val="20"/>
          <w:szCs w:val="20"/>
          <w:lang w:val="fr-FR"/>
        </w:rPr>
        <w:t>b. Raport de progres la etapele prevăzute în Graficul de eșalonare al plăților și ori de câte ori solicită</w:t>
      </w:r>
      <w:r>
        <w:rPr>
          <w:rFonts w:ascii="Arial" w:hAnsi="Arial" w:cs="Arial"/>
          <w:sz w:val="20"/>
          <w:szCs w:val="20"/>
          <w:lang w:val="fr-FR"/>
        </w:rPr>
        <w:t xml:space="preserve"> </w:t>
      </w:r>
      <w:r w:rsidRPr="0082328C">
        <w:rPr>
          <w:rFonts w:ascii="Arial" w:hAnsi="Arial" w:cs="Arial"/>
          <w:sz w:val="20"/>
          <w:szCs w:val="20"/>
          <w:lang w:val="fr-FR"/>
        </w:rPr>
        <w:t>Achizitorul</w:t>
      </w:r>
      <w:r>
        <w:rPr>
          <w:rFonts w:ascii="Arial" w:hAnsi="Arial" w:cs="Arial"/>
          <w:sz w:val="20"/>
          <w:szCs w:val="20"/>
          <w:lang w:val="fr-FR"/>
        </w:rPr>
        <w:t>,</w:t>
      </w:r>
      <w:r w:rsidRPr="0082328C">
        <w:rPr>
          <w:rFonts w:ascii="Arial" w:hAnsi="Arial" w:cs="Arial"/>
          <w:sz w:val="20"/>
          <w:szCs w:val="20"/>
          <w:lang w:val="fr-FR"/>
        </w:rPr>
        <w:t xml:space="preserve"> care să cuprindă situația și stadiul execuției lucrărilor în cadrul obiectivului de investitii</w:t>
      </w:r>
      <w:r>
        <w:rPr>
          <w:rFonts w:ascii="Arial" w:hAnsi="Arial" w:cs="Arial"/>
          <w:sz w:val="20"/>
          <w:szCs w:val="20"/>
          <w:lang w:val="fr-FR"/>
        </w:rPr>
        <w:t xml:space="preserve"> </w:t>
      </w:r>
      <w:r w:rsidRPr="0082328C">
        <w:rPr>
          <w:rFonts w:ascii="Arial" w:hAnsi="Arial" w:cs="Arial"/>
          <w:sz w:val="20"/>
          <w:szCs w:val="20"/>
          <w:lang w:val="fr-FR"/>
        </w:rPr>
        <w:t>precum și serviciile prestate în perioada de raportare.</w:t>
      </w:r>
    </w:p>
    <w:p w14:paraId="374949ED" w14:textId="483C9706" w:rsidR="0082328C" w:rsidRPr="0082328C" w:rsidRDefault="0082328C" w:rsidP="0082328C">
      <w:pPr>
        <w:jc w:val="both"/>
        <w:rPr>
          <w:rFonts w:ascii="Arial" w:hAnsi="Arial" w:cs="Arial"/>
          <w:sz w:val="20"/>
          <w:szCs w:val="20"/>
          <w:lang w:val="fr-FR"/>
        </w:rPr>
      </w:pPr>
      <w:r w:rsidRPr="0082328C">
        <w:rPr>
          <w:rFonts w:ascii="Arial" w:hAnsi="Arial" w:cs="Arial"/>
          <w:sz w:val="20"/>
          <w:szCs w:val="20"/>
          <w:lang w:val="fr-FR"/>
        </w:rPr>
        <w:t>c. Raportul la terminarea lucrărilor prezentat Achizitorului înainte de recepția la terminarea</w:t>
      </w:r>
      <w:r>
        <w:rPr>
          <w:rFonts w:ascii="Arial" w:hAnsi="Arial" w:cs="Arial"/>
          <w:sz w:val="20"/>
          <w:szCs w:val="20"/>
          <w:lang w:val="fr-FR"/>
        </w:rPr>
        <w:t xml:space="preserve"> </w:t>
      </w:r>
      <w:r w:rsidRPr="0082328C">
        <w:rPr>
          <w:rFonts w:ascii="Arial" w:hAnsi="Arial" w:cs="Arial"/>
          <w:sz w:val="20"/>
          <w:szCs w:val="20"/>
          <w:lang w:val="fr-FR"/>
        </w:rPr>
        <w:t>lucrărilor și însoțit de referatul proiectantului pentru recepția la terminarea lucrărilor.</w:t>
      </w:r>
    </w:p>
    <w:p w14:paraId="252DB548" w14:textId="1609FB73" w:rsidR="0082328C" w:rsidRPr="0082328C" w:rsidRDefault="0082328C" w:rsidP="0082328C">
      <w:pPr>
        <w:jc w:val="both"/>
        <w:rPr>
          <w:rFonts w:ascii="Arial" w:hAnsi="Arial" w:cs="Arial"/>
          <w:sz w:val="20"/>
          <w:szCs w:val="20"/>
          <w:lang w:val="fr-FR"/>
        </w:rPr>
      </w:pPr>
      <w:r w:rsidRPr="0082328C">
        <w:rPr>
          <w:rFonts w:ascii="Arial" w:hAnsi="Arial" w:cs="Arial"/>
          <w:sz w:val="20"/>
          <w:szCs w:val="20"/>
          <w:lang w:val="fr-FR"/>
        </w:rPr>
        <w:t>d. Raportul final prezentat Achizitorului înainte de recepția finală a lucrărilor si însoțit de referatul</w:t>
      </w:r>
      <w:r>
        <w:rPr>
          <w:rFonts w:ascii="Arial" w:hAnsi="Arial" w:cs="Arial"/>
          <w:sz w:val="20"/>
          <w:szCs w:val="20"/>
          <w:lang w:val="fr-FR"/>
        </w:rPr>
        <w:t xml:space="preserve"> </w:t>
      </w:r>
      <w:r w:rsidRPr="0082328C">
        <w:rPr>
          <w:rFonts w:ascii="Arial" w:hAnsi="Arial" w:cs="Arial"/>
          <w:sz w:val="20"/>
          <w:szCs w:val="20"/>
          <w:lang w:val="fr-FR"/>
        </w:rPr>
        <w:t>proiectantului pentru recepția finală.</w:t>
      </w:r>
    </w:p>
    <w:p w14:paraId="55097A61" w14:textId="5DA34D93" w:rsidR="0082328C" w:rsidRPr="0082328C" w:rsidRDefault="0082328C" w:rsidP="00C11291">
      <w:pPr>
        <w:jc w:val="both"/>
        <w:rPr>
          <w:rFonts w:ascii="Arial" w:hAnsi="Arial" w:cs="Arial"/>
          <w:sz w:val="20"/>
          <w:szCs w:val="20"/>
          <w:lang w:val="fr-FR"/>
        </w:rPr>
      </w:pPr>
      <w:r w:rsidRPr="0082328C">
        <w:rPr>
          <w:rFonts w:ascii="Arial" w:hAnsi="Arial" w:cs="Arial"/>
          <w:sz w:val="20"/>
          <w:szCs w:val="20"/>
          <w:lang w:val="fr-FR"/>
        </w:rPr>
        <w:t>e. Rapoarte speciale cu privire la orice problemă majoră apărută pe perioada implementării</w:t>
      </w:r>
      <w:r w:rsidR="00C11291">
        <w:rPr>
          <w:rFonts w:ascii="Arial" w:hAnsi="Arial" w:cs="Arial"/>
          <w:sz w:val="20"/>
          <w:szCs w:val="20"/>
          <w:lang w:val="fr-FR"/>
        </w:rPr>
        <w:t xml:space="preserve"> </w:t>
      </w:r>
      <w:r w:rsidRPr="0082328C">
        <w:rPr>
          <w:rFonts w:ascii="Arial" w:hAnsi="Arial" w:cs="Arial"/>
          <w:sz w:val="20"/>
          <w:szCs w:val="20"/>
          <w:lang w:val="fr-FR"/>
        </w:rPr>
        <w:t>contractului și solicitate de Achizitor, rapoarte ce vor cuprinde analiza și recomandările de soluționare</w:t>
      </w:r>
      <w:r w:rsidR="00C11291">
        <w:rPr>
          <w:rFonts w:ascii="Arial" w:hAnsi="Arial" w:cs="Arial"/>
          <w:sz w:val="20"/>
          <w:szCs w:val="20"/>
          <w:lang w:val="fr-FR"/>
        </w:rPr>
        <w:t xml:space="preserve"> </w:t>
      </w:r>
      <w:r w:rsidRPr="0082328C">
        <w:rPr>
          <w:rFonts w:ascii="Arial" w:hAnsi="Arial" w:cs="Arial"/>
          <w:sz w:val="20"/>
          <w:szCs w:val="20"/>
          <w:lang w:val="fr-FR"/>
        </w:rPr>
        <w:t>a solicitărilor</w:t>
      </w:r>
      <w:r w:rsidR="00C11291">
        <w:rPr>
          <w:rFonts w:ascii="Arial" w:hAnsi="Arial" w:cs="Arial"/>
          <w:sz w:val="20"/>
          <w:szCs w:val="20"/>
          <w:lang w:val="fr-FR"/>
        </w:rPr>
        <w:t xml:space="preserve"> </w:t>
      </w:r>
      <w:r w:rsidRPr="0082328C">
        <w:rPr>
          <w:rFonts w:ascii="Arial" w:hAnsi="Arial" w:cs="Arial"/>
          <w:sz w:val="20"/>
          <w:szCs w:val="20"/>
          <w:lang w:val="fr-FR"/>
        </w:rPr>
        <w:t>prezentate de Executant, evenimente majore care implică riscuri pentru proiect, etc.</w:t>
      </w:r>
    </w:p>
    <w:p w14:paraId="2F01C805" w14:textId="07430A7D" w:rsidR="0082328C" w:rsidRPr="0082328C" w:rsidRDefault="0082328C" w:rsidP="00C11291">
      <w:pPr>
        <w:jc w:val="both"/>
        <w:rPr>
          <w:rFonts w:ascii="Arial" w:hAnsi="Arial" w:cs="Arial"/>
          <w:sz w:val="20"/>
          <w:szCs w:val="20"/>
          <w:lang w:val="fr-FR"/>
        </w:rPr>
      </w:pPr>
      <w:r w:rsidRPr="0082328C">
        <w:rPr>
          <w:rFonts w:ascii="Arial" w:hAnsi="Arial" w:cs="Arial"/>
          <w:sz w:val="20"/>
          <w:szCs w:val="20"/>
          <w:lang w:val="fr-FR"/>
        </w:rPr>
        <w:t>f. Cartea tehnică a construcției elaborată cu ajutorul Executantului în conformitate cu Regulamentul</w:t>
      </w:r>
      <w:r w:rsidR="00C11291">
        <w:rPr>
          <w:rFonts w:ascii="Arial" w:hAnsi="Arial" w:cs="Arial"/>
          <w:sz w:val="20"/>
          <w:szCs w:val="20"/>
          <w:lang w:val="fr-FR"/>
        </w:rPr>
        <w:t xml:space="preserve"> </w:t>
      </w:r>
      <w:r w:rsidRPr="0082328C">
        <w:rPr>
          <w:rFonts w:ascii="Arial" w:hAnsi="Arial" w:cs="Arial"/>
          <w:sz w:val="20"/>
          <w:szCs w:val="20"/>
          <w:lang w:val="fr-FR"/>
        </w:rPr>
        <w:t>de recepție a lucrărilor de construcții și instalații aferente acestora, cu modificările și completările</w:t>
      </w:r>
      <w:r w:rsidR="00C11291">
        <w:rPr>
          <w:rFonts w:ascii="Arial" w:hAnsi="Arial" w:cs="Arial"/>
          <w:sz w:val="20"/>
          <w:szCs w:val="20"/>
          <w:lang w:val="fr-FR"/>
        </w:rPr>
        <w:t xml:space="preserve"> </w:t>
      </w:r>
      <w:r w:rsidRPr="0082328C">
        <w:rPr>
          <w:rFonts w:ascii="Arial" w:hAnsi="Arial" w:cs="Arial"/>
          <w:sz w:val="20"/>
          <w:szCs w:val="20"/>
          <w:lang w:val="fr-FR"/>
        </w:rPr>
        <w:t>ulterioare.</w:t>
      </w:r>
    </w:p>
    <w:p w14:paraId="645381C8" w14:textId="51105196" w:rsidR="0082328C" w:rsidRPr="0082328C" w:rsidRDefault="0082328C" w:rsidP="00C11291">
      <w:pPr>
        <w:jc w:val="both"/>
        <w:rPr>
          <w:rFonts w:ascii="Arial" w:hAnsi="Arial" w:cs="Arial"/>
          <w:sz w:val="20"/>
          <w:szCs w:val="20"/>
          <w:lang w:val="fr-FR"/>
        </w:rPr>
      </w:pPr>
      <w:r w:rsidRPr="0082328C">
        <w:rPr>
          <w:rFonts w:ascii="Arial" w:hAnsi="Arial" w:cs="Arial"/>
          <w:sz w:val="20"/>
          <w:szCs w:val="20"/>
          <w:lang w:val="fr-FR"/>
        </w:rPr>
        <w:t>10.1</w:t>
      </w:r>
      <w:r w:rsidR="00171D71">
        <w:rPr>
          <w:rFonts w:ascii="Arial" w:hAnsi="Arial" w:cs="Arial"/>
          <w:sz w:val="20"/>
          <w:szCs w:val="20"/>
          <w:lang w:val="fr-FR"/>
        </w:rPr>
        <w:t>4</w:t>
      </w:r>
      <w:r w:rsidRPr="0082328C">
        <w:rPr>
          <w:rFonts w:ascii="Arial" w:hAnsi="Arial" w:cs="Arial"/>
          <w:sz w:val="20"/>
          <w:szCs w:val="20"/>
          <w:lang w:val="fr-FR"/>
        </w:rPr>
        <w:t>. Toate rapoartele/documentele menționate la punctul 10.1</w:t>
      </w:r>
      <w:r w:rsidR="00171D71">
        <w:rPr>
          <w:rFonts w:ascii="Arial" w:hAnsi="Arial" w:cs="Arial"/>
          <w:sz w:val="20"/>
          <w:szCs w:val="20"/>
          <w:lang w:val="fr-FR"/>
        </w:rPr>
        <w:t>3</w:t>
      </w:r>
      <w:r w:rsidRPr="0082328C">
        <w:rPr>
          <w:rFonts w:ascii="Arial" w:hAnsi="Arial" w:cs="Arial"/>
          <w:sz w:val="20"/>
          <w:szCs w:val="20"/>
          <w:lang w:val="fr-FR"/>
        </w:rPr>
        <w:t>. vor fi întocmite în limba română și</w:t>
      </w:r>
      <w:r w:rsidR="00C11291">
        <w:rPr>
          <w:rFonts w:ascii="Arial" w:hAnsi="Arial" w:cs="Arial"/>
          <w:sz w:val="20"/>
          <w:szCs w:val="20"/>
          <w:lang w:val="fr-FR"/>
        </w:rPr>
        <w:t xml:space="preserve"> </w:t>
      </w:r>
      <w:r w:rsidRPr="0082328C">
        <w:rPr>
          <w:rFonts w:ascii="Arial" w:hAnsi="Arial" w:cs="Arial"/>
          <w:sz w:val="20"/>
          <w:szCs w:val="20"/>
          <w:lang w:val="fr-FR"/>
        </w:rPr>
        <w:t>transmise către Achizitor atât pe suport electronic, cât și pe suport de hârtie, astfel:</w:t>
      </w:r>
    </w:p>
    <w:p w14:paraId="72A6B0FE" w14:textId="77777777" w:rsidR="0082328C" w:rsidRPr="0082328C" w:rsidRDefault="0082328C" w:rsidP="00C11291">
      <w:pPr>
        <w:jc w:val="both"/>
        <w:rPr>
          <w:rFonts w:ascii="Arial" w:hAnsi="Arial" w:cs="Arial"/>
          <w:sz w:val="20"/>
          <w:szCs w:val="20"/>
          <w:lang w:val="fr-FR"/>
        </w:rPr>
      </w:pPr>
      <w:r w:rsidRPr="0082328C">
        <w:rPr>
          <w:rFonts w:ascii="Arial" w:hAnsi="Arial" w:cs="Arial"/>
          <w:sz w:val="20"/>
          <w:szCs w:val="20"/>
          <w:lang w:val="fr-FR"/>
        </w:rPr>
        <w:t>- 2 (două) exemplare originale și tipărite;</w:t>
      </w:r>
    </w:p>
    <w:p w14:paraId="7FE0EA38" w14:textId="77777777" w:rsidR="0082328C" w:rsidRPr="0082328C" w:rsidRDefault="0082328C" w:rsidP="00C11291">
      <w:pPr>
        <w:jc w:val="both"/>
        <w:rPr>
          <w:rFonts w:ascii="Arial" w:hAnsi="Arial" w:cs="Arial"/>
          <w:sz w:val="20"/>
          <w:szCs w:val="20"/>
          <w:lang w:val="fr-FR"/>
        </w:rPr>
      </w:pPr>
      <w:r w:rsidRPr="0082328C">
        <w:rPr>
          <w:rFonts w:ascii="Arial" w:hAnsi="Arial" w:cs="Arial"/>
          <w:sz w:val="20"/>
          <w:szCs w:val="20"/>
          <w:lang w:val="fr-FR"/>
        </w:rPr>
        <w:t>- 1 (un) exemplar în format electronic;</w:t>
      </w:r>
    </w:p>
    <w:p w14:paraId="0F94659A" w14:textId="2844405A" w:rsidR="00171D71" w:rsidRDefault="0082328C" w:rsidP="00DD6BA7">
      <w:pPr>
        <w:jc w:val="both"/>
        <w:rPr>
          <w:rFonts w:ascii="Arial" w:hAnsi="Arial" w:cs="Arial"/>
          <w:sz w:val="20"/>
          <w:szCs w:val="20"/>
          <w:lang w:val="fr-FR"/>
        </w:rPr>
      </w:pPr>
      <w:r w:rsidRPr="0082328C">
        <w:rPr>
          <w:rFonts w:ascii="Arial" w:hAnsi="Arial" w:cs="Arial"/>
          <w:sz w:val="20"/>
          <w:szCs w:val="20"/>
          <w:lang w:val="fr-FR"/>
        </w:rPr>
        <w:t>- Cartea tehnică a construcției va fi prezentată într-un exemplar original, opisat și numerotat, precum și</w:t>
      </w:r>
      <w:r w:rsidR="00E623AE">
        <w:rPr>
          <w:rFonts w:ascii="Arial" w:hAnsi="Arial" w:cs="Arial"/>
          <w:sz w:val="20"/>
          <w:szCs w:val="20"/>
          <w:lang w:val="fr-FR"/>
        </w:rPr>
        <w:t xml:space="preserve"> </w:t>
      </w:r>
      <w:r w:rsidRPr="0082328C">
        <w:rPr>
          <w:rFonts w:ascii="Arial" w:hAnsi="Arial" w:cs="Arial"/>
          <w:sz w:val="20"/>
          <w:szCs w:val="20"/>
          <w:lang w:val="fr-FR"/>
        </w:rPr>
        <w:t>un exemplar în format scanat pe suport electronic.</w:t>
      </w:r>
    </w:p>
    <w:p w14:paraId="355B848C" w14:textId="77777777" w:rsidR="00A62086" w:rsidRDefault="00A62086" w:rsidP="00DD6BA7">
      <w:pPr>
        <w:jc w:val="both"/>
        <w:rPr>
          <w:rFonts w:ascii="Arial" w:hAnsi="Arial" w:cs="Arial"/>
          <w:sz w:val="20"/>
          <w:szCs w:val="20"/>
          <w:lang w:val="fr-FR"/>
        </w:rPr>
      </w:pPr>
    </w:p>
    <w:p w14:paraId="3DEE6D3C" w14:textId="30217EB0" w:rsidR="00BD3377" w:rsidRPr="00BD3377" w:rsidRDefault="00BD3377" w:rsidP="00BD3377">
      <w:pPr>
        <w:jc w:val="both"/>
        <w:rPr>
          <w:rFonts w:ascii="Arial" w:hAnsi="Arial" w:cs="Arial"/>
          <w:b/>
          <w:bCs/>
          <w:sz w:val="20"/>
          <w:szCs w:val="20"/>
          <w:lang w:val="fr-FR"/>
        </w:rPr>
      </w:pPr>
      <w:r w:rsidRPr="00BD3377">
        <w:rPr>
          <w:rFonts w:ascii="Arial" w:hAnsi="Arial" w:cs="Arial"/>
          <w:b/>
          <w:bCs/>
          <w:sz w:val="20"/>
          <w:szCs w:val="20"/>
          <w:lang w:val="fr-FR"/>
        </w:rPr>
        <w:t>10.</w:t>
      </w:r>
      <w:r>
        <w:rPr>
          <w:rFonts w:ascii="Arial" w:hAnsi="Arial" w:cs="Arial"/>
          <w:b/>
          <w:bCs/>
          <w:sz w:val="20"/>
          <w:szCs w:val="20"/>
          <w:lang w:val="fr-FR"/>
        </w:rPr>
        <w:t>2</w:t>
      </w:r>
      <w:r w:rsidRPr="00BD3377">
        <w:rPr>
          <w:rFonts w:ascii="Arial" w:hAnsi="Arial" w:cs="Arial"/>
          <w:b/>
          <w:bCs/>
          <w:sz w:val="20"/>
          <w:szCs w:val="20"/>
          <w:lang w:val="fr-FR"/>
        </w:rPr>
        <w:t>.</w:t>
      </w:r>
      <w:r w:rsidR="007620C4">
        <w:rPr>
          <w:rFonts w:ascii="Arial" w:hAnsi="Arial" w:cs="Arial"/>
          <w:b/>
          <w:bCs/>
          <w:sz w:val="20"/>
          <w:szCs w:val="20"/>
          <w:lang w:val="fr-FR"/>
        </w:rPr>
        <w:t xml:space="preserve"> </w:t>
      </w:r>
      <w:r w:rsidRPr="00BD3377">
        <w:rPr>
          <w:rFonts w:ascii="Arial" w:hAnsi="Arial" w:cs="Arial"/>
          <w:b/>
          <w:bCs/>
          <w:sz w:val="20"/>
          <w:szCs w:val="20"/>
          <w:lang w:val="fr-FR"/>
        </w:rPr>
        <w:t xml:space="preserve"> Codul de conduită </w:t>
      </w:r>
    </w:p>
    <w:p w14:paraId="78D9F223" w14:textId="6DEC2D58" w:rsidR="00BD3377" w:rsidRDefault="00BD3377" w:rsidP="00BD3377">
      <w:pPr>
        <w:jc w:val="both"/>
        <w:rPr>
          <w:rFonts w:ascii="Arial" w:hAnsi="Arial" w:cs="Arial"/>
          <w:sz w:val="20"/>
          <w:szCs w:val="20"/>
          <w:lang w:val="fr-FR"/>
        </w:rPr>
      </w:pPr>
      <w:r w:rsidRPr="00BD3377">
        <w:rPr>
          <w:rFonts w:ascii="Arial" w:hAnsi="Arial" w:cs="Arial"/>
          <w:sz w:val="20"/>
          <w:szCs w:val="20"/>
          <w:lang w:val="fr-FR"/>
        </w:rPr>
        <w:t>10.</w:t>
      </w:r>
      <w:r>
        <w:rPr>
          <w:rFonts w:ascii="Arial" w:hAnsi="Arial" w:cs="Arial"/>
          <w:sz w:val="20"/>
          <w:szCs w:val="20"/>
          <w:lang w:val="fr-FR"/>
        </w:rPr>
        <w:t>2</w:t>
      </w:r>
      <w:r w:rsidRPr="00BD3377">
        <w:rPr>
          <w:rFonts w:ascii="Arial" w:hAnsi="Arial" w:cs="Arial"/>
          <w:sz w:val="20"/>
          <w:szCs w:val="20"/>
          <w:lang w:val="fr-FR"/>
        </w:rPr>
        <w:t>.1.</w:t>
      </w:r>
      <w:r>
        <w:rPr>
          <w:rFonts w:ascii="Arial" w:hAnsi="Arial" w:cs="Arial"/>
          <w:sz w:val="20"/>
          <w:szCs w:val="20"/>
          <w:lang w:val="fr-FR"/>
        </w:rPr>
        <w:t xml:space="preserve"> </w:t>
      </w:r>
      <w:r w:rsidRPr="00BD3377">
        <w:rPr>
          <w:rFonts w:ascii="Arial" w:hAnsi="Arial" w:cs="Arial"/>
          <w:sz w:val="20"/>
          <w:szCs w:val="20"/>
          <w:lang w:val="fr-FR"/>
        </w:rPr>
        <w:t xml:space="preserve">Prestatorul va acţiona întotdeauna loial şi imparţial şi ca un consilier de încredere pentru Autoritatea Contractantă conform regulilor şi/sau codului de conduită al profesiei sale precum şi cu respectarea confidenţialităţii privind clauzele prezentului contract. Pe perioada executării contractului, Prestatorul se obligă să nu aducă atingere obiceiurilor politice, culturale şi religioase dominante în România, respectând totodată şi drepturile omului. </w:t>
      </w:r>
    </w:p>
    <w:p w14:paraId="7F26AD2E" w14:textId="2B1840D9" w:rsidR="00BD3377" w:rsidRDefault="00BD3377" w:rsidP="00BD3377">
      <w:pPr>
        <w:jc w:val="both"/>
        <w:rPr>
          <w:rFonts w:ascii="Arial" w:hAnsi="Arial" w:cs="Arial"/>
          <w:sz w:val="20"/>
          <w:szCs w:val="20"/>
          <w:lang w:val="fr-FR"/>
        </w:rPr>
      </w:pPr>
      <w:r w:rsidRPr="00BD3377">
        <w:rPr>
          <w:rFonts w:ascii="Arial" w:hAnsi="Arial" w:cs="Arial"/>
          <w:sz w:val="20"/>
          <w:szCs w:val="20"/>
          <w:lang w:val="fr-FR"/>
        </w:rPr>
        <w:t>10.</w:t>
      </w:r>
      <w:r w:rsidR="007620C4">
        <w:rPr>
          <w:rFonts w:ascii="Arial" w:hAnsi="Arial" w:cs="Arial"/>
          <w:sz w:val="20"/>
          <w:szCs w:val="20"/>
          <w:lang w:val="fr-FR"/>
        </w:rPr>
        <w:t>2</w:t>
      </w:r>
      <w:r w:rsidRPr="00BD3377">
        <w:rPr>
          <w:rFonts w:ascii="Arial" w:hAnsi="Arial" w:cs="Arial"/>
          <w:sz w:val="20"/>
          <w:szCs w:val="20"/>
          <w:lang w:val="fr-FR"/>
        </w:rPr>
        <w:t xml:space="preserve">.2.-Plăţile către Prestator aferente contractului vor constitui singurul venit ori beneficiu ce poate deriva din prezentul contract, şi Prestatorul respectiv, personalul său salariat ori contractat, inclusiv conducerea sa, nu vor </w:t>
      </w:r>
      <w:r w:rsidRPr="00BD3377">
        <w:rPr>
          <w:rFonts w:ascii="Arial" w:hAnsi="Arial" w:cs="Arial"/>
          <w:sz w:val="20"/>
          <w:szCs w:val="20"/>
          <w:lang w:val="fr-FR"/>
        </w:rPr>
        <w:lastRenderedPageBreak/>
        <w:t xml:space="preserve">accepta nici un comision, discount, alocaţie, plată indirectă sau orice altă formă de retribuţie în legătură cu sau pentru executarea obligaţiilor din prezentul contract. </w:t>
      </w:r>
    </w:p>
    <w:p w14:paraId="4DCAD40D" w14:textId="4B10D4A6" w:rsidR="00BD3377" w:rsidRDefault="00BD3377" w:rsidP="00BD3377">
      <w:pPr>
        <w:jc w:val="both"/>
        <w:rPr>
          <w:rFonts w:ascii="Arial" w:hAnsi="Arial" w:cs="Arial"/>
          <w:sz w:val="20"/>
          <w:szCs w:val="20"/>
          <w:lang w:val="fr-FR"/>
        </w:rPr>
      </w:pPr>
      <w:r w:rsidRPr="00BD3377">
        <w:rPr>
          <w:rFonts w:ascii="Arial" w:hAnsi="Arial" w:cs="Arial"/>
          <w:sz w:val="20"/>
          <w:szCs w:val="20"/>
          <w:lang w:val="fr-FR"/>
        </w:rPr>
        <w:t>10.</w:t>
      </w:r>
      <w:r w:rsidR="007620C4">
        <w:rPr>
          <w:rFonts w:ascii="Arial" w:hAnsi="Arial" w:cs="Arial"/>
          <w:sz w:val="20"/>
          <w:szCs w:val="20"/>
          <w:lang w:val="fr-FR"/>
        </w:rPr>
        <w:t>2</w:t>
      </w:r>
      <w:r w:rsidRPr="00BD3377">
        <w:rPr>
          <w:rFonts w:ascii="Arial" w:hAnsi="Arial" w:cs="Arial"/>
          <w:sz w:val="20"/>
          <w:szCs w:val="20"/>
          <w:lang w:val="fr-FR"/>
        </w:rPr>
        <w:t>.3.-Prestatorul şi personalul său salariat ori contractat de acesta vor respecta confidenţialitatea, pe perioada executării prezentului contract, inclusiv pe perioada oricărei prelungiri a acestuia, precum şi timp 5 ani după încetarea acestuia. În acest sens, cu excepţia cazului în care se obţine acordul scris prealabil al Autorității Contractante, Prestatorul respectiv personalul său, salariat ori contractat de acesta, incluzând şi conducerea, nu vor comunica timp de 5 ani oricărei alte persoane sau entităţi, care nu este abilitată, nici o informaţie referitoare la prezentul contract sau despre care au luat cunoştinţă în perioada derulării acestuia şi nu vor face publică nici o informaţie referitoare la recomandările primite în cursul sau ca rezultat al derulării lui. Totodată, Prestatorul respectiv personalul său salariat ori contractat de acesta nu vor utiliza în dauna Autorității Contractante informaţiile ce le-au fost furnizate sau rezultatul studiilor, analizelor, cercetărilor desfăşurate în cursul sau în scopul executării prezentului contract.</w:t>
      </w:r>
    </w:p>
    <w:p w14:paraId="6D2CCD37" w14:textId="77777777" w:rsidR="00A62086" w:rsidRDefault="00A62086" w:rsidP="00BD3377">
      <w:pPr>
        <w:jc w:val="both"/>
        <w:rPr>
          <w:rFonts w:ascii="Arial" w:hAnsi="Arial" w:cs="Arial"/>
          <w:sz w:val="20"/>
          <w:szCs w:val="20"/>
          <w:lang w:val="fr-FR"/>
        </w:rPr>
      </w:pPr>
    </w:p>
    <w:p w14:paraId="1DD719E1" w14:textId="7623AEAE" w:rsidR="007620C4" w:rsidRPr="007620C4" w:rsidRDefault="007620C4" w:rsidP="007620C4">
      <w:pPr>
        <w:jc w:val="both"/>
        <w:rPr>
          <w:rFonts w:ascii="Arial" w:hAnsi="Arial" w:cs="Arial"/>
          <w:b/>
          <w:bCs/>
          <w:sz w:val="20"/>
          <w:szCs w:val="20"/>
          <w:lang w:val="fr-FR"/>
        </w:rPr>
      </w:pPr>
      <w:r w:rsidRPr="007620C4">
        <w:rPr>
          <w:rFonts w:ascii="Arial" w:hAnsi="Arial" w:cs="Arial"/>
          <w:b/>
          <w:bCs/>
          <w:sz w:val="20"/>
          <w:szCs w:val="20"/>
          <w:lang w:val="fr-FR"/>
        </w:rPr>
        <w:t>10.</w:t>
      </w:r>
      <w:r>
        <w:rPr>
          <w:rFonts w:ascii="Arial" w:hAnsi="Arial" w:cs="Arial"/>
          <w:b/>
          <w:bCs/>
          <w:sz w:val="20"/>
          <w:szCs w:val="20"/>
          <w:lang w:val="fr-FR"/>
        </w:rPr>
        <w:t>3</w:t>
      </w:r>
      <w:r w:rsidRPr="007620C4">
        <w:rPr>
          <w:rFonts w:ascii="Arial" w:hAnsi="Arial" w:cs="Arial"/>
          <w:b/>
          <w:bCs/>
          <w:sz w:val="20"/>
          <w:szCs w:val="20"/>
          <w:lang w:val="fr-FR"/>
        </w:rPr>
        <w:t xml:space="preserve">. </w:t>
      </w:r>
      <w:r>
        <w:rPr>
          <w:rFonts w:ascii="Arial" w:hAnsi="Arial" w:cs="Arial"/>
          <w:b/>
          <w:bCs/>
          <w:sz w:val="20"/>
          <w:szCs w:val="20"/>
          <w:lang w:val="fr-FR"/>
        </w:rPr>
        <w:t xml:space="preserve"> </w:t>
      </w:r>
      <w:r w:rsidRPr="007620C4">
        <w:rPr>
          <w:rFonts w:ascii="Arial" w:hAnsi="Arial" w:cs="Arial"/>
          <w:b/>
          <w:bCs/>
          <w:sz w:val="20"/>
          <w:szCs w:val="20"/>
          <w:lang w:val="fr-FR"/>
        </w:rPr>
        <w:t xml:space="preserve">Conflictul de interese </w:t>
      </w:r>
    </w:p>
    <w:p w14:paraId="6B1A1004" w14:textId="77777777" w:rsidR="007620C4" w:rsidRDefault="007620C4" w:rsidP="007620C4">
      <w:pPr>
        <w:jc w:val="both"/>
        <w:rPr>
          <w:rFonts w:ascii="Arial" w:hAnsi="Arial" w:cs="Arial"/>
          <w:sz w:val="20"/>
          <w:szCs w:val="20"/>
          <w:lang w:val="fr-FR"/>
        </w:rPr>
      </w:pPr>
      <w:r w:rsidRPr="007620C4">
        <w:rPr>
          <w:rFonts w:ascii="Arial" w:hAnsi="Arial" w:cs="Arial"/>
          <w:sz w:val="20"/>
          <w:szCs w:val="20"/>
          <w:lang w:val="fr-FR"/>
        </w:rPr>
        <w:t>10.</w:t>
      </w:r>
      <w:r>
        <w:rPr>
          <w:rFonts w:ascii="Arial" w:hAnsi="Arial" w:cs="Arial"/>
          <w:sz w:val="20"/>
          <w:szCs w:val="20"/>
          <w:lang w:val="fr-FR"/>
        </w:rPr>
        <w:t>3</w:t>
      </w:r>
      <w:r w:rsidRPr="007620C4">
        <w:rPr>
          <w:rFonts w:ascii="Arial" w:hAnsi="Arial" w:cs="Arial"/>
          <w:sz w:val="20"/>
          <w:szCs w:val="20"/>
          <w:lang w:val="fr-FR"/>
        </w:rPr>
        <w:t xml:space="preserve">.1.-În prestarea serviciilor, Prestatorul este obligat, conform contractului, să ia toate măsurile necesare pentru evitarea oricărui conflict de interese în cazul experților implicați în activitatea echipei de monitorizare a proiectului, asigurându-se, între altele că experții propuși nu se află în niciuna din situațiile enumerate mai jos: a) Fac parte din consiliul de administrație/organul de conducere sau de supervizare și/sau dețin părți sociale/acțiuni din capitalul subscris al unui birou/firme care a prezentat ofertă în cadrul procedurilor de achiziție ce fac obiectul contractului. </w:t>
      </w:r>
    </w:p>
    <w:p w14:paraId="34675994" w14:textId="77777777" w:rsidR="007620C4" w:rsidRDefault="007620C4" w:rsidP="007620C4">
      <w:pPr>
        <w:jc w:val="both"/>
        <w:rPr>
          <w:rFonts w:ascii="Arial" w:hAnsi="Arial" w:cs="Arial"/>
          <w:sz w:val="20"/>
          <w:szCs w:val="20"/>
          <w:lang w:val="fr-FR"/>
        </w:rPr>
      </w:pPr>
      <w:r w:rsidRPr="007620C4">
        <w:rPr>
          <w:rFonts w:ascii="Arial" w:hAnsi="Arial" w:cs="Arial"/>
          <w:sz w:val="20"/>
          <w:szCs w:val="20"/>
          <w:lang w:val="fr-FR"/>
        </w:rPr>
        <w:t xml:space="preserve">b) Au orice alt interes, de natură patrimonială sau nepatrimonială în legătură cu achizițiile ce fac obiectul contractului. </w:t>
      </w:r>
    </w:p>
    <w:p w14:paraId="1A4F5D33" w14:textId="77777777" w:rsidR="007620C4" w:rsidRDefault="007620C4" w:rsidP="007620C4">
      <w:pPr>
        <w:jc w:val="both"/>
        <w:rPr>
          <w:rFonts w:ascii="Arial" w:hAnsi="Arial" w:cs="Arial"/>
          <w:sz w:val="20"/>
          <w:szCs w:val="20"/>
          <w:lang w:val="fr-FR"/>
        </w:rPr>
      </w:pPr>
      <w:r w:rsidRPr="007620C4">
        <w:rPr>
          <w:rFonts w:ascii="Arial" w:hAnsi="Arial" w:cs="Arial"/>
          <w:sz w:val="20"/>
          <w:szCs w:val="20"/>
          <w:lang w:val="fr-FR"/>
        </w:rPr>
        <w:t>10.</w:t>
      </w:r>
      <w:r>
        <w:rPr>
          <w:rFonts w:ascii="Arial" w:hAnsi="Arial" w:cs="Arial"/>
          <w:sz w:val="20"/>
          <w:szCs w:val="20"/>
          <w:lang w:val="fr-FR"/>
        </w:rPr>
        <w:t>3</w:t>
      </w:r>
      <w:r w:rsidRPr="007620C4">
        <w:rPr>
          <w:rFonts w:ascii="Arial" w:hAnsi="Arial" w:cs="Arial"/>
          <w:sz w:val="20"/>
          <w:szCs w:val="20"/>
          <w:lang w:val="fr-FR"/>
        </w:rPr>
        <w:t xml:space="preserve">.2.-Orice conflict de interese apărut în timpul executării prezentului contract trebuie notificat în scris Autorității Contractante, în termen de 10 zile de la apariţia acestuia. </w:t>
      </w:r>
    </w:p>
    <w:p w14:paraId="1B4855AA" w14:textId="7231BCE3" w:rsidR="007620C4" w:rsidRDefault="007620C4" w:rsidP="007620C4">
      <w:pPr>
        <w:jc w:val="both"/>
        <w:rPr>
          <w:rFonts w:ascii="Arial" w:hAnsi="Arial" w:cs="Arial"/>
          <w:sz w:val="20"/>
          <w:szCs w:val="20"/>
          <w:lang w:val="fr-FR"/>
        </w:rPr>
      </w:pPr>
      <w:r w:rsidRPr="007620C4">
        <w:rPr>
          <w:rFonts w:ascii="Arial" w:hAnsi="Arial" w:cs="Arial"/>
          <w:sz w:val="20"/>
          <w:szCs w:val="20"/>
          <w:lang w:val="fr-FR"/>
        </w:rPr>
        <w:t>10.</w:t>
      </w:r>
      <w:r>
        <w:rPr>
          <w:rFonts w:ascii="Arial" w:hAnsi="Arial" w:cs="Arial"/>
          <w:sz w:val="20"/>
          <w:szCs w:val="20"/>
          <w:lang w:val="fr-FR"/>
        </w:rPr>
        <w:t>3</w:t>
      </w:r>
      <w:r w:rsidRPr="007620C4">
        <w:rPr>
          <w:rFonts w:ascii="Arial" w:hAnsi="Arial" w:cs="Arial"/>
          <w:sz w:val="20"/>
          <w:szCs w:val="20"/>
          <w:lang w:val="fr-FR"/>
        </w:rPr>
        <w:t>.3.-Prestatorul nu are dreptul de a angaja, în scopul îndeplinirii prezentului contract, persoane fizice sau juridice care au fost implicate în procesul de verificare/evaluare a candidaturilor/ofertelor depuse în cadrul aplicării procedurii de atribuire aferentă acestuia, pe parcursul unei perioade de cel puţin 24 luni de la încheierea contractului, sub sancţiunea nulităţii prezentului contract pentru cauză imorală.</w:t>
      </w:r>
    </w:p>
    <w:p w14:paraId="04BF694C" w14:textId="1E1C5B37" w:rsidR="007620C4" w:rsidRPr="007620C4" w:rsidRDefault="007620C4" w:rsidP="007620C4">
      <w:pPr>
        <w:jc w:val="both"/>
        <w:rPr>
          <w:rFonts w:ascii="Arial" w:hAnsi="Arial" w:cs="Arial"/>
          <w:b/>
          <w:bCs/>
          <w:sz w:val="20"/>
          <w:szCs w:val="20"/>
          <w:lang w:val="fr-FR"/>
        </w:rPr>
      </w:pPr>
      <w:r w:rsidRPr="007620C4">
        <w:rPr>
          <w:rFonts w:ascii="Arial" w:hAnsi="Arial" w:cs="Arial"/>
          <w:b/>
          <w:bCs/>
          <w:sz w:val="20"/>
          <w:szCs w:val="20"/>
          <w:lang w:val="fr-FR"/>
        </w:rPr>
        <w:t xml:space="preserve">10.4.  Drepturi de proprietate intelectuală </w:t>
      </w:r>
    </w:p>
    <w:p w14:paraId="19D7C536" w14:textId="77777777" w:rsidR="007620C4" w:rsidRDefault="007620C4" w:rsidP="007620C4">
      <w:pPr>
        <w:jc w:val="both"/>
        <w:rPr>
          <w:rFonts w:ascii="Arial" w:hAnsi="Arial" w:cs="Arial"/>
          <w:sz w:val="20"/>
          <w:szCs w:val="20"/>
          <w:lang w:val="fr-FR"/>
        </w:rPr>
      </w:pPr>
      <w:r w:rsidRPr="007620C4">
        <w:rPr>
          <w:rFonts w:ascii="Arial" w:hAnsi="Arial" w:cs="Arial"/>
          <w:sz w:val="20"/>
          <w:szCs w:val="20"/>
          <w:lang w:val="fr-FR"/>
        </w:rPr>
        <w:t>10.</w:t>
      </w:r>
      <w:r>
        <w:rPr>
          <w:rFonts w:ascii="Arial" w:hAnsi="Arial" w:cs="Arial"/>
          <w:sz w:val="20"/>
          <w:szCs w:val="20"/>
          <w:lang w:val="fr-FR"/>
        </w:rPr>
        <w:t>4</w:t>
      </w:r>
      <w:r w:rsidRPr="007620C4">
        <w:rPr>
          <w:rFonts w:ascii="Arial" w:hAnsi="Arial" w:cs="Arial"/>
          <w:sz w:val="20"/>
          <w:szCs w:val="20"/>
          <w:lang w:val="fr-FR"/>
        </w:rPr>
        <w:t xml:space="preserve">.1.-Orice documente sau materiale elaborate ori compilate de către Prestator sau de către personalul său salariat ori contractat în executarea prezentului contract, vor deveni proprietatea exclusivă a Autorității Contractante. După încetarea prezentului contract, Prestatorul nu va utiliza documentele și/sau materialele realizate în prezentul contract în scopuri care nu au legătură cu prezentul contract fără acordul scris prealabil al Autorității Contractante. </w:t>
      </w:r>
    </w:p>
    <w:p w14:paraId="7E2ED8C5" w14:textId="77777777" w:rsidR="007620C4" w:rsidRDefault="007620C4" w:rsidP="007620C4">
      <w:pPr>
        <w:jc w:val="both"/>
        <w:rPr>
          <w:rFonts w:ascii="Arial" w:hAnsi="Arial" w:cs="Arial"/>
          <w:sz w:val="20"/>
          <w:szCs w:val="20"/>
          <w:lang w:val="fr-FR"/>
        </w:rPr>
      </w:pPr>
      <w:r w:rsidRPr="007620C4">
        <w:rPr>
          <w:rFonts w:ascii="Arial" w:hAnsi="Arial" w:cs="Arial"/>
          <w:sz w:val="20"/>
          <w:szCs w:val="20"/>
          <w:lang w:val="fr-FR"/>
        </w:rPr>
        <w:t>10.</w:t>
      </w:r>
      <w:r>
        <w:rPr>
          <w:rFonts w:ascii="Arial" w:hAnsi="Arial" w:cs="Arial"/>
          <w:sz w:val="20"/>
          <w:szCs w:val="20"/>
          <w:lang w:val="fr-FR"/>
        </w:rPr>
        <w:t>4</w:t>
      </w:r>
      <w:r w:rsidRPr="007620C4">
        <w:rPr>
          <w:rFonts w:ascii="Arial" w:hAnsi="Arial" w:cs="Arial"/>
          <w:sz w:val="20"/>
          <w:szCs w:val="20"/>
          <w:lang w:val="fr-FR"/>
        </w:rPr>
        <w:t xml:space="preserve">.2.-Prestatorul nu va publica articole referitoare la obiectul prezentului contract, nu va face referire la aceste servicii în cursul executării altor servicii pentru terţi şi nu va divulga nicio informaţie furnizată de Autoritatea Contractantă, fără acordul scris prealabil al acestuia. </w:t>
      </w:r>
    </w:p>
    <w:p w14:paraId="19892F02" w14:textId="385BD945" w:rsidR="007620C4" w:rsidRDefault="007620C4" w:rsidP="007620C4">
      <w:pPr>
        <w:jc w:val="both"/>
        <w:rPr>
          <w:rFonts w:ascii="Arial" w:hAnsi="Arial" w:cs="Arial"/>
          <w:sz w:val="20"/>
          <w:szCs w:val="20"/>
          <w:lang w:val="fr-FR"/>
        </w:rPr>
      </w:pPr>
      <w:r w:rsidRPr="007620C4">
        <w:rPr>
          <w:rFonts w:ascii="Arial" w:hAnsi="Arial" w:cs="Arial"/>
          <w:sz w:val="20"/>
          <w:szCs w:val="20"/>
          <w:lang w:val="fr-FR"/>
        </w:rPr>
        <w:t>10.</w:t>
      </w:r>
      <w:r>
        <w:rPr>
          <w:rFonts w:ascii="Arial" w:hAnsi="Arial" w:cs="Arial"/>
          <w:sz w:val="20"/>
          <w:szCs w:val="20"/>
          <w:lang w:val="fr-FR"/>
        </w:rPr>
        <w:t>4</w:t>
      </w:r>
      <w:r w:rsidRPr="007620C4">
        <w:rPr>
          <w:rFonts w:ascii="Arial" w:hAnsi="Arial" w:cs="Arial"/>
          <w:sz w:val="20"/>
          <w:szCs w:val="20"/>
          <w:lang w:val="fr-FR"/>
        </w:rPr>
        <w:t>.3.-Orice rezultate ori drepturi, inclusiv drepturi de autor sau alte drepturi de proprietate intelectuală ori industrială, dobândite în executarea prezentului contract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542CBE5C" w14:textId="77777777" w:rsidR="00A62086" w:rsidRDefault="00A62086" w:rsidP="007620C4">
      <w:pPr>
        <w:jc w:val="both"/>
        <w:rPr>
          <w:rFonts w:ascii="Arial" w:hAnsi="Arial" w:cs="Arial"/>
          <w:sz w:val="20"/>
          <w:szCs w:val="20"/>
          <w:lang w:val="fr-FR"/>
        </w:rPr>
      </w:pPr>
    </w:p>
    <w:p w14:paraId="574B46C4" w14:textId="58A8BE67" w:rsidR="007620C4" w:rsidRPr="00422221" w:rsidRDefault="00422221" w:rsidP="007620C4">
      <w:pPr>
        <w:jc w:val="both"/>
        <w:rPr>
          <w:rFonts w:ascii="Arial" w:hAnsi="Arial" w:cs="Arial"/>
          <w:b/>
          <w:bCs/>
          <w:sz w:val="20"/>
          <w:szCs w:val="20"/>
          <w:lang w:val="fr-FR"/>
        </w:rPr>
      </w:pPr>
      <w:r w:rsidRPr="00422221">
        <w:rPr>
          <w:rFonts w:ascii="Arial" w:hAnsi="Arial" w:cs="Arial"/>
          <w:b/>
          <w:bCs/>
          <w:sz w:val="20"/>
          <w:szCs w:val="20"/>
          <w:lang w:val="fr-FR"/>
        </w:rPr>
        <w:t>10.5. Conditii de munca si p</w:t>
      </w:r>
      <w:r w:rsidR="007620C4" w:rsidRPr="00422221">
        <w:rPr>
          <w:rFonts w:ascii="Arial" w:hAnsi="Arial" w:cs="Arial"/>
          <w:b/>
          <w:bCs/>
          <w:sz w:val="20"/>
          <w:szCs w:val="20"/>
          <w:lang w:val="fr-FR"/>
        </w:rPr>
        <w:t xml:space="preserve">rotectia muncii </w:t>
      </w:r>
    </w:p>
    <w:p w14:paraId="262A7F2C" w14:textId="77777777" w:rsidR="00422221" w:rsidRDefault="007620C4" w:rsidP="007620C4">
      <w:pPr>
        <w:jc w:val="both"/>
        <w:rPr>
          <w:rFonts w:ascii="Arial" w:hAnsi="Arial" w:cs="Arial"/>
          <w:sz w:val="20"/>
          <w:szCs w:val="20"/>
          <w:lang w:val="fr-FR"/>
        </w:rPr>
      </w:pPr>
      <w:r w:rsidRPr="007620C4">
        <w:rPr>
          <w:rFonts w:ascii="Arial" w:hAnsi="Arial" w:cs="Arial"/>
          <w:sz w:val="20"/>
          <w:szCs w:val="20"/>
          <w:lang w:val="fr-FR"/>
        </w:rPr>
        <w:t>10.</w:t>
      </w:r>
      <w:r w:rsidR="00422221">
        <w:rPr>
          <w:rFonts w:ascii="Arial" w:hAnsi="Arial" w:cs="Arial"/>
          <w:sz w:val="20"/>
          <w:szCs w:val="20"/>
          <w:lang w:val="fr-FR"/>
        </w:rPr>
        <w:t>5.1</w:t>
      </w:r>
      <w:r w:rsidRPr="007620C4">
        <w:rPr>
          <w:rFonts w:ascii="Arial" w:hAnsi="Arial" w:cs="Arial"/>
          <w:sz w:val="20"/>
          <w:szCs w:val="20"/>
          <w:lang w:val="fr-FR"/>
        </w:rPr>
        <w:t xml:space="preserve">.-Prestatorul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a persoanelor cu dizabilităţi. </w:t>
      </w:r>
    </w:p>
    <w:p w14:paraId="181CD331" w14:textId="30C6ABBC" w:rsidR="00DD6BA7" w:rsidRDefault="007620C4" w:rsidP="007620C4">
      <w:pPr>
        <w:jc w:val="both"/>
        <w:rPr>
          <w:rFonts w:ascii="Arial" w:hAnsi="Arial" w:cs="Arial"/>
          <w:sz w:val="20"/>
          <w:szCs w:val="20"/>
          <w:lang w:val="fr-FR"/>
        </w:rPr>
      </w:pPr>
      <w:r w:rsidRPr="007620C4">
        <w:rPr>
          <w:rFonts w:ascii="Arial" w:hAnsi="Arial" w:cs="Arial"/>
          <w:sz w:val="20"/>
          <w:szCs w:val="20"/>
          <w:lang w:val="fr-FR"/>
        </w:rPr>
        <w:t>10.</w:t>
      </w:r>
      <w:r w:rsidR="00422221">
        <w:rPr>
          <w:rFonts w:ascii="Arial" w:hAnsi="Arial" w:cs="Arial"/>
          <w:sz w:val="20"/>
          <w:szCs w:val="20"/>
          <w:lang w:val="fr-FR"/>
        </w:rPr>
        <w:t>5.2</w:t>
      </w:r>
      <w:r w:rsidRPr="007620C4">
        <w:rPr>
          <w:rFonts w:ascii="Arial" w:hAnsi="Arial" w:cs="Arial"/>
          <w:sz w:val="20"/>
          <w:szCs w:val="20"/>
          <w:lang w:val="fr-FR"/>
        </w:rPr>
        <w:t>.-Prestatorul va respecta şi se va supune tuturor legilor şi reglementărilor în vigoare în România şi se va asigura că şi personalul său, salariat sau contractat de acesta, conducerea şi, subordonaţii acestuia, vor respecta şi se vor supune de asemenea aceloraşi legi şi reglementări. Prestatorul va despăgubi Autoritatea Contractantă în cazul oricăror pretenţii şi acţiuni în justiţie rezultate din orice încălcări ale prevederilor în vigoare de către Prestator, personalul său, salariat sau contractat de acesta, inclusiv conducerea şi subordonaţii acestuia, cu referire la prezentul contract.</w:t>
      </w:r>
    </w:p>
    <w:p w14:paraId="35C49BCD" w14:textId="77777777" w:rsidR="003813F9" w:rsidRDefault="003813F9" w:rsidP="007620C4">
      <w:pPr>
        <w:jc w:val="both"/>
        <w:rPr>
          <w:rFonts w:ascii="Arial" w:hAnsi="Arial" w:cs="Arial"/>
          <w:sz w:val="20"/>
          <w:szCs w:val="20"/>
          <w:lang w:val="fr-FR"/>
        </w:rPr>
      </w:pPr>
    </w:p>
    <w:p w14:paraId="0CF77969" w14:textId="79DBEDB5" w:rsidR="003813F9" w:rsidRPr="00D3429A" w:rsidRDefault="003813F9" w:rsidP="003813F9">
      <w:pPr>
        <w:jc w:val="both"/>
        <w:rPr>
          <w:rFonts w:ascii="Arial" w:hAnsi="Arial" w:cs="Arial"/>
          <w:b/>
          <w:sz w:val="20"/>
          <w:szCs w:val="20"/>
          <w:lang w:val="pt-BR"/>
        </w:rPr>
      </w:pPr>
      <w:r w:rsidRPr="003813F9">
        <w:rPr>
          <w:rFonts w:ascii="Arial" w:hAnsi="Arial" w:cs="Arial"/>
          <w:b/>
          <w:bCs/>
          <w:sz w:val="20"/>
          <w:szCs w:val="20"/>
          <w:lang w:val="fr-FR"/>
        </w:rPr>
        <w:t xml:space="preserve">10.6. </w:t>
      </w:r>
      <w:r w:rsidRPr="00D3429A">
        <w:rPr>
          <w:rFonts w:ascii="Arial" w:hAnsi="Arial" w:cs="Arial"/>
          <w:b/>
          <w:sz w:val="20"/>
          <w:szCs w:val="20"/>
          <w:lang w:val="pt-BR"/>
        </w:rPr>
        <w:t xml:space="preserve">Inlocuirea personalului nominalizat in oferta </w:t>
      </w:r>
    </w:p>
    <w:p w14:paraId="0CF974A9" w14:textId="77777777" w:rsidR="003813F9" w:rsidRPr="00D3429A" w:rsidRDefault="003813F9" w:rsidP="003813F9">
      <w:pPr>
        <w:jc w:val="both"/>
        <w:rPr>
          <w:rFonts w:ascii="Arial" w:hAnsi="Arial" w:cs="Arial"/>
          <w:sz w:val="20"/>
          <w:szCs w:val="20"/>
          <w:lang w:val="pt-BR"/>
        </w:rPr>
      </w:pPr>
      <w:r w:rsidRPr="00D3429A">
        <w:rPr>
          <w:rFonts w:ascii="Arial" w:hAnsi="Arial" w:cs="Arial"/>
          <w:sz w:val="20"/>
          <w:szCs w:val="20"/>
          <w:lang w:val="pt-BR"/>
        </w:rPr>
        <w:t>(1) Prestatorul nu va efectua schimbari ale personalului aprobat fara acordul scris in prealabil al Achizitorului. Prestatorul trebuie sa propuna din proprie initiativa inlocuirea in urmatoarele situatii:</w:t>
      </w:r>
    </w:p>
    <w:p w14:paraId="58FD1DC2" w14:textId="77777777" w:rsidR="003813F9" w:rsidRPr="00D3429A" w:rsidRDefault="003813F9" w:rsidP="003813F9">
      <w:pPr>
        <w:jc w:val="both"/>
        <w:rPr>
          <w:rFonts w:ascii="Arial" w:hAnsi="Arial" w:cs="Arial"/>
          <w:sz w:val="20"/>
          <w:szCs w:val="20"/>
          <w:lang w:val="pt-BR"/>
        </w:rPr>
      </w:pPr>
      <w:r w:rsidRPr="00D3429A">
        <w:rPr>
          <w:rFonts w:ascii="Arial" w:hAnsi="Arial" w:cs="Arial"/>
          <w:sz w:val="20"/>
          <w:szCs w:val="20"/>
          <w:lang w:val="pt-BR"/>
        </w:rPr>
        <w:lastRenderedPageBreak/>
        <w:t>a) in cazul decesului, in cazul imbolnavirii sau in cazul accidentarii unui membru al personalului;</w:t>
      </w:r>
    </w:p>
    <w:p w14:paraId="016B7552" w14:textId="77777777" w:rsidR="003813F9" w:rsidRPr="00D3429A" w:rsidRDefault="003813F9" w:rsidP="003813F9">
      <w:pPr>
        <w:jc w:val="both"/>
        <w:rPr>
          <w:rFonts w:ascii="Arial" w:hAnsi="Arial" w:cs="Arial"/>
          <w:sz w:val="20"/>
          <w:szCs w:val="20"/>
          <w:lang w:val="pt-BR"/>
        </w:rPr>
      </w:pPr>
      <w:r w:rsidRPr="00D3429A">
        <w:rPr>
          <w:rFonts w:ascii="Arial" w:hAnsi="Arial" w:cs="Arial"/>
          <w:sz w:val="20"/>
          <w:szCs w:val="20"/>
          <w:lang w:val="pt-BR"/>
        </w:rPr>
        <w:t>b) daca se impune inlocuirea unui membru al personalului pentru orice alt motiv care nu este sub controlul Prestatorului (ex: demisia).</w:t>
      </w:r>
    </w:p>
    <w:p w14:paraId="1280761A" w14:textId="77777777" w:rsidR="003813F9" w:rsidRPr="00D3429A" w:rsidRDefault="003813F9" w:rsidP="003813F9">
      <w:pPr>
        <w:jc w:val="both"/>
        <w:rPr>
          <w:rFonts w:ascii="Arial" w:hAnsi="Arial" w:cs="Arial"/>
          <w:sz w:val="20"/>
          <w:szCs w:val="20"/>
          <w:lang w:val="pt-BR"/>
        </w:rPr>
      </w:pPr>
      <w:r w:rsidRPr="00D3429A">
        <w:rPr>
          <w:rFonts w:ascii="Arial" w:hAnsi="Arial" w:cs="Arial"/>
          <w:sz w:val="20"/>
          <w:szCs w:val="20"/>
          <w:lang w:val="pt-BR"/>
        </w:rPr>
        <w:t>(2) Oricare din situaţiile menţionate la punctele a şi b vor fi dovedite cu documente justificative emise de autorităţile competente și/sau de persoanele înlocuite, iar Prestatorul va întreprinde tot ce este conform și necesar să nu întrerupă/pericliteze asigurarea serviciilor. Neprezentarea documentelor dă dreptul Achizitorului de a aplica penalități.</w:t>
      </w:r>
    </w:p>
    <w:p w14:paraId="653F7679" w14:textId="77777777" w:rsidR="003813F9" w:rsidRPr="00D3429A" w:rsidRDefault="003813F9" w:rsidP="003813F9">
      <w:pPr>
        <w:jc w:val="both"/>
        <w:rPr>
          <w:rFonts w:ascii="Arial" w:hAnsi="Arial" w:cs="Arial"/>
          <w:sz w:val="20"/>
          <w:szCs w:val="20"/>
          <w:lang w:val="pt-BR"/>
        </w:rPr>
      </w:pPr>
      <w:r w:rsidRPr="00D3429A">
        <w:rPr>
          <w:rFonts w:ascii="Arial" w:hAnsi="Arial" w:cs="Arial"/>
          <w:sz w:val="20"/>
          <w:szCs w:val="20"/>
          <w:lang w:val="pt-BR"/>
        </w:rPr>
        <w:t>(3) Pe parcursul derularii executarii, pe baza unei cereri scrise motivate si justificate, Achizitorul poate solicita inlocuirea daca considera ca un membru al personalului este ineficient sau nu isi indeplineste sarcinile din Contract.</w:t>
      </w:r>
    </w:p>
    <w:p w14:paraId="4EB0D9AF" w14:textId="77777777" w:rsidR="003813F9" w:rsidRPr="00D3429A" w:rsidRDefault="003813F9" w:rsidP="003813F9">
      <w:pPr>
        <w:jc w:val="both"/>
        <w:rPr>
          <w:rFonts w:ascii="Arial" w:hAnsi="Arial" w:cs="Arial"/>
          <w:sz w:val="20"/>
          <w:szCs w:val="20"/>
          <w:lang w:val="pt-BR"/>
        </w:rPr>
      </w:pPr>
      <w:r w:rsidRPr="00D3429A">
        <w:rPr>
          <w:rFonts w:ascii="Arial" w:hAnsi="Arial" w:cs="Arial"/>
          <w:sz w:val="20"/>
          <w:szCs w:val="20"/>
          <w:lang w:val="pt-BR"/>
        </w:rPr>
        <w:t xml:space="preserve">(4) Persoanele indeplinind functiile solicitate prin documentatia de atribuire a achizitiei, reprezentand personalul alocat pentru indeplinirea contractului vor fi asigurate pe toata durata contractului, pana la data restituirii garantiei de buna executie. Prestatorul trebuie sa dispuna de acest personal pe toata aceasta perioada astfel incat sa poata mobiliza specialistii necesari in functie de natura si durata activitatilor ce necesita a fi desfasurate. </w:t>
      </w:r>
    </w:p>
    <w:p w14:paraId="719BE8EF" w14:textId="77777777" w:rsidR="003813F9" w:rsidRPr="00D3429A" w:rsidRDefault="003813F9" w:rsidP="003813F9">
      <w:pPr>
        <w:jc w:val="both"/>
        <w:rPr>
          <w:rFonts w:ascii="Arial" w:hAnsi="Arial" w:cs="Arial"/>
          <w:sz w:val="20"/>
          <w:szCs w:val="20"/>
          <w:lang w:val="pt-BR"/>
        </w:rPr>
      </w:pPr>
      <w:r w:rsidRPr="00D3429A">
        <w:rPr>
          <w:rFonts w:ascii="Arial" w:hAnsi="Arial" w:cs="Arial"/>
          <w:sz w:val="20"/>
          <w:szCs w:val="20"/>
          <w:lang w:val="pt-BR"/>
        </w:rPr>
        <w:t xml:space="preserve">(5) In cazul in care un membru al personalului trebuie inlocuit, inlocuitorul trebuie sa detina cel putin experienţa şi pregătirea profesională minimă solicitată prin Documentația de atribuire. </w:t>
      </w:r>
    </w:p>
    <w:p w14:paraId="05441B47" w14:textId="77777777" w:rsidR="003813F9" w:rsidRPr="00D3429A" w:rsidRDefault="003813F9" w:rsidP="003813F9">
      <w:pPr>
        <w:jc w:val="both"/>
        <w:rPr>
          <w:rFonts w:ascii="Arial" w:hAnsi="Arial" w:cs="Arial"/>
          <w:sz w:val="20"/>
          <w:szCs w:val="20"/>
          <w:lang w:val="pt-BR"/>
        </w:rPr>
      </w:pPr>
      <w:r w:rsidRPr="00D3429A">
        <w:rPr>
          <w:rFonts w:ascii="Arial" w:hAnsi="Arial" w:cs="Arial"/>
          <w:sz w:val="20"/>
          <w:szCs w:val="20"/>
          <w:lang w:val="pt-BR"/>
        </w:rPr>
        <w:t>(6) Costurile suplimentare generate de inlocuirea personalului sunt suportate de Prestator. In cazul in care expertul nu este inlocuit imediat si functiile acestuia urmeaza sa fie preluate dupa o anumita perioada de timp de catre noul expert, Prestatorul va desemna un expert temporar din echipa sa de Personalul de backstopping (Suport) si rezerva pentru indeplinirea contractului, pana la sosirea noului expert, sau ia masuri pentru a compensa absenta temporara a expertului lipsa.</w:t>
      </w:r>
    </w:p>
    <w:p w14:paraId="1D7A3CFE" w14:textId="77777777" w:rsidR="00422221" w:rsidRPr="007620C4" w:rsidRDefault="00422221" w:rsidP="007620C4">
      <w:pPr>
        <w:jc w:val="both"/>
        <w:rPr>
          <w:rFonts w:ascii="Arial" w:hAnsi="Arial" w:cs="Arial"/>
          <w:sz w:val="20"/>
          <w:szCs w:val="20"/>
          <w:lang w:val="fr-FR"/>
        </w:rPr>
      </w:pPr>
    </w:p>
    <w:p w14:paraId="622CBAC5" w14:textId="77DC64EF" w:rsidR="00DC0433" w:rsidRDefault="00382EC1" w:rsidP="00382EC1">
      <w:pPr>
        <w:jc w:val="both"/>
        <w:rPr>
          <w:rFonts w:ascii="Arial" w:hAnsi="Arial" w:cs="Arial"/>
          <w:b/>
          <w:bCs/>
          <w:sz w:val="20"/>
          <w:szCs w:val="20"/>
          <w:lang w:val="fr-FR"/>
        </w:rPr>
      </w:pPr>
      <w:r w:rsidRPr="00382EC1">
        <w:rPr>
          <w:rFonts w:ascii="Arial" w:hAnsi="Arial" w:cs="Arial"/>
          <w:b/>
          <w:bCs/>
          <w:sz w:val="20"/>
          <w:szCs w:val="20"/>
          <w:lang w:val="fr-FR"/>
        </w:rPr>
        <w:t xml:space="preserve">11. </w:t>
      </w:r>
      <w:bookmarkStart w:id="17" w:name="_Hlk132919133"/>
      <w:r w:rsidRPr="00382EC1">
        <w:rPr>
          <w:rFonts w:ascii="Arial" w:hAnsi="Arial" w:cs="Arial"/>
          <w:b/>
          <w:bCs/>
          <w:sz w:val="20"/>
          <w:szCs w:val="20"/>
          <w:lang w:val="fr-FR"/>
        </w:rPr>
        <w:t xml:space="preserve">Responsabilitățile </w:t>
      </w:r>
      <w:bookmarkEnd w:id="17"/>
      <w:r w:rsidR="00DC0433">
        <w:rPr>
          <w:rFonts w:ascii="Arial" w:hAnsi="Arial" w:cs="Arial"/>
          <w:b/>
          <w:bCs/>
          <w:sz w:val="20"/>
          <w:szCs w:val="20"/>
          <w:lang w:val="fr-FR"/>
        </w:rPr>
        <w:t xml:space="preserve">prestatorului in executarea contractului </w:t>
      </w:r>
    </w:p>
    <w:p w14:paraId="42DD18E5" w14:textId="0D25A5E7" w:rsidR="00DC0433" w:rsidRPr="00DC0433" w:rsidRDefault="00DC0433" w:rsidP="00DC0433">
      <w:pPr>
        <w:jc w:val="both"/>
        <w:rPr>
          <w:rFonts w:ascii="Arial" w:hAnsi="Arial" w:cs="Arial"/>
          <w:b/>
          <w:bCs/>
          <w:sz w:val="20"/>
          <w:szCs w:val="20"/>
          <w:lang w:val="ro-RO"/>
        </w:rPr>
      </w:pPr>
      <w:r w:rsidRPr="00382EC1">
        <w:rPr>
          <w:rFonts w:ascii="Arial" w:hAnsi="Arial" w:cs="Arial"/>
          <w:b/>
          <w:bCs/>
          <w:sz w:val="20"/>
          <w:szCs w:val="20"/>
          <w:lang w:val="fr-FR"/>
        </w:rPr>
        <w:t xml:space="preserve">Responsabilitățile </w:t>
      </w:r>
      <w:r w:rsidRPr="00DC0433">
        <w:rPr>
          <w:rFonts w:ascii="Arial" w:hAnsi="Arial" w:cs="Arial"/>
          <w:b/>
          <w:bCs/>
          <w:iCs/>
          <w:sz w:val="20"/>
          <w:szCs w:val="20"/>
          <w:lang w:val="fr-FR"/>
        </w:rPr>
        <w:t>Manager</w:t>
      </w:r>
      <w:r>
        <w:rPr>
          <w:rFonts w:ascii="Arial" w:hAnsi="Arial" w:cs="Arial"/>
          <w:b/>
          <w:bCs/>
          <w:iCs/>
          <w:sz w:val="20"/>
          <w:szCs w:val="20"/>
          <w:lang w:val="fr-FR"/>
        </w:rPr>
        <w:t>ului</w:t>
      </w:r>
      <w:r w:rsidRPr="00DC0433">
        <w:rPr>
          <w:rFonts w:ascii="Arial" w:hAnsi="Arial" w:cs="Arial"/>
          <w:b/>
          <w:bCs/>
          <w:iCs/>
          <w:sz w:val="20"/>
          <w:szCs w:val="20"/>
          <w:lang w:val="fr-FR"/>
        </w:rPr>
        <w:t xml:space="preserve"> de </w:t>
      </w:r>
      <w:r w:rsidR="00C63306">
        <w:rPr>
          <w:rFonts w:ascii="Arial" w:hAnsi="Arial" w:cs="Arial"/>
          <w:b/>
          <w:bCs/>
          <w:iCs/>
          <w:sz w:val="20"/>
          <w:szCs w:val="20"/>
          <w:lang w:val="fr-FR"/>
        </w:rPr>
        <w:t>contract</w:t>
      </w:r>
      <w:r w:rsidRPr="00DC0433">
        <w:rPr>
          <w:rFonts w:ascii="Arial" w:hAnsi="Arial" w:cs="Arial"/>
          <w:b/>
          <w:bCs/>
          <w:iCs/>
          <w:sz w:val="20"/>
          <w:szCs w:val="20"/>
          <w:lang w:val="fr-FR"/>
        </w:rPr>
        <w:t xml:space="preserve"> - Coordonator de </w:t>
      </w:r>
      <w:r w:rsidR="00C63306">
        <w:rPr>
          <w:rFonts w:ascii="Arial" w:hAnsi="Arial" w:cs="Arial"/>
          <w:b/>
          <w:bCs/>
          <w:iCs/>
          <w:sz w:val="20"/>
          <w:szCs w:val="20"/>
          <w:lang w:val="fr-FR"/>
        </w:rPr>
        <w:t>contract</w:t>
      </w:r>
      <w:r w:rsidRPr="00DC0433">
        <w:rPr>
          <w:rFonts w:ascii="Arial" w:hAnsi="Arial" w:cs="Arial"/>
          <w:b/>
          <w:bCs/>
          <w:iCs/>
          <w:sz w:val="20"/>
          <w:szCs w:val="20"/>
          <w:lang w:val="fr-FR"/>
        </w:rPr>
        <w:t xml:space="preserve"> din partea Ofertantului </w:t>
      </w:r>
    </w:p>
    <w:p w14:paraId="3710EBA6" w14:textId="6E4787A7" w:rsidR="00DC0433" w:rsidRPr="00DC0433" w:rsidRDefault="00B00466" w:rsidP="00DC0433">
      <w:pPr>
        <w:jc w:val="both"/>
        <w:rPr>
          <w:rFonts w:ascii="Arial" w:hAnsi="Arial" w:cs="Arial"/>
          <w:sz w:val="20"/>
          <w:szCs w:val="20"/>
          <w:lang w:val="ro-RO"/>
        </w:rPr>
      </w:pPr>
      <w:r>
        <w:rPr>
          <w:rFonts w:ascii="Arial" w:hAnsi="Arial" w:cs="Arial"/>
          <w:sz w:val="20"/>
          <w:szCs w:val="20"/>
          <w:lang w:val="fr-FR"/>
        </w:rPr>
        <w:t xml:space="preserve">a) </w:t>
      </w:r>
      <w:r w:rsidR="00DC0433" w:rsidRPr="00382EC1">
        <w:rPr>
          <w:rFonts w:ascii="Arial" w:hAnsi="Arial" w:cs="Arial"/>
          <w:sz w:val="20"/>
          <w:szCs w:val="20"/>
          <w:lang w:val="fr-FR"/>
        </w:rPr>
        <w:t>În urma adjudecării contractului de prestări servicii</w:t>
      </w:r>
      <w:r w:rsidR="00DC0433">
        <w:rPr>
          <w:rFonts w:ascii="Arial" w:hAnsi="Arial" w:cs="Arial"/>
          <w:sz w:val="20"/>
          <w:szCs w:val="20"/>
          <w:lang w:val="fr-FR"/>
        </w:rPr>
        <w:t xml:space="preserve">, </w:t>
      </w:r>
      <w:r w:rsidR="00DC0433" w:rsidRPr="00DC0433">
        <w:rPr>
          <w:rFonts w:ascii="Arial" w:hAnsi="Arial" w:cs="Arial"/>
          <w:sz w:val="20"/>
          <w:szCs w:val="20"/>
          <w:lang w:val="ro-RO"/>
        </w:rPr>
        <w:t xml:space="preserve">Contractantul va numi un reprezentant - Manager de </w:t>
      </w:r>
      <w:r w:rsidR="00C63306">
        <w:rPr>
          <w:rFonts w:ascii="Arial" w:hAnsi="Arial" w:cs="Arial"/>
          <w:sz w:val="20"/>
          <w:szCs w:val="20"/>
          <w:lang w:val="ro-RO"/>
        </w:rPr>
        <w:t>contract</w:t>
      </w:r>
      <w:r w:rsidR="00DC0433" w:rsidRPr="00DC0433">
        <w:rPr>
          <w:rFonts w:ascii="Arial" w:hAnsi="Arial" w:cs="Arial"/>
          <w:sz w:val="20"/>
          <w:szCs w:val="20"/>
          <w:lang w:val="ro-RO"/>
        </w:rPr>
        <w:t xml:space="preserve"> </w:t>
      </w:r>
      <w:r w:rsidR="00DC0433">
        <w:rPr>
          <w:rFonts w:ascii="Arial" w:hAnsi="Arial" w:cs="Arial"/>
          <w:sz w:val="20"/>
          <w:szCs w:val="20"/>
          <w:lang w:val="ro-RO"/>
        </w:rPr>
        <w:t xml:space="preserve">/ </w:t>
      </w:r>
      <w:r w:rsidR="00C63306">
        <w:rPr>
          <w:rFonts w:ascii="Arial" w:hAnsi="Arial" w:cs="Arial"/>
          <w:sz w:val="20"/>
          <w:szCs w:val="20"/>
          <w:lang w:val="ro-RO"/>
        </w:rPr>
        <w:t>C</w:t>
      </w:r>
      <w:r w:rsidR="00DC0433">
        <w:rPr>
          <w:rFonts w:ascii="Arial" w:hAnsi="Arial" w:cs="Arial"/>
          <w:sz w:val="20"/>
          <w:szCs w:val="20"/>
          <w:lang w:val="ro-RO"/>
        </w:rPr>
        <w:t xml:space="preserve">oordonator de </w:t>
      </w:r>
      <w:r w:rsidR="00C63306">
        <w:rPr>
          <w:rFonts w:ascii="Arial" w:hAnsi="Arial" w:cs="Arial"/>
          <w:sz w:val="20"/>
          <w:szCs w:val="20"/>
          <w:lang w:val="ro-RO"/>
        </w:rPr>
        <w:t>contract</w:t>
      </w:r>
      <w:r w:rsidR="00DC0433">
        <w:rPr>
          <w:rFonts w:ascii="Arial" w:hAnsi="Arial" w:cs="Arial"/>
          <w:sz w:val="20"/>
          <w:szCs w:val="20"/>
          <w:lang w:val="ro-RO"/>
        </w:rPr>
        <w:t xml:space="preserve"> </w:t>
      </w:r>
      <w:r w:rsidR="00DC0433" w:rsidRPr="00DC0433">
        <w:rPr>
          <w:rFonts w:ascii="Arial" w:hAnsi="Arial" w:cs="Arial"/>
          <w:sz w:val="20"/>
          <w:szCs w:val="20"/>
          <w:lang w:val="ro-RO"/>
        </w:rPr>
        <w:t xml:space="preserve">care va comunica direct cu persoana nominalizata de Autoritatea Contractanta la nivel de contract ca si responsabil cu monitorizarea si implementarea contractului si identificata în contract. Reprezentantul Contractantului organizează și supraveghează derularea efectivă a Contractului. </w:t>
      </w:r>
    </w:p>
    <w:p w14:paraId="1ED02598" w14:textId="22C29D6A" w:rsidR="00C63306" w:rsidRPr="00C63306" w:rsidRDefault="00B00466" w:rsidP="00C63306">
      <w:pPr>
        <w:jc w:val="both"/>
        <w:rPr>
          <w:rFonts w:ascii="Arial" w:hAnsi="Arial" w:cs="Arial"/>
          <w:sz w:val="20"/>
          <w:szCs w:val="20"/>
          <w:lang w:val="ro-RO"/>
        </w:rPr>
      </w:pPr>
      <w:r>
        <w:rPr>
          <w:rFonts w:ascii="Arial" w:hAnsi="Arial" w:cs="Arial"/>
          <w:sz w:val="20"/>
          <w:szCs w:val="20"/>
          <w:lang w:val="ro-RO"/>
        </w:rPr>
        <w:t xml:space="preserve">b) </w:t>
      </w:r>
      <w:r w:rsidR="00C63306" w:rsidRPr="00C63306">
        <w:rPr>
          <w:rFonts w:ascii="Arial" w:hAnsi="Arial" w:cs="Arial"/>
          <w:sz w:val="20"/>
          <w:szCs w:val="20"/>
          <w:lang w:val="ro-RO"/>
        </w:rPr>
        <w:t>Fără a se limita doar la aspectele mai jos menționate, sarcinile Manager</w:t>
      </w:r>
      <w:r w:rsidR="00C63306">
        <w:rPr>
          <w:rFonts w:ascii="Arial" w:hAnsi="Arial" w:cs="Arial"/>
          <w:sz w:val="20"/>
          <w:szCs w:val="20"/>
          <w:lang w:val="ro-RO"/>
        </w:rPr>
        <w:t>ului</w:t>
      </w:r>
      <w:r w:rsidR="00C63306" w:rsidRPr="00C63306">
        <w:rPr>
          <w:rFonts w:ascii="Arial" w:hAnsi="Arial" w:cs="Arial"/>
          <w:sz w:val="20"/>
          <w:szCs w:val="20"/>
          <w:lang w:val="ro-RO"/>
        </w:rPr>
        <w:t xml:space="preserve"> de contract, sunt următoarele:</w:t>
      </w:r>
    </w:p>
    <w:p w14:paraId="452B5D97"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a. să fie singura interfață cu Autoritatea Contractantă în ceea ce privește implementarea contractului și desfășurarea tuturor activităților din cadrul acestuia;</w:t>
      </w:r>
    </w:p>
    <w:p w14:paraId="2BB24E30"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b. gestionează, coordonează și programează toate activitățile la nivel de contract, în vederea asigurării îndeplinirii Contractului, în termenul și la standardele de calitate solicitate;</w:t>
      </w:r>
    </w:p>
    <w:p w14:paraId="726E433A"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c. verifică respectarea aplicării sistemului de asigurare a calității conform tuturor reglementărilor în materie;</w:t>
      </w:r>
    </w:p>
    <w:p w14:paraId="0B160654"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d. gestionează relația dintre Autoritatea contractantă, finanțator, proiectant, executant, furnizori, presatatori de servicii, organe de control, toți factorii implicați în derularea obiectivului de investiții;</w:t>
      </w:r>
    </w:p>
    <w:p w14:paraId="66FD7A89"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e. gestionează și raportează dacă execuția lucrărilor se realizează cu respectarea clauzelor contractuale, a conținutului Caietului de Sarcini, a prevederilor legale, prescripțiilor și reglementărilor tehnice, a graficului de execuție lucrări, cu încadrarea în termenul contractat și propune măsuri, soluții, termene și persoane responsabile și totodată urmărește îndeplinirea acestora;</w:t>
      </w:r>
    </w:p>
    <w:p w14:paraId="2552D88D" w14:textId="77777777" w:rsidR="00C63306" w:rsidRPr="00C63306" w:rsidRDefault="00C63306" w:rsidP="00C63306">
      <w:pPr>
        <w:spacing w:line="276" w:lineRule="auto"/>
        <w:jc w:val="both"/>
        <w:rPr>
          <w:rFonts w:ascii="Arial" w:eastAsia="Calibri" w:hAnsi="Arial" w:cs="Arial"/>
          <w:sz w:val="20"/>
          <w:szCs w:val="20"/>
          <w:lang w:val="ro-RO"/>
        </w:rPr>
      </w:pPr>
      <w:r w:rsidRPr="00C63306">
        <w:rPr>
          <w:rFonts w:ascii="Arial" w:eastAsia="Calibri" w:hAnsi="Arial" w:cs="Arial"/>
          <w:sz w:val="20"/>
          <w:szCs w:val="20"/>
          <w:lang w:val="ro-RO"/>
        </w:rPr>
        <w:t>f. participă la toate întâlnirile organizate săptămânal, la două săptămâni sau ori de câte ori este solicitat, sprijină echipa de implementare a obiectivului de investiții și Autoritatea contractantă în toate activitățile aferente obiectivului de investiții;</w:t>
      </w:r>
    </w:p>
    <w:p w14:paraId="764A5995"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g. contribuie cu experiența sa tehnică și profesională prin prezentarea de propuneri și măsuri potrivite, ori de câte ori este necesar pentru execuția corespunzătoare a tuturor lucrărilor;</w:t>
      </w:r>
    </w:p>
    <w:p w14:paraId="1D5BAA75"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h. colaborează eficient și operativ cu toți factorii implicați în realizarea obiectivului de investiții, având în vedere faptul că are rol de liant între toți factorii angrenați în realizarea lucrărilor;</w:t>
      </w:r>
    </w:p>
    <w:p w14:paraId="60A711C2"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i. întocmește Cartea Tehnică a Construcției și se asigură că proiectantul a elaborat documentația as-built, pe care o va prelua de la acesta înainte de recepția la terminarea lucrărilor, documente pe care le predă Autorității contractante înainte de recepția la terminarea lucrărilor, verificată de către verificatori de proiecte atestați. După recepția la terminarea lucrărilor va preda Autorității contractante înainte de recepția finală și celelalte documentele întocmite în perioada de garanție a lucrărilor;</w:t>
      </w:r>
    </w:p>
    <w:p w14:paraId="046135B8" w14:textId="77777777" w:rsidR="00C63306" w:rsidRPr="00C63306"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j. întocmește rapoarte, sinteze, etc., precum și Referatul general privind modul de realizare a tuturor lucrărilor și îl va prezenta în fața comisiei de recepție la terminarea lucrărilor, va oferi sprijin de specialitate în situația în care este nevoie pe perioada de garanție a lucrărilor;</w:t>
      </w:r>
    </w:p>
    <w:p w14:paraId="4CD42B7E" w14:textId="3EE93F83" w:rsidR="00DC0433" w:rsidRDefault="00C63306" w:rsidP="00C63306">
      <w:pPr>
        <w:jc w:val="both"/>
        <w:rPr>
          <w:rFonts w:ascii="Arial" w:eastAsia="Calibri" w:hAnsi="Arial" w:cs="Arial"/>
          <w:sz w:val="20"/>
          <w:szCs w:val="20"/>
          <w:lang w:val="ro-RO"/>
        </w:rPr>
      </w:pPr>
      <w:r w:rsidRPr="00C63306">
        <w:rPr>
          <w:rFonts w:ascii="Arial" w:eastAsia="Calibri" w:hAnsi="Arial" w:cs="Arial"/>
          <w:sz w:val="20"/>
          <w:szCs w:val="20"/>
          <w:lang w:val="ro-RO"/>
        </w:rPr>
        <w:t xml:space="preserve">k. în situația în care se impune prezența acestuia pe perioada de garanție a lucrărilor, sprijină Autoritatea contractantă prin prezența operativă a acestuia, analizează situația, oferă soluții și măsuri de remediere a celor constatate, solicită prezența factorilor responsabili, realizează diligențele necesare și urmărește îndeplinirea </w:t>
      </w:r>
      <w:r w:rsidRPr="00C63306">
        <w:rPr>
          <w:rFonts w:ascii="Arial" w:eastAsia="Calibri" w:hAnsi="Arial" w:cs="Arial"/>
          <w:sz w:val="20"/>
          <w:szCs w:val="20"/>
          <w:lang w:val="ro-RO"/>
        </w:rPr>
        <w:lastRenderedPageBreak/>
        <w:t>măsurilor propuse, participă la recepția finală a lucrărilor aferente obiectivului de investiții și predă totodată Autorității contractante înainte de recepția finală și restul documentelor ce constitue Cartea tehnică a constucției;</w:t>
      </w:r>
    </w:p>
    <w:p w14:paraId="4A6B74DB" w14:textId="77777777" w:rsidR="00A62086" w:rsidRPr="00C63306" w:rsidRDefault="00A62086" w:rsidP="00C63306">
      <w:pPr>
        <w:jc w:val="both"/>
        <w:rPr>
          <w:rFonts w:ascii="Arial" w:eastAsia="Calibri" w:hAnsi="Arial" w:cs="Arial"/>
          <w:sz w:val="20"/>
          <w:szCs w:val="20"/>
          <w:lang w:val="ro-RO"/>
        </w:rPr>
      </w:pPr>
    </w:p>
    <w:p w14:paraId="3582F910" w14:textId="0681C8F4" w:rsidR="00DC0433" w:rsidRPr="00382EC1" w:rsidRDefault="00B00466" w:rsidP="00382EC1">
      <w:pPr>
        <w:jc w:val="both"/>
        <w:rPr>
          <w:rFonts w:ascii="Arial" w:hAnsi="Arial" w:cs="Arial"/>
          <w:sz w:val="20"/>
          <w:szCs w:val="20"/>
          <w:lang w:val="fr-FR"/>
        </w:rPr>
      </w:pPr>
      <w:r>
        <w:rPr>
          <w:rFonts w:ascii="Arial" w:hAnsi="Arial" w:cs="Arial"/>
          <w:b/>
          <w:bCs/>
          <w:sz w:val="20"/>
          <w:szCs w:val="20"/>
          <w:lang w:val="fr-FR"/>
        </w:rPr>
        <w:t xml:space="preserve">11.1 </w:t>
      </w:r>
      <w:r w:rsidR="00DC0433" w:rsidRPr="00382EC1">
        <w:rPr>
          <w:rFonts w:ascii="Arial" w:hAnsi="Arial" w:cs="Arial"/>
          <w:b/>
          <w:bCs/>
          <w:sz w:val="20"/>
          <w:szCs w:val="20"/>
          <w:lang w:val="fr-FR"/>
        </w:rPr>
        <w:t>Responsabilitățile Dirigintelui de şantier în perioada de pregătire a execuției lucrărilor</w:t>
      </w:r>
    </w:p>
    <w:p w14:paraId="6A3002BC" w14:textId="77777777" w:rsidR="00382EC1" w:rsidRPr="00382EC1" w:rsidRDefault="00382EC1" w:rsidP="00382EC1">
      <w:pPr>
        <w:jc w:val="both"/>
        <w:rPr>
          <w:rFonts w:ascii="Arial" w:hAnsi="Arial" w:cs="Arial"/>
          <w:sz w:val="20"/>
          <w:szCs w:val="20"/>
          <w:lang w:val="fr-FR"/>
        </w:rPr>
      </w:pPr>
      <w:r w:rsidRPr="00382EC1">
        <w:rPr>
          <w:rFonts w:ascii="Arial" w:hAnsi="Arial" w:cs="Arial"/>
          <w:sz w:val="20"/>
          <w:szCs w:val="20"/>
          <w:lang w:val="fr-FR"/>
        </w:rPr>
        <w:t>Sarcinile dirigintelui de şantier în cadrul acestei etape includ:</w:t>
      </w:r>
    </w:p>
    <w:p w14:paraId="5F7EAB15" w14:textId="714984CF" w:rsidR="00382EC1" w:rsidRPr="00382EC1" w:rsidRDefault="00382EC1" w:rsidP="00667D19">
      <w:pPr>
        <w:jc w:val="both"/>
        <w:rPr>
          <w:rFonts w:ascii="Arial" w:hAnsi="Arial" w:cs="Arial"/>
          <w:sz w:val="20"/>
          <w:szCs w:val="20"/>
          <w:lang w:val="fr-FR"/>
        </w:rPr>
      </w:pPr>
      <w:r w:rsidRPr="00382EC1">
        <w:rPr>
          <w:rFonts w:ascii="Arial" w:hAnsi="Arial" w:cs="Arial"/>
          <w:sz w:val="20"/>
          <w:szCs w:val="20"/>
          <w:lang w:val="fr-FR"/>
        </w:rPr>
        <w:t>11.</w:t>
      </w:r>
      <w:r w:rsidR="00B00466">
        <w:rPr>
          <w:rFonts w:ascii="Arial" w:hAnsi="Arial" w:cs="Arial"/>
          <w:sz w:val="20"/>
          <w:szCs w:val="20"/>
          <w:lang w:val="fr-FR"/>
        </w:rPr>
        <w:t>1.</w:t>
      </w:r>
      <w:r w:rsidRPr="00382EC1">
        <w:rPr>
          <w:rFonts w:ascii="Arial" w:hAnsi="Arial" w:cs="Arial"/>
          <w:sz w:val="20"/>
          <w:szCs w:val="20"/>
          <w:lang w:val="fr-FR"/>
        </w:rPr>
        <w:t>1. Asigurarea spațiului de lucru adecvat, a logisticii necesare și a transportului specific pentru</w:t>
      </w:r>
      <w:r w:rsidR="00667D19">
        <w:rPr>
          <w:rFonts w:ascii="Arial" w:hAnsi="Arial" w:cs="Arial"/>
          <w:sz w:val="20"/>
          <w:szCs w:val="20"/>
          <w:lang w:val="fr-FR"/>
        </w:rPr>
        <w:t xml:space="preserve"> </w:t>
      </w:r>
      <w:r w:rsidRPr="00382EC1">
        <w:rPr>
          <w:rFonts w:ascii="Arial" w:hAnsi="Arial" w:cs="Arial"/>
          <w:sz w:val="20"/>
          <w:szCs w:val="20"/>
          <w:lang w:val="fr-FR"/>
        </w:rPr>
        <w:t>activitățile proiectului din/cu resurse proprii, pentru toată perioada contractului.</w:t>
      </w:r>
    </w:p>
    <w:p w14:paraId="66D72C98" w14:textId="3564146E" w:rsidR="00382EC1" w:rsidRPr="00382EC1" w:rsidRDefault="00382EC1" w:rsidP="00667D19">
      <w:pPr>
        <w:jc w:val="both"/>
        <w:rPr>
          <w:rFonts w:ascii="Arial" w:hAnsi="Arial" w:cs="Arial"/>
          <w:sz w:val="20"/>
          <w:szCs w:val="20"/>
          <w:lang w:val="fr-FR"/>
        </w:rPr>
      </w:pPr>
      <w:r w:rsidRPr="00382EC1">
        <w:rPr>
          <w:rFonts w:ascii="Arial" w:hAnsi="Arial" w:cs="Arial"/>
          <w:sz w:val="20"/>
          <w:szCs w:val="20"/>
          <w:lang w:val="fr-FR"/>
        </w:rPr>
        <w:t>11.</w:t>
      </w:r>
      <w:r w:rsidR="00B00466">
        <w:rPr>
          <w:rFonts w:ascii="Arial" w:hAnsi="Arial" w:cs="Arial"/>
          <w:sz w:val="20"/>
          <w:szCs w:val="20"/>
          <w:lang w:val="fr-FR"/>
        </w:rPr>
        <w:t>1.</w:t>
      </w:r>
      <w:r w:rsidRPr="00382EC1">
        <w:rPr>
          <w:rFonts w:ascii="Arial" w:hAnsi="Arial" w:cs="Arial"/>
          <w:sz w:val="20"/>
          <w:szCs w:val="20"/>
          <w:lang w:val="fr-FR"/>
        </w:rPr>
        <w:t xml:space="preserve">2 Studierea şi cunoaşterea proiectului </w:t>
      </w:r>
      <w:r w:rsidR="00667D19">
        <w:rPr>
          <w:rFonts w:ascii="Arial" w:hAnsi="Arial" w:cs="Arial"/>
          <w:sz w:val="20"/>
          <w:szCs w:val="20"/>
          <w:lang w:val="fr-FR"/>
        </w:rPr>
        <w:t>tehnic</w:t>
      </w:r>
      <w:r w:rsidRPr="00382EC1">
        <w:rPr>
          <w:rFonts w:ascii="Arial" w:hAnsi="Arial" w:cs="Arial"/>
          <w:sz w:val="20"/>
          <w:szCs w:val="20"/>
          <w:lang w:val="fr-FR"/>
        </w:rPr>
        <w:t xml:space="preserve"> şi celelalte documente anexate caietului de</w:t>
      </w:r>
      <w:r w:rsidR="00667D19">
        <w:rPr>
          <w:rFonts w:ascii="Arial" w:hAnsi="Arial" w:cs="Arial"/>
          <w:sz w:val="20"/>
          <w:szCs w:val="20"/>
          <w:lang w:val="fr-FR"/>
        </w:rPr>
        <w:t xml:space="preserve"> </w:t>
      </w:r>
      <w:r w:rsidRPr="00382EC1">
        <w:rPr>
          <w:rFonts w:ascii="Arial" w:hAnsi="Arial" w:cs="Arial"/>
          <w:sz w:val="20"/>
          <w:szCs w:val="20"/>
          <w:lang w:val="fr-FR"/>
        </w:rPr>
        <w:t>sarcini.</w:t>
      </w:r>
    </w:p>
    <w:p w14:paraId="34534092" w14:textId="05CCAD0F" w:rsidR="00382EC1" w:rsidRPr="00382EC1" w:rsidRDefault="00382EC1" w:rsidP="00667D19">
      <w:pPr>
        <w:jc w:val="both"/>
        <w:rPr>
          <w:rFonts w:ascii="Arial" w:hAnsi="Arial" w:cs="Arial"/>
          <w:sz w:val="20"/>
          <w:szCs w:val="20"/>
          <w:lang w:val="fr-FR"/>
        </w:rPr>
      </w:pPr>
      <w:r w:rsidRPr="00382EC1">
        <w:rPr>
          <w:rFonts w:ascii="Arial" w:hAnsi="Arial" w:cs="Arial"/>
          <w:sz w:val="20"/>
          <w:szCs w:val="20"/>
          <w:lang w:val="fr-FR"/>
        </w:rPr>
        <w:t>11.</w:t>
      </w:r>
      <w:r w:rsidR="00B00466">
        <w:rPr>
          <w:rFonts w:ascii="Arial" w:hAnsi="Arial" w:cs="Arial"/>
          <w:sz w:val="20"/>
          <w:szCs w:val="20"/>
          <w:lang w:val="fr-FR"/>
        </w:rPr>
        <w:t>1.</w:t>
      </w:r>
      <w:r w:rsidRPr="00382EC1">
        <w:rPr>
          <w:rFonts w:ascii="Arial" w:hAnsi="Arial" w:cs="Arial"/>
          <w:sz w:val="20"/>
          <w:szCs w:val="20"/>
          <w:lang w:val="fr-FR"/>
        </w:rPr>
        <w:t>3. Verificarea existenței autorizației de construire, precum și îndeplinirea condițiilor legale</w:t>
      </w:r>
      <w:r w:rsidR="00667D19">
        <w:rPr>
          <w:rFonts w:ascii="Arial" w:hAnsi="Arial" w:cs="Arial"/>
          <w:sz w:val="20"/>
          <w:szCs w:val="20"/>
          <w:lang w:val="fr-FR"/>
        </w:rPr>
        <w:t xml:space="preserve"> </w:t>
      </w:r>
      <w:r w:rsidRPr="00382EC1">
        <w:rPr>
          <w:rFonts w:ascii="Arial" w:hAnsi="Arial" w:cs="Arial"/>
          <w:sz w:val="20"/>
          <w:szCs w:val="20"/>
          <w:lang w:val="fr-FR"/>
        </w:rPr>
        <w:t>prevăzute de aceasta.</w:t>
      </w:r>
    </w:p>
    <w:p w14:paraId="56B1F039" w14:textId="64AC2C9F" w:rsidR="00382EC1" w:rsidRPr="00382EC1" w:rsidRDefault="00382EC1" w:rsidP="00667D19">
      <w:pPr>
        <w:jc w:val="both"/>
        <w:rPr>
          <w:rFonts w:ascii="Arial" w:hAnsi="Arial" w:cs="Arial"/>
          <w:sz w:val="20"/>
          <w:szCs w:val="20"/>
          <w:lang w:val="fr-FR"/>
        </w:rPr>
      </w:pPr>
      <w:r w:rsidRPr="00382EC1">
        <w:rPr>
          <w:rFonts w:ascii="Arial" w:hAnsi="Arial" w:cs="Arial"/>
          <w:sz w:val="20"/>
          <w:szCs w:val="20"/>
          <w:lang w:val="fr-FR"/>
        </w:rPr>
        <w:t>11.</w:t>
      </w:r>
      <w:r w:rsidR="00B00466">
        <w:rPr>
          <w:rFonts w:ascii="Arial" w:hAnsi="Arial" w:cs="Arial"/>
          <w:sz w:val="20"/>
          <w:szCs w:val="20"/>
          <w:lang w:val="fr-FR"/>
        </w:rPr>
        <w:t>1.</w:t>
      </w:r>
      <w:r w:rsidRPr="00382EC1">
        <w:rPr>
          <w:rFonts w:ascii="Arial" w:hAnsi="Arial" w:cs="Arial"/>
          <w:sz w:val="20"/>
          <w:szCs w:val="20"/>
          <w:lang w:val="fr-FR"/>
        </w:rPr>
        <w:t>4. Verificarea concordanței dintre prevederile autorizației de construire, ale certificatului de</w:t>
      </w:r>
      <w:r w:rsidR="00667D19">
        <w:rPr>
          <w:rFonts w:ascii="Arial" w:hAnsi="Arial" w:cs="Arial"/>
          <w:sz w:val="20"/>
          <w:szCs w:val="20"/>
          <w:lang w:val="fr-FR"/>
        </w:rPr>
        <w:t xml:space="preserve"> </w:t>
      </w:r>
      <w:r w:rsidRPr="00382EC1">
        <w:rPr>
          <w:rFonts w:ascii="Arial" w:hAnsi="Arial" w:cs="Arial"/>
          <w:sz w:val="20"/>
          <w:szCs w:val="20"/>
          <w:lang w:val="fr-FR"/>
        </w:rPr>
        <w:t>urbanism, ale avizelor, ale acordurilor cu cele ale proiectului. Aduce la cunoștința Achizitorului</w:t>
      </w:r>
      <w:r w:rsidR="00667D19">
        <w:rPr>
          <w:rFonts w:ascii="Arial" w:hAnsi="Arial" w:cs="Arial"/>
          <w:sz w:val="20"/>
          <w:szCs w:val="20"/>
          <w:lang w:val="fr-FR"/>
        </w:rPr>
        <w:t xml:space="preserve"> </w:t>
      </w:r>
      <w:r w:rsidRPr="00382EC1">
        <w:rPr>
          <w:rFonts w:ascii="Arial" w:hAnsi="Arial" w:cs="Arial"/>
          <w:sz w:val="20"/>
          <w:szCs w:val="20"/>
          <w:lang w:val="fr-FR"/>
        </w:rPr>
        <w:t>eventualele expirări a valabilității Autorizației de construire.</w:t>
      </w:r>
    </w:p>
    <w:p w14:paraId="1D8ADD35" w14:textId="66141C00" w:rsidR="00382EC1" w:rsidRPr="00667D19" w:rsidRDefault="00382EC1" w:rsidP="00667D19">
      <w:pPr>
        <w:jc w:val="both"/>
        <w:rPr>
          <w:rFonts w:ascii="Arial" w:hAnsi="Arial" w:cs="Arial"/>
          <w:sz w:val="20"/>
          <w:szCs w:val="20"/>
          <w:lang w:val="fr-FR"/>
        </w:rPr>
      </w:pPr>
      <w:r w:rsidRPr="00382EC1">
        <w:rPr>
          <w:rFonts w:ascii="Arial" w:hAnsi="Arial" w:cs="Arial"/>
          <w:sz w:val="20"/>
          <w:szCs w:val="20"/>
          <w:lang w:val="fr-FR"/>
        </w:rPr>
        <w:t>11.</w:t>
      </w:r>
      <w:r w:rsidR="00B00466">
        <w:rPr>
          <w:rFonts w:ascii="Arial" w:hAnsi="Arial" w:cs="Arial"/>
          <w:sz w:val="20"/>
          <w:szCs w:val="20"/>
          <w:lang w:val="fr-FR"/>
        </w:rPr>
        <w:t>1.</w:t>
      </w:r>
      <w:r w:rsidRPr="00382EC1">
        <w:rPr>
          <w:rFonts w:ascii="Arial" w:hAnsi="Arial" w:cs="Arial"/>
          <w:sz w:val="20"/>
          <w:szCs w:val="20"/>
          <w:lang w:val="fr-FR"/>
        </w:rPr>
        <w:t>5. Studierea și urmărirea aplicării/execuției proiectului, caietelor de sarcini, tehnologiilor și</w:t>
      </w:r>
      <w:r w:rsidR="00667D19">
        <w:rPr>
          <w:rFonts w:ascii="Arial" w:hAnsi="Arial" w:cs="Arial"/>
          <w:sz w:val="20"/>
          <w:szCs w:val="20"/>
          <w:lang w:val="fr-FR"/>
        </w:rPr>
        <w:t xml:space="preserve"> </w:t>
      </w:r>
      <w:r w:rsidRPr="00667D19">
        <w:rPr>
          <w:rFonts w:ascii="Arial" w:hAnsi="Arial" w:cs="Arial"/>
          <w:sz w:val="20"/>
          <w:szCs w:val="20"/>
          <w:lang w:val="fr-FR"/>
        </w:rPr>
        <w:t>procedurilor prevăzute pentru realizarea lucrărilor la obiectivul de investiție.</w:t>
      </w:r>
    </w:p>
    <w:p w14:paraId="73550182" w14:textId="3E664285" w:rsidR="00382EC1" w:rsidRPr="00382EC1" w:rsidRDefault="00382EC1" w:rsidP="00382EC1">
      <w:pPr>
        <w:jc w:val="both"/>
        <w:rPr>
          <w:rFonts w:ascii="Arial" w:hAnsi="Arial" w:cs="Arial"/>
          <w:sz w:val="20"/>
          <w:szCs w:val="20"/>
        </w:rPr>
      </w:pPr>
      <w:r w:rsidRPr="00382EC1">
        <w:rPr>
          <w:rFonts w:ascii="Arial" w:hAnsi="Arial" w:cs="Arial"/>
          <w:sz w:val="20"/>
          <w:szCs w:val="20"/>
        </w:rPr>
        <w:t>11.</w:t>
      </w:r>
      <w:r w:rsidR="00B00466">
        <w:rPr>
          <w:rFonts w:ascii="Arial" w:hAnsi="Arial" w:cs="Arial"/>
          <w:sz w:val="20"/>
          <w:szCs w:val="20"/>
        </w:rPr>
        <w:t>1.</w:t>
      </w:r>
      <w:r w:rsidRPr="00382EC1">
        <w:rPr>
          <w:rFonts w:ascii="Arial" w:hAnsi="Arial" w:cs="Arial"/>
          <w:sz w:val="20"/>
          <w:szCs w:val="20"/>
        </w:rPr>
        <w:t>6. Verificarea existenței tuturor pieselor scrise și desenate, precum și corelarea acestora.</w:t>
      </w:r>
    </w:p>
    <w:p w14:paraId="552876FB" w14:textId="102D9902" w:rsidR="00382EC1" w:rsidRPr="00CB2E98" w:rsidRDefault="00382EC1" w:rsidP="00667D19">
      <w:pPr>
        <w:jc w:val="both"/>
        <w:rPr>
          <w:rFonts w:ascii="Arial" w:hAnsi="Arial" w:cs="Arial"/>
          <w:sz w:val="20"/>
          <w:szCs w:val="20"/>
        </w:rPr>
      </w:pPr>
      <w:r w:rsidRPr="00CB2E98">
        <w:rPr>
          <w:rFonts w:ascii="Arial" w:hAnsi="Arial" w:cs="Arial"/>
          <w:sz w:val="20"/>
          <w:szCs w:val="20"/>
        </w:rPr>
        <w:t>11.</w:t>
      </w:r>
      <w:r w:rsidR="00B00466">
        <w:rPr>
          <w:rFonts w:ascii="Arial" w:hAnsi="Arial" w:cs="Arial"/>
          <w:sz w:val="20"/>
          <w:szCs w:val="20"/>
        </w:rPr>
        <w:t>1.</w:t>
      </w:r>
      <w:r w:rsidRPr="00CB2E98">
        <w:rPr>
          <w:rFonts w:ascii="Arial" w:hAnsi="Arial" w:cs="Arial"/>
          <w:sz w:val="20"/>
          <w:szCs w:val="20"/>
        </w:rPr>
        <w:t>7. Verificarea respectării reglementarilor cu privire la verificarea proiectelor de către verificatori de</w:t>
      </w:r>
      <w:r w:rsidR="00667D19" w:rsidRPr="00CB2E98">
        <w:rPr>
          <w:rFonts w:ascii="Arial" w:hAnsi="Arial" w:cs="Arial"/>
          <w:sz w:val="20"/>
          <w:szCs w:val="20"/>
        </w:rPr>
        <w:t xml:space="preserve"> </w:t>
      </w:r>
      <w:r w:rsidRPr="00CB2E98">
        <w:rPr>
          <w:rFonts w:ascii="Arial" w:hAnsi="Arial" w:cs="Arial"/>
          <w:sz w:val="20"/>
          <w:szCs w:val="20"/>
        </w:rPr>
        <w:t>proiecte atestați și însușirea acestora de către expertul tehnic.</w:t>
      </w:r>
    </w:p>
    <w:p w14:paraId="439B8E90" w14:textId="5FDAD138" w:rsidR="00382EC1" w:rsidRPr="00CB2E98" w:rsidRDefault="00382EC1" w:rsidP="00667D19">
      <w:pPr>
        <w:jc w:val="both"/>
        <w:rPr>
          <w:rFonts w:ascii="Arial" w:hAnsi="Arial" w:cs="Arial"/>
          <w:sz w:val="20"/>
          <w:szCs w:val="20"/>
        </w:rPr>
      </w:pPr>
      <w:r w:rsidRPr="00CB2E98">
        <w:rPr>
          <w:rFonts w:ascii="Arial" w:hAnsi="Arial" w:cs="Arial"/>
          <w:sz w:val="20"/>
          <w:szCs w:val="20"/>
        </w:rPr>
        <w:t>11.</w:t>
      </w:r>
      <w:r w:rsidR="00B00466">
        <w:rPr>
          <w:rFonts w:ascii="Arial" w:hAnsi="Arial" w:cs="Arial"/>
          <w:sz w:val="20"/>
          <w:szCs w:val="20"/>
        </w:rPr>
        <w:t>1.</w:t>
      </w:r>
      <w:r w:rsidRPr="00CB2E98">
        <w:rPr>
          <w:rFonts w:ascii="Arial" w:hAnsi="Arial" w:cs="Arial"/>
          <w:sz w:val="20"/>
          <w:szCs w:val="20"/>
        </w:rPr>
        <w:t>8. Verificarea existenței în proiect a prevederilor fazelor determinante și a programului de control</w:t>
      </w:r>
      <w:r w:rsidR="00667D19" w:rsidRPr="00CB2E98">
        <w:rPr>
          <w:rFonts w:ascii="Arial" w:hAnsi="Arial" w:cs="Arial"/>
          <w:sz w:val="20"/>
          <w:szCs w:val="20"/>
        </w:rPr>
        <w:t xml:space="preserve"> </w:t>
      </w:r>
      <w:r w:rsidRPr="00CB2E98">
        <w:rPr>
          <w:rFonts w:ascii="Arial" w:hAnsi="Arial" w:cs="Arial"/>
          <w:sz w:val="20"/>
          <w:szCs w:val="20"/>
        </w:rPr>
        <w:t>al Proiectantului.</w:t>
      </w:r>
    </w:p>
    <w:p w14:paraId="41B8FED5" w14:textId="58EC26CB" w:rsidR="00382EC1" w:rsidRPr="00CB2E98" w:rsidRDefault="00382EC1" w:rsidP="00382EC1">
      <w:pPr>
        <w:jc w:val="both"/>
        <w:rPr>
          <w:rFonts w:ascii="Arial" w:hAnsi="Arial" w:cs="Arial"/>
          <w:sz w:val="20"/>
          <w:szCs w:val="20"/>
        </w:rPr>
      </w:pPr>
      <w:r w:rsidRPr="00CB2E98">
        <w:rPr>
          <w:rFonts w:ascii="Arial" w:hAnsi="Arial" w:cs="Arial"/>
          <w:sz w:val="20"/>
          <w:szCs w:val="20"/>
        </w:rPr>
        <w:t>11.</w:t>
      </w:r>
      <w:r w:rsidR="00B00466">
        <w:rPr>
          <w:rFonts w:ascii="Arial" w:hAnsi="Arial" w:cs="Arial"/>
          <w:sz w:val="20"/>
          <w:szCs w:val="20"/>
        </w:rPr>
        <w:t>1.</w:t>
      </w:r>
      <w:r w:rsidRPr="00CB2E98">
        <w:rPr>
          <w:rFonts w:ascii="Arial" w:hAnsi="Arial" w:cs="Arial"/>
          <w:sz w:val="20"/>
          <w:szCs w:val="20"/>
        </w:rPr>
        <w:t>9. Obligativitatea studierii și cunoașterii ofertei declarată câștigătoare pentru contractul de lucrări.</w:t>
      </w:r>
    </w:p>
    <w:p w14:paraId="7D4D1070" w14:textId="6CEF8C5D" w:rsidR="00382EC1" w:rsidRPr="00CB2E98" w:rsidRDefault="00382EC1" w:rsidP="00667D19">
      <w:pPr>
        <w:jc w:val="both"/>
        <w:rPr>
          <w:rFonts w:ascii="Arial" w:hAnsi="Arial" w:cs="Arial"/>
          <w:sz w:val="20"/>
          <w:szCs w:val="20"/>
        </w:rPr>
      </w:pPr>
      <w:r w:rsidRPr="00CB2E98">
        <w:rPr>
          <w:rFonts w:ascii="Arial" w:hAnsi="Arial" w:cs="Arial"/>
          <w:sz w:val="20"/>
          <w:szCs w:val="20"/>
        </w:rPr>
        <w:t>11.</w:t>
      </w:r>
      <w:r w:rsidR="00B00466">
        <w:rPr>
          <w:rFonts w:ascii="Arial" w:hAnsi="Arial" w:cs="Arial"/>
          <w:sz w:val="20"/>
          <w:szCs w:val="20"/>
        </w:rPr>
        <w:t>1.</w:t>
      </w:r>
      <w:r w:rsidRPr="00CB2E98">
        <w:rPr>
          <w:rFonts w:ascii="Arial" w:hAnsi="Arial" w:cs="Arial"/>
          <w:sz w:val="20"/>
          <w:szCs w:val="20"/>
        </w:rPr>
        <w:t>10. Efectuarea vizitelor pe traseul investiției pentru familiarizarea cu proiectul și aplicarea</w:t>
      </w:r>
      <w:r w:rsidR="00667D19" w:rsidRPr="00CB2E98">
        <w:rPr>
          <w:rFonts w:ascii="Arial" w:hAnsi="Arial" w:cs="Arial"/>
          <w:sz w:val="20"/>
          <w:szCs w:val="20"/>
        </w:rPr>
        <w:t xml:space="preserve"> </w:t>
      </w:r>
      <w:r w:rsidRPr="00CB2E98">
        <w:rPr>
          <w:rFonts w:ascii="Arial" w:hAnsi="Arial" w:cs="Arial"/>
          <w:sz w:val="20"/>
          <w:szCs w:val="20"/>
        </w:rPr>
        <w:t>prevederilor din Contractul de Execuție referitoare la calitatea lucrărilor ce urmează a fi executate.</w:t>
      </w:r>
    </w:p>
    <w:p w14:paraId="1FE61547" w14:textId="488D8A2D" w:rsidR="00667D19" w:rsidRPr="00CB2E98" w:rsidRDefault="00667D19" w:rsidP="00667D19">
      <w:pPr>
        <w:jc w:val="both"/>
        <w:rPr>
          <w:rFonts w:ascii="Arial" w:hAnsi="Arial" w:cs="Arial"/>
          <w:sz w:val="20"/>
          <w:szCs w:val="20"/>
        </w:rPr>
      </w:pPr>
      <w:r w:rsidRPr="00CB2E98">
        <w:rPr>
          <w:rFonts w:ascii="Arial" w:hAnsi="Arial" w:cs="Arial"/>
          <w:sz w:val="20"/>
          <w:szCs w:val="20"/>
        </w:rPr>
        <w:t>11.</w:t>
      </w:r>
      <w:r w:rsidR="00B00466">
        <w:rPr>
          <w:rFonts w:ascii="Arial" w:hAnsi="Arial" w:cs="Arial"/>
          <w:sz w:val="20"/>
          <w:szCs w:val="20"/>
        </w:rPr>
        <w:t>1.</w:t>
      </w:r>
      <w:r w:rsidRPr="00CB2E98">
        <w:rPr>
          <w:rFonts w:ascii="Arial" w:hAnsi="Arial" w:cs="Arial"/>
          <w:sz w:val="20"/>
          <w:szCs w:val="20"/>
        </w:rPr>
        <w:t>11. Transmiterea Ordinului de începere a lucrărilor emis de Achizitor și convocarea tuturor părților implicate în execuția lucrărilor.</w:t>
      </w:r>
    </w:p>
    <w:p w14:paraId="54AC4C67" w14:textId="09D70781" w:rsidR="00667D19" w:rsidRPr="00667D19" w:rsidRDefault="00667D19" w:rsidP="00667D19">
      <w:pPr>
        <w:jc w:val="both"/>
        <w:rPr>
          <w:rFonts w:ascii="Arial" w:hAnsi="Arial" w:cs="Arial"/>
          <w:sz w:val="20"/>
          <w:szCs w:val="20"/>
          <w:lang w:val="fr-FR"/>
        </w:rPr>
      </w:pPr>
      <w:r w:rsidRPr="00667D19">
        <w:rPr>
          <w:rFonts w:ascii="Arial" w:hAnsi="Arial" w:cs="Arial"/>
          <w:sz w:val="20"/>
          <w:szCs w:val="20"/>
          <w:lang w:val="fr-FR"/>
        </w:rPr>
        <w:t>11.</w:t>
      </w:r>
      <w:r w:rsidR="00831CAA">
        <w:rPr>
          <w:rFonts w:ascii="Arial" w:hAnsi="Arial" w:cs="Arial"/>
          <w:sz w:val="20"/>
          <w:szCs w:val="20"/>
          <w:lang w:val="fr-FR"/>
        </w:rPr>
        <w:t>1.</w:t>
      </w:r>
      <w:r w:rsidRPr="00667D19">
        <w:rPr>
          <w:rFonts w:ascii="Arial" w:hAnsi="Arial" w:cs="Arial"/>
          <w:sz w:val="20"/>
          <w:szCs w:val="20"/>
          <w:lang w:val="fr-FR"/>
        </w:rPr>
        <w:t>12. Participarea la predarea către Executant - pe bază de proces-verbal - a amplasamentului</w:t>
      </w:r>
      <w:r>
        <w:rPr>
          <w:rFonts w:ascii="Arial" w:hAnsi="Arial" w:cs="Arial"/>
          <w:sz w:val="20"/>
          <w:szCs w:val="20"/>
          <w:lang w:val="fr-FR"/>
        </w:rPr>
        <w:t xml:space="preserve"> </w:t>
      </w:r>
      <w:r w:rsidRPr="00667D19">
        <w:rPr>
          <w:rFonts w:ascii="Arial" w:hAnsi="Arial" w:cs="Arial"/>
          <w:sz w:val="20"/>
          <w:szCs w:val="20"/>
          <w:lang w:val="fr-FR"/>
        </w:rPr>
        <w:t>șantierului liber de orice sarcină, inclusiv bornele de reper precizate de Proiectant. Conform</w:t>
      </w:r>
      <w:r>
        <w:rPr>
          <w:rFonts w:ascii="Arial" w:hAnsi="Arial" w:cs="Arial"/>
          <w:sz w:val="20"/>
          <w:szCs w:val="20"/>
          <w:lang w:val="fr-FR"/>
        </w:rPr>
        <w:t xml:space="preserve"> </w:t>
      </w:r>
      <w:r w:rsidRPr="00667D19">
        <w:rPr>
          <w:rFonts w:ascii="Arial" w:hAnsi="Arial" w:cs="Arial"/>
          <w:sz w:val="20"/>
          <w:szCs w:val="20"/>
          <w:lang w:val="fr-FR"/>
        </w:rPr>
        <w:t>prevederilor legislative în vigoare la predarea/preluarea amplasamentului șantierului vor participa</w:t>
      </w:r>
      <w:r>
        <w:rPr>
          <w:rFonts w:ascii="Arial" w:hAnsi="Arial" w:cs="Arial"/>
          <w:sz w:val="20"/>
          <w:szCs w:val="20"/>
          <w:lang w:val="fr-FR"/>
        </w:rPr>
        <w:t xml:space="preserve"> </w:t>
      </w:r>
      <w:r w:rsidRPr="00667D19">
        <w:rPr>
          <w:rFonts w:ascii="Arial" w:hAnsi="Arial" w:cs="Arial"/>
          <w:sz w:val="20"/>
          <w:szCs w:val="20"/>
          <w:lang w:val="fr-FR"/>
        </w:rPr>
        <w:t>reprezentanți ai Achizitorului, ai Proiectantului și ai Executantului, precum și reprezentanți ai altor</w:t>
      </w:r>
      <w:r>
        <w:rPr>
          <w:rFonts w:ascii="Arial" w:hAnsi="Arial" w:cs="Arial"/>
          <w:sz w:val="20"/>
          <w:szCs w:val="20"/>
          <w:lang w:val="fr-FR"/>
        </w:rPr>
        <w:t xml:space="preserve"> </w:t>
      </w:r>
      <w:r w:rsidRPr="00667D19">
        <w:rPr>
          <w:rFonts w:ascii="Arial" w:hAnsi="Arial" w:cs="Arial"/>
          <w:sz w:val="20"/>
          <w:szCs w:val="20"/>
          <w:lang w:val="fr-FR"/>
        </w:rPr>
        <w:t>instituții.</w:t>
      </w:r>
    </w:p>
    <w:p w14:paraId="0B20E072" w14:textId="6CBAE1F2" w:rsidR="00667D19" w:rsidRPr="00667D19" w:rsidRDefault="00667D19" w:rsidP="00667D19">
      <w:pPr>
        <w:jc w:val="both"/>
        <w:rPr>
          <w:rFonts w:ascii="Arial" w:hAnsi="Arial" w:cs="Arial"/>
          <w:sz w:val="20"/>
          <w:szCs w:val="20"/>
        </w:rPr>
      </w:pPr>
      <w:r w:rsidRPr="00667D19">
        <w:rPr>
          <w:rFonts w:ascii="Arial" w:hAnsi="Arial" w:cs="Arial"/>
          <w:sz w:val="20"/>
          <w:szCs w:val="20"/>
        </w:rPr>
        <w:t>11.</w:t>
      </w:r>
      <w:r w:rsidR="00831CAA">
        <w:rPr>
          <w:rFonts w:ascii="Arial" w:hAnsi="Arial" w:cs="Arial"/>
          <w:sz w:val="20"/>
          <w:szCs w:val="20"/>
        </w:rPr>
        <w:t>1.</w:t>
      </w:r>
      <w:r w:rsidRPr="00667D19">
        <w:rPr>
          <w:rFonts w:ascii="Arial" w:hAnsi="Arial" w:cs="Arial"/>
          <w:sz w:val="20"/>
          <w:szCs w:val="20"/>
        </w:rPr>
        <w:t>13. Verificarea existenței Planului Calității și a procedurilor, instrucțiunilor tehnice pentru lucrarea</w:t>
      </w:r>
      <w:r>
        <w:rPr>
          <w:rFonts w:ascii="Arial" w:hAnsi="Arial" w:cs="Arial"/>
          <w:sz w:val="20"/>
          <w:szCs w:val="20"/>
        </w:rPr>
        <w:t xml:space="preserve"> </w:t>
      </w:r>
      <w:r w:rsidRPr="00667D19">
        <w:rPr>
          <w:rFonts w:ascii="Arial" w:hAnsi="Arial" w:cs="Arial"/>
          <w:sz w:val="20"/>
          <w:szCs w:val="20"/>
        </w:rPr>
        <w:t>respectivă.</w:t>
      </w:r>
    </w:p>
    <w:p w14:paraId="01EF0F5E" w14:textId="7CEA6710" w:rsidR="00667D19" w:rsidRPr="00667D19" w:rsidRDefault="00667D19" w:rsidP="00667D19">
      <w:pPr>
        <w:jc w:val="both"/>
        <w:rPr>
          <w:rFonts w:ascii="Arial" w:hAnsi="Arial" w:cs="Arial"/>
          <w:sz w:val="20"/>
          <w:szCs w:val="20"/>
        </w:rPr>
      </w:pPr>
      <w:r w:rsidRPr="00667D19">
        <w:rPr>
          <w:rFonts w:ascii="Arial" w:hAnsi="Arial" w:cs="Arial"/>
          <w:sz w:val="20"/>
          <w:szCs w:val="20"/>
        </w:rPr>
        <w:t>11.</w:t>
      </w:r>
      <w:r w:rsidR="00831CAA">
        <w:rPr>
          <w:rFonts w:ascii="Arial" w:hAnsi="Arial" w:cs="Arial"/>
          <w:sz w:val="20"/>
          <w:szCs w:val="20"/>
        </w:rPr>
        <w:t>1.</w:t>
      </w:r>
      <w:r w:rsidRPr="00667D19">
        <w:rPr>
          <w:rFonts w:ascii="Arial" w:hAnsi="Arial" w:cs="Arial"/>
          <w:sz w:val="20"/>
          <w:szCs w:val="20"/>
        </w:rPr>
        <w:t>14. Verificarea tuturor condițiilor pentru ca organizarea de șantier să se facă astfel încât să nu fie</w:t>
      </w:r>
      <w:r>
        <w:rPr>
          <w:rFonts w:ascii="Arial" w:hAnsi="Arial" w:cs="Arial"/>
          <w:sz w:val="20"/>
          <w:szCs w:val="20"/>
        </w:rPr>
        <w:t xml:space="preserve"> </w:t>
      </w:r>
      <w:r w:rsidRPr="00667D19">
        <w:rPr>
          <w:rFonts w:ascii="Arial" w:hAnsi="Arial" w:cs="Arial"/>
          <w:sz w:val="20"/>
          <w:szCs w:val="20"/>
        </w:rPr>
        <w:t>permis accesul persoanelor străine în incintă.</w:t>
      </w:r>
    </w:p>
    <w:p w14:paraId="3488C43D" w14:textId="33190133" w:rsidR="00667D19" w:rsidRPr="00667D19" w:rsidRDefault="00667D19" w:rsidP="00667D19">
      <w:pPr>
        <w:jc w:val="both"/>
        <w:rPr>
          <w:rFonts w:ascii="Arial" w:hAnsi="Arial" w:cs="Arial"/>
          <w:sz w:val="20"/>
          <w:szCs w:val="20"/>
        </w:rPr>
      </w:pPr>
      <w:r w:rsidRPr="00667D19">
        <w:rPr>
          <w:rFonts w:ascii="Arial" w:hAnsi="Arial" w:cs="Arial"/>
          <w:sz w:val="20"/>
          <w:szCs w:val="20"/>
        </w:rPr>
        <w:t>11.</w:t>
      </w:r>
      <w:r w:rsidR="00831CAA">
        <w:rPr>
          <w:rFonts w:ascii="Arial" w:hAnsi="Arial" w:cs="Arial"/>
          <w:sz w:val="20"/>
          <w:szCs w:val="20"/>
        </w:rPr>
        <w:t>1.</w:t>
      </w:r>
      <w:r w:rsidRPr="00667D19">
        <w:rPr>
          <w:rFonts w:ascii="Arial" w:hAnsi="Arial" w:cs="Arial"/>
          <w:sz w:val="20"/>
          <w:szCs w:val="20"/>
        </w:rPr>
        <w:t>15. Participarea împreună cu Proiectantul și Executantul la trasarea generală, la materializarea</w:t>
      </w:r>
      <w:r>
        <w:rPr>
          <w:rFonts w:ascii="Arial" w:hAnsi="Arial" w:cs="Arial"/>
          <w:sz w:val="20"/>
          <w:szCs w:val="20"/>
        </w:rPr>
        <w:t xml:space="preserve"> </w:t>
      </w:r>
      <w:r w:rsidRPr="00667D19">
        <w:rPr>
          <w:rFonts w:ascii="Arial" w:hAnsi="Arial" w:cs="Arial"/>
          <w:sz w:val="20"/>
          <w:szCs w:val="20"/>
        </w:rPr>
        <w:t>bornelor de reper, a căilor de acces și a limitelor terenurilor puse la dispoziția Executantului și la</w:t>
      </w:r>
      <w:r>
        <w:rPr>
          <w:rFonts w:ascii="Arial" w:hAnsi="Arial" w:cs="Arial"/>
          <w:sz w:val="20"/>
          <w:szCs w:val="20"/>
        </w:rPr>
        <w:t xml:space="preserve"> </w:t>
      </w:r>
      <w:r w:rsidRPr="00667D19">
        <w:rPr>
          <w:rFonts w:ascii="Arial" w:hAnsi="Arial" w:cs="Arial"/>
          <w:sz w:val="20"/>
          <w:szCs w:val="20"/>
        </w:rPr>
        <w:t>materializarea cotelor de nivel în imediata apropiere a terenurilor. Prestatorul va dispune marcarea și</w:t>
      </w:r>
      <w:r>
        <w:rPr>
          <w:rFonts w:ascii="Arial" w:hAnsi="Arial" w:cs="Arial"/>
          <w:sz w:val="20"/>
          <w:szCs w:val="20"/>
        </w:rPr>
        <w:t xml:space="preserve"> </w:t>
      </w:r>
      <w:r w:rsidRPr="00667D19">
        <w:rPr>
          <w:rFonts w:ascii="Arial" w:hAnsi="Arial" w:cs="Arial"/>
          <w:sz w:val="20"/>
          <w:szCs w:val="20"/>
        </w:rPr>
        <w:t>protejarea bornelor de reper ale construcțiilor.</w:t>
      </w:r>
    </w:p>
    <w:p w14:paraId="0CFEA137" w14:textId="1086F319" w:rsidR="00667D19" w:rsidRDefault="00667D19" w:rsidP="009F432E">
      <w:pPr>
        <w:jc w:val="both"/>
        <w:rPr>
          <w:rFonts w:ascii="Arial" w:hAnsi="Arial" w:cs="Arial"/>
          <w:sz w:val="20"/>
          <w:szCs w:val="20"/>
        </w:rPr>
      </w:pPr>
      <w:r w:rsidRPr="00667D19">
        <w:rPr>
          <w:rFonts w:ascii="Arial" w:hAnsi="Arial" w:cs="Arial"/>
          <w:sz w:val="20"/>
          <w:szCs w:val="20"/>
        </w:rPr>
        <w:t>11.</w:t>
      </w:r>
      <w:r w:rsidR="00831CAA">
        <w:rPr>
          <w:rFonts w:ascii="Arial" w:hAnsi="Arial" w:cs="Arial"/>
          <w:sz w:val="20"/>
          <w:szCs w:val="20"/>
        </w:rPr>
        <w:t>1.</w:t>
      </w:r>
      <w:r w:rsidRPr="00667D19">
        <w:rPr>
          <w:rFonts w:ascii="Arial" w:hAnsi="Arial" w:cs="Arial"/>
          <w:sz w:val="20"/>
          <w:szCs w:val="20"/>
        </w:rPr>
        <w:t xml:space="preserve">16. </w:t>
      </w:r>
      <w:r w:rsidRPr="00CB2E98">
        <w:rPr>
          <w:rFonts w:ascii="Arial" w:hAnsi="Arial" w:cs="Arial"/>
          <w:sz w:val="20"/>
          <w:szCs w:val="20"/>
        </w:rPr>
        <w:t>Verificarea transmiterii anunțului de începere a lucrărilor către emitentul Autorizației de Construire și către ISC.</w:t>
      </w:r>
    </w:p>
    <w:p w14:paraId="47F4CEC1" w14:textId="77777777" w:rsidR="009F432E" w:rsidRPr="00CB2E98" w:rsidRDefault="009F432E" w:rsidP="009F432E">
      <w:pPr>
        <w:jc w:val="both"/>
        <w:rPr>
          <w:rFonts w:ascii="Arial" w:hAnsi="Arial" w:cs="Arial"/>
          <w:sz w:val="20"/>
          <w:szCs w:val="20"/>
        </w:rPr>
      </w:pPr>
    </w:p>
    <w:p w14:paraId="4E55B6FC" w14:textId="77777777" w:rsidR="00667D19" w:rsidRPr="00667D19" w:rsidRDefault="00667D19" w:rsidP="00667D19">
      <w:pPr>
        <w:rPr>
          <w:rFonts w:ascii="Arial" w:hAnsi="Arial" w:cs="Arial"/>
          <w:b/>
          <w:bCs/>
          <w:sz w:val="20"/>
          <w:szCs w:val="20"/>
          <w:lang w:val="fr-FR"/>
        </w:rPr>
      </w:pPr>
      <w:r w:rsidRPr="00667D19">
        <w:rPr>
          <w:rFonts w:ascii="Arial" w:hAnsi="Arial" w:cs="Arial"/>
          <w:b/>
          <w:bCs/>
          <w:sz w:val="20"/>
          <w:szCs w:val="20"/>
          <w:lang w:val="fr-FR"/>
        </w:rPr>
        <w:t>12. Responsabilitățile Dirigintelui de şantier în perioada de execuție a lucrărilor</w:t>
      </w:r>
    </w:p>
    <w:p w14:paraId="2BAF70DA" w14:textId="486A94A1" w:rsidR="00667D19" w:rsidRPr="00667D19" w:rsidRDefault="00667D19" w:rsidP="00667D19">
      <w:pPr>
        <w:jc w:val="both"/>
        <w:rPr>
          <w:rFonts w:ascii="Arial" w:hAnsi="Arial" w:cs="Arial"/>
          <w:sz w:val="20"/>
          <w:szCs w:val="20"/>
          <w:lang w:val="fr-FR"/>
        </w:rPr>
      </w:pPr>
      <w:r w:rsidRPr="00667D19">
        <w:rPr>
          <w:rFonts w:ascii="Arial" w:hAnsi="Arial" w:cs="Arial"/>
          <w:sz w:val="20"/>
          <w:szCs w:val="20"/>
          <w:lang w:val="fr-FR"/>
        </w:rPr>
        <w:t>12.1. Urmărirea zilnică a realizării execuției lucrărilor în conformitate cu prevederile contractului, ale</w:t>
      </w:r>
      <w:r>
        <w:rPr>
          <w:rFonts w:ascii="Arial" w:hAnsi="Arial" w:cs="Arial"/>
          <w:sz w:val="20"/>
          <w:szCs w:val="20"/>
          <w:lang w:val="fr-FR"/>
        </w:rPr>
        <w:t xml:space="preserve"> </w:t>
      </w:r>
      <w:r w:rsidRPr="00667D19">
        <w:rPr>
          <w:rFonts w:ascii="Arial" w:hAnsi="Arial" w:cs="Arial"/>
          <w:sz w:val="20"/>
          <w:szCs w:val="20"/>
          <w:lang w:val="fr-FR"/>
        </w:rPr>
        <w:t>proiectului, ale caietelor de sarcini și ale reglementărilor tehnice în vigoare, răspunzând în fața</w:t>
      </w:r>
      <w:r>
        <w:rPr>
          <w:rFonts w:ascii="Arial" w:hAnsi="Arial" w:cs="Arial"/>
          <w:sz w:val="20"/>
          <w:szCs w:val="20"/>
          <w:lang w:val="fr-FR"/>
        </w:rPr>
        <w:t xml:space="preserve"> </w:t>
      </w:r>
      <w:r w:rsidRPr="00667D19">
        <w:rPr>
          <w:rFonts w:ascii="Arial" w:hAnsi="Arial" w:cs="Arial"/>
          <w:sz w:val="20"/>
          <w:szCs w:val="20"/>
          <w:lang w:val="fr-FR"/>
        </w:rPr>
        <w:t>Achizitorului de respectarea acestora.</w:t>
      </w:r>
    </w:p>
    <w:p w14:paraId="1C7CE632" w14:textId="6B73EFBD" w:rsidR="00667D19" w:rsidRPr="00667D19" w:rsidRDefault="00667D19" w:rsidP="00667D19">
      <w:pPr>
        <w:jc w:val="both"/>
        <w:rPr>
          <w:rFonts w:ascii="Arial" w:hAnsi="Arial" w:cs="Arial"/>
          <w:sz w:val="20"/>
          <w:szCs w:val="20"/>
          <w:lang w:val="fr-FR"/>
        </w:rPr>
      </w:pPr>
      <w:r w:rsidRPr="00667D19">
        <w:rPr>
          <w:rFonts w:ascii="Arial" w:hAnsi="Arial" w:cs="Arial"/>
          <w:sz w:val="20"/>
          <w:szCs w:val="20"/>
          <w:lang w:val="fr-FR"/>
        </w:rPr>
        <w:t>12.2. Verificarea existenței documentelor de certificare a calității materialelor pentru construcții,</w:t>
      </w:r>
      <w:r>
        <w:rPr>
          <w:rFonts w:ascii="Arial" w:hAnsi="Arial" w:cs="Arial"/>
          <w:sz w:val="20"/>
          <w:szCs w:val="20"/>
          <w:lang w:val="fr-FR"/>
        </w:rPr>
        <w:t xml:space="preserve"> </w:t>
      </w:r>
      <w:r w:rsidRPr="00667D19">
        <w:rPr>
          <w:rFonts w:ascii="Arial" w:hAnsi="Arial" w:cs="Arial"/>
          <w:sz w:val="20"/>
          <w:szCs w:val="20"/>
          <w:lang w:val="fr-FR"/>
        </w:rPr>
        <w:t>respectiv corespondența calității acestora cu prevederile cuprinse în proiect.</w:t>
      </w:r>
    </w:p>
    <w:p w14:paraId="44C47237" w14:textId="37A91FC9" w:rsidR="00667D19" w:rsidRPr="00667D19" w:rsidRDefault="00667D19" w:rsidP="00667D19">
      <w:pPr>
        <w:jc w:val="both"/>
        <w:rPr>
          <w:rFonts w:ascii="Arial" w:hAnsi="Arial" w:cs="Arial"/>
          <w:sz w:val="20"/>
          <w:szCs w:val="20"/>
          <w:lang w:val="fr-FR"/>
        </w:rPr>
      </w:pPr>
      <w:r w:rsidRPr="00667D19">
        <w:rPr>
          <w:rFonts w:ascii="Arial" w:hAnsi="Arial" w:cs="Arial"/>
          <w:sz w:val="20"/>
          <w:szCs w:val="20"/>
          <w:lang w:val="fr-FR"/>
        </w:rPr>
        <w:t>12.3. Interzicerea utilizării materialelor pentru construcții fără certificate de conformitate, declarații de</w:t>
      </w:r>
      <w:r>
        <w:rPr>
          <w:rFonts w:ascii="Arial" w:hAnsi="Arial" w:cs="Arial"/>
          <w:sz w:val="20"/>
          <w:szCs w:val="20"/>
          <w:lang w:val="fr-FR"/>
        </w:rPr>
        <w:t xml:space="preserve"> </w:t>
      </w:r>
      <w:r w:rsidRPr="00667D19">
        <w:rPr>
          <w:rFonts w:ascii="Arial" w:hAnsi="Arial" w:cs="Arial"/>
          <w:sz w:val="20"/>
          <w:szCs w:val="20"/>
          <w:lang w:val="fr-FR"/>
        </w:rPr>
        <w:t>performanță sau agrement tehnic. De asemenea, va interzice utilizarea de produse și echipamente noi,</w:t>
      </w:r>
      <w:r>
        <w:rPr>
          <w:rFonts w:ascii="Arial" w:hAnsi="Arial" w:cs="Arial"/>
          <w:sz w:val="20"/>
          <w:szCs w:val="20"/>
          <w:lang w:val="fr-FR"/>
        </w:rPr>
        <w:t xml:space="preserve"> </w:t>
      </w:r>
      <w:r w:rsidRPr="00667D19">
        <w:rPr>
          <w:rFonts w:ascii="Arial" w:hAnsi="Arial" w:cs="Arial"/>
          <w:sz w:val="20"/>
          <w:szCs w:val="20"/>
          <w:lang w:val="fr-FR"/>
        </w:rPr>
        <w:t>fără agremente tehnice sau cu agremente tehnice la care avizul tehnic a expirat.</w:t>
      </w:r>
    </w:p>
    <w:p w14:paraId="03ED7EF6" w14:textId="23672E04" w:rsidR="00667D19" w:rsidRPr="00667D19" w:rsidRDefault="00667D19" w:rsidP="00667D19">
      <w:pPr>
        <w:jc w:val="both"/>
        <w:rPr>
          <w:rFonts w:ascii="Arial" w:hAnsi="Arial" w:cs="Arial"/>
          <w:sz w:val="20"/>
          <w:szCs w:val="20"/>
          <w:lang w:val="fr-FR"/>
        </w:rPr>
      </w:pPr>
      <w:r w:rsidRPr="00667D19">
        <w:rPr>
          <w:rFonts w:ascii="Arial" w:hAnsi="Arial" w:cs="Arial"/>
          <w:sz w:val="20"/>
          <w:szCs w:val="20"/>
          <w:lang w:val="fr-FR"/>
        </w:rPr>
        <w:t>12.4. Verificarea respectării tehnologiilor de execuție și a procedurilor folosite de Executant în</w:t>
      </w:r>
      <w:r>
        <w:rPr>
          <w:rFonts w:ascii="Arial" w:hAnsi="Arial" w:cs="Arial"/>
          <w:sz w:val="20"/>
          <w:szCs w:val="20"/>
          <w:lang w:val="fr-FR"/>
        </w:rPr>
        <w:t xml:space="preserve"> </w:t>
      </w:r>
      <w:r w:rsidRPr="00667D19">
        <w:rPr>
          <w:rFonts w:ascii="Arial" w:hAnsi="Arial" w:cs="Arial"/>
          <w:sz w:val="20"/>
          <w:szCs w:val="20"/>
          <w:lang w:val="fr-FR"/>
        </w:rPr>
        <w:t>vederea asigurării nivelului calitativ prevăzut în documentația tehnică, în contract și în normele tehnice</w:t>
      </w:r>
      <w:r>
        <w:rPr>
          <w:rFonts w:ascii="Arial" w:hAnsi="Arial" w:cs="Arial"/>
          <w:sz w:val="20"/>
          <w:szCs w:val="20"/>
          <w:lang w:val="fr-FR"/>
        </w:rPr>
        <w:t xml:space="preserve"> </w:t>
      </w:r>
      <w:r w:rsidRPr="00667D19">
        <w:rPr>
          <w:rFonts w:ascii="Arial" w:hAnsi="Arial" w:cs="Arial"/>
          <w:sz w:val="20"/>
          <w:szCs w:val="20"/>
          <w:lang w:val="fr-FR"/>
        </w:rPr>
        <w:t>în vigoare.</w:t>
      </w:r>
    </w:p>
    <w:p w14:paraId="492C557E" w14:textId="77777777" w:rsidR="00667D19" w:rsidRPr="00CB2E98" w:rsidRDefault="00667D19" w:rsidP="00667D19">
      <w:pPr>
        <w:jc w:val="both"/>
        <w:rPr>
          <w:rFonts w:ascii="Arial" w:hAnsi="Arial" w:cs="Arial"/>
          <w:sz w:val="20"/>
          <w:szCs w:val="20"/>
        </w:rPr>
      </w:pPr>
      <w:r w:rsidRPr="00CB2E98">
        <w:rPr>
          <w:rFonts w:ascii="Arial" w:hAnsi="Arial" w:cs="Arial"/>
          <w:sz w:val="20"/>
          <w:szCs w:val="20"/>
        </w:rPr>
        <w:t>12.5. Verificarea respectării "Planului calității", a procedurilor și instrucțiunilor tehnice pentru lucrare.</w:t>
      </w:r>
    </w:p>
    <w:p w14:paraId="47F6C26F" w14:textId="3323B7B0" w:rsidR="00667D19" w:rsidRPr="00CB2E98" w:rsidRDefault="00667D19" w:rsidP="00667D19">
      <w:pPr>
        <w:jc w:val="both"/>
        <w:rPr>
          <w:rFonts w:ascii="Arial" w:hAnsi="Arial" w:cs="Arial"/>
          <w:sz w:val="20"/>
          <w:szCs w:val="20"/>
        </w:rPr>
      </w:pPr>
      <w:r w:rsidRPr="00CB2E98">
        <w:rPr>
          <w:rFonts w:ascii="Arial" w:hAnsi="Arial" w:cs="Arial"/>
          <w:sz w:val="20"/>
          <w:szCs w:val="20"/>
        </w:rPr>
        <w:t>12.6. Interzicerea executării de lucrări de persoane neautorizate, conform reglementărilor legale în vigoare.</w:t>
      </w:r>
    </w:p>
    <w:p w14:paraId="72CE46A8" w14:textId="30975077" w:rsidR="00667D19" w:rsidRPr="00667D19" w:rsidRDefault="00667D19" w:rsidP="00667D19">
      <w:pPr>
        <w:jc w:val="both"/>
        <w:rPr>
          <w:rFonts w:ascii="Arial" w:hAnsi="Arial" w:cs="Arial"/>
          <w:sz w:val="20"/>
          <w:szCs w:val="20"/>
          <w:lang w:val="fr-FR"/>
        </w:rPr>
      </w:pPr>
      <w:r w:rsidRPr="00667D19">
        <w:rPr>
          <w:rFonts w:ascii="Arial" w:hAnsi="Arial" w:cs="Arial"/>
          <w:sz w:val="20"/>
          <w:szCs w:val="20"/>
          <w:lang w:val="fr-FR"/>
        </w:rPr>
        <w:t>12.7. Participarea la acțiunile de prelevare a probelor, urmărirea primirii buletinului de analiză și</w:t>
      </w:r>
      <w:r>
        <w:rPr>
          <w:rFonts w:ascii="Arial" w:hAnsi="Arial" w:cs="Arial"/>
          <w:sz w:val="20"/>
          <w:szCs w:val="20"/>
          <w:lang w:val="fr-FR"/>
        </w:rPr>
        <w:t xml:space="preserve"> </w:t>
      </w:r>
      <w:r w:rsidRPr="00667D19">
        <w:rPr>
          <w:rFonts w:ascii="Arial" w:hAnsi="Arial" w:cs="Arial"/>
          <w:sz w:val="20"/>
          <w:szCs w:val="20"/>
          <w:lang w:val="fr-FR"/>
        </w:rPr>
        <w:t>verificarea rezultatelor. Păstrarea buletinelor de analiză și a certificatelor de laborator pentru</w:t>
      </w:r>
      <w:r>
        <w:rPr>
          <w:rFonts w:ascii="Arial" w:hAnsi="Arial" w:cs="Arial"/>
          <w:sz w:val="20"/>
          <w:szCs w:val="20"/>
          <w:lang w:val="fr-FR"/>
        </w:rPr>
        <w:t xml:space="preserve"> </w:t>
      </w:r>
      <w:r w:rsidRPr="00667D19">
        <w:rPr>
          <w:rFonts w:ascii="Arial" w:hAnsi="Arial" w:cs="Arial"/>
          <w:sz w:val="20"/>
          <w:szCs w:val="20"/>
          <w:lang w:val="fr-FR"/>
        </w:rPr>
        <w:t>întocmirea Cărții tehnice a construcției;</w:t>
      </w:r>
    </w:p>
    <w:p w14:paraId="0C76982D" w14:textId="15D62B03" w:rsidR="00667D19" w:rsidRPr="00667D19" w:rsidRDefault="00667D19" w:rsidP="00095A48">
      <w:pPr>
        <w:jc w:val="both"/>
        <w:rPr>
          <w:rFonts w:ascii="Arial" w:hAnsi="Arial" w:cs="Arial"/>
          <w:sz w:val="20"/>
          <w:szCs w:val="20"/>
          <w:lang w:val="fr-FR"/>
        </w:rPr>
      </w:pPr>
      <w:r w:rsidRPr="00667D19">
        <w:rPr>
          <w:rFonts w:ascii="Arial" w:hAnsi="Arial" w:cs="Arial"/>
          <w:sz w:val="20"/>
          <w:szCs w:val="20"/>
          <w:lang w:val="fr-FR"/>
        </w:rPr>
        <w:t>12.8. Verificarea din punct de vedere cantitativ și calitativ a lucrărilor real executate și corelarea</w:t>
      </w:r>
      <w:r>
        <w:rPr>
          <w:rFonts w:ascii="Arial" w:hAnsi="Arial" w:cs="Arial"/>
          <w:sz w:val="20"/>
          <w:szCs w:val="20"/>
          <w:lang w:val="fr-FR"/>
        </w:rPr>
        <w:t xml:space="preserve"> </w:t>
      </w:r>
      <w:r w:rsidRPr="00667D19">
        <w:rPr>
          <w:rFonts w:ascii="Arial" w:hAnsi="Arial" w:cs="Arial"/>
          <w:sz w:val="20"/>
          <w:szCs w:val="20"/>
          <w:lang w:val="fr-FR"/>
        </w:rPr>
        <w:t>acestora cu antemăsurătorile anexate la situațiile de lucrări elaborate de Executant, precum si avizarea</w:t>
      </w:r>
      <w:r>
        <w:rPr>
          <w:rFonts w:ascii="Arial" w:hAnsi="Arial" w:cs="Arial"/>
          <w:sz w:val="20"/>
          <w:szCs w:val="20"/>
          <w:lang w:val="fr-FR"/>
        </w:rPr>
        <w:t xml:space="preserve"> </w:t>
      </w:r>
      <w:r w:rsidRPr="00667D19">
        <w:rPr>
          <w:rFonts w:ascii="Arial" w:hAnsi="Arial" w:cs="Arial"/>
          <w:sz w:val="20"/>
          <w:szCs w:val="20"/>
          <w:lang w:val="fr-FR"/>
        </w:rPr>
        <w:t xml:space="preserve">situațiilor de lucrări </w:t>
      </w:r>
      <w:r w:rsidRPr="00667D19">
        <w:rPr>
          <w:rFonts w:ascii="Arial" w:hAnsi="Arial" w:cs="Arial"/>
          <w:sz w:val="20"/>
          <w:szCs w:val="20"/>
          <w:lang w:val="fr-FR"/>
        </w:rPr>
        <w:lastRenderedPageBreak/>
        <w:t>în vederea decontării lucrărilor efectuate, asumând astfel corectitudinea și</w:t>
      </w:r>
      <w:r>
        <w:rPr>
          <w:rFonts w:ascii="Arial" w:hAnsi="Arial" w:cs="Arial"/>
          <w:sz w:val="20"/>
          <w:szCs w:val="20"/>
          <w:lang w:val="fr-FR"/>
        </w:rPr>
        <w:t xml:space="preserve"> </w:t>
      </w:r>
      <w:r w:rsidRPr="00667D19">
        <w:rPr>
          <w:rFonts w:ascii="Arial" w:hAnsi="Arial" w:cs="Arial"/>
          <w:sz w:val="20"/>
          <w:szCs w:val="20"/>
          <w:lang w:val="fr-FR"/>
        </w:rPr>
        <w:t>legalitatea situațiilor de lucrări elaborate de Executant (inclusiv a documentelor atașate acestora :</w:t>
      </w:r>
      <w:r w:rsidR="00095A48">
        <w:rPr>
          <w:rFonts w:ascii="Arial" w:hAnsi="Arial" w:cs="Arial"/>
          <w:sz w:val="20"/>
          <w:szCs w:val="20"/>
          <w:lang w:val="fr-FR"/>
        </w:rPr>
        <w:t xml:space="preserve"> </w:t>
      </w:r>
      <w:r w:rsidRPr="00667D19">
        <w:rPr>
          <w:rFonts w:ascii="Arial" w:hAnsi="Arial" w:cs="Arial"/>
          <w:sz w:val="20"/>
          <w:szCs w:val="20"/>
          <w:lang w:val="fr-FR"/>
        </w:rPr>
        <w:t>extrasele din jurnalul de șantier aferent lunii în cauză, documente de calitate ale materialelor și</w:t>
      </w:r>
      <w:r w:rsidR="00095A48">
        <w:rPr>
          <w:rFonts w:ascii="Arial" w:hAnsi="Arial" w:cs="Arial"/>
          <w:sz w:val="20"/>
          <w:szCs w:val="20"/>
          <w:lang w:val="fr-FR"/>
        </w:rPr>
        <w:t xml:space="preserve"> </w:t>
      </w:r>
      <w:r w:rsidRPr="00667D19">
        <w:rPr>
          <w:rFonts w:ascii="Arial" w:hAnsi="Arial" w:cs="Arial"/>
          <w:sz w:val="20"/>
          <w:szCs w:val="20"/>
          <w:lang w:val="fr-FR"/>
        </w:rPr>
        <w:t>utilajelor puse în operă, dispoziții de șantier aferente situației în cauză aprobate de către Achizitor).</w:t>
      </w:r>
    </w:p>
    <w:p w14:paraId="1318982C" w14:textId="3CE3E149" w:rsidR="00667D19" w:rsidRPr="00667D19" w:rsidRDefault="00667D19" w:rsidP="00095A48">
      <w:pPr>
        <w:jc w:val="both"/>
        <w:rPr>
          <w:rFonts w:ascii="Arial" w:hAnsi="Arial" w:cs="Arial"/>
          <w:sz w:val="20"/>
          <w:szCs w:val="20"/>
          <w:lang w:val="fr-FR"/>
        </w:rPr>
      </w:pPr>
      <w:r w:rsidRPr="00667D19">
        <w:rPr>
          <w:rFonts w:ascii="Arial" w:hAnsi="Arial" w:cs="Arial"/>
          <w:sz w:val="20"/>
          <w:szCs w:val="20"/>
          <w:lang w:val="fr-FR"/>
        </w:rPr>
        <w:t>12.9. Efectuarea de personalul Dirigintelui de şantier autorizat A.N.C.P.I. a măsurătorilor în teren cu</w:t>
      </w:r>
      <w:r w:rsidR="00095A48">
        <w:rPr>
          <w:rFonts w:ascii="Arial" w:hAnsi="Arial" w:cs="Arial"/>
          <w:sz w:val="20"/>
          <w:szCs w:val="20"/>
          <w:lang w:val="fr-FR"/>
        </w:rPr>
        <w:t xml:space="preserve"> </w:t>
      </w:r>
      <w:r w:rsidRPr="00667D19">
        <w:rPr>
          <w:rFonts w:ascii="Arial" w:hAnsi="Arial" w:cs="Arial"/>
          <w:sz w:val="20"/>
          <w:szCs w:val="20"/>
          <w:lang w:val="fr-FR"/>
        </w:rPr>
        <w:t>privire la determinarea lucrărilor realizate de către Executant.</w:t>
      </w:r>
    </w:p>
    <w:p w14:paraId="5ECF8042" w14:textId="63E95B6E" w:rsidR="00667D19" w:rsidRPr="00667D19" w:rsidRDefault="00667D19" w:rsidP="00095A48">
      <w:pPr>
        <w:jc w:val="both"/>
        <w:rPr>
          <w:rFonts w:ascii="Arial" w:hAnsi="Arial" w:cs="Arial"/>
          <w:sz w:val="20"/>
          <w:szCs w:val="20"/>
          <w:lang w:val="fr-FR"/>
        </w:rPr>
      </w:pPr>
      <w:r w:rsidRPr="00667D19">
        <w:rPr>
          <w:rFonts w:ascii="Arial" w:hAnsi="Arial" w:cs="Arial"/>
          <w:sz w:val="20"/>
          <w:szCs w:val="20"/>
          <w:lang w:val="fr-FR"/>
        </w:rPr>
        <w:t>12.10. (1) Verificarea situaţiilor de lucrări înaintate de Executant. Situaţiile de lucrări vor conţine în</w:t>
      </w:r>
      <w:r w:rsidR="00095A48">
        <w:rPr>
          <w:rFonts w:ascii="Arial" w:hAnsi="Arial" w:cs="Arial"/>
          <w:sz w:val="20"/>
          <w:szCs w:val="20"/>
          <w:lang w:val="fr-FR"/>
        </w:rPr>
        <w:t xml:space="preserve"> </w:t>
      </w:r>
      <w:r w:rsidRPr="00667D19">
        <w:rPr>
          <w:rFonts w:ascii="Arial" w:hAnsi="Arial" w:cs="Arial"/>
          <w:sz w:val="20"/>
          <w:szCs w:val="20"/>
          <w:lang w:val="fr-FR"/>
        </w:rPr>
        <w:t>mod obligatoriu documentele prevăzute în caietul de sarcini pentru execuţie lucrări.</w:t>
      </w:r>
    </w:p>
    <w:p w14:paraId="78A86166" w14:textId="72F20EF0" w:rsidR="00667D19" w:rsidRPr="00667D19" w:rsidRDefault="00667D19" w:rsidP="00095A48">
      <w:pPr>
        <w:jc w:val="both"/>
        <w:rPr>
          <w:rFonts w:ascii="Arial" w:hAnsi="Arial" w:cs="Arial"/>
          <w:sz w:val="20"/>
          <w:szCs w:val="20"/>
          <w:lang w:val="fr-FR"/>
        </w:rPr>
      </w:pPr>
      <w:r w:rsidRPr="00667D19">
        <w:rPr>
          <w:rFonts w:ascii="Arial" w:hAnsi="Arial" w:cs="Arial"/>
          <w:sz w:val="20"/>
          <w:szCs w:val="20"/>
          <w:lang w:val="fr-FR"/>
        </w:rPr>
        <w:t>(2) După primirea situaţiilor de lucrări Dirigintele de şantier notifică Achizitorul cu privire la data la</w:t>
      </w:r>
      <w:r w:rsidR="00095A48">
        <w:rPr>
          <w:rFonts w:ascii="Arial" w:hAnsi="Arial" w:cs="Arial"/>
          <w:sz w:val="20"/>
          <w:szCs w:val="20"/>
          <w:lang w:val="fr-FR"/>
        </w:rPr>
        <w:t xml:space="preserve"> </w:t>
      </w:r>
      <w:r w:rsidRPr="00667D19">
        <w:rPr>
          <w:rFonts w:ascii="Arial" w:hAnsi="Arial" w:cs="Arial"/>
          <w:sz w:val="20"/>
          <w:szCs w:val="20"/>
          <w:lang w:val="fr-FR"/>
        </w:rPr>
        <w:t>care a fost primită situaţia de lucrări şi sub ce număr a fost înaintată de Executant.</w:t>
      </w:r>
    </w:p>
    <w:p w14:paraId="12A55C7C" w14:textId="25ADB5C4" w:rsidR="00667D19" w:rsidRPr="00095A48" w:rsidRDefault="00667D19" w:rsidP="00095A48">
      <w:pPr>
        <w:jc w:val="both"/>
        <w:rPr>
          <w:rFonts w:ascii="Arial" w:hAnsi="Arial" w:cs="Arial"/>
          <w:sz w:val="20"/>
          <w:szCs w:val="20"/>
          <w:lang w:val="fr-FR"/>
        </w:rPr>
      </w:pPr>
      <w:r w:rsidRPr="00095A48">
        <w:rPr>
          <w:rFonts w:ascii="Arial" w:hAnsi="Arial" w:cs="Arial"/>
          <w:sz w:val="20"/>
          <w:szCs w:val="20"/>
          <w:lang w:val="fr-FR"/>
        </w:rPr>
        <w:t>(3) Verificarea situațiilor de lucrări întocmite de Executant are în vedere utilizarea prețurilor unitare și</w:t>
      </w:r>
      <w:r w:rsidR="00095A48" w:rsidRPr="00095A48">
        <w:rPr>
          <w:rFonts w:ascii="Arial" w:hAnsi="Arial" w:cs="Arial"/>
          <w:sz w:val="20"/>
          <w:szCs w:val="20"/>
          <w:lang w:val="fr-FR"/>
        </w:rPr>
        <w:t xml:space="preserve"> </w:t>
      </w:r>
      <w:r w:rsidRPr="00667D19">
        <w:rPr>
          <w:rFonts w:ascii="Arial" w:hAnsi="Arial" w:cs="Arial"/>
          <w:sz w:val="20"/>
          <w:szCs w:val="20"/>
          <w:lang w:val="fr-FR"/>
        </w:rPr>
        <w:t>încadrarea lucrărilor în articolele de deviz conform ofertei.</w:t>
      </w:r>
    </w:p>
    <w:p w14:paraId="0C1C3923" w14:textId="41B85B09" w:rsidR="00095A48" w:rsidRPr="00095A48" w:rsidRDefault="00667D19" w:rsidP="00095A48">
      <w:pPr>
        <w:jc w:val="both"/>
        <w:rPr>
          <w:rFonts w:ascii="Arial" w:hAnsi="Arial" w:cs="Arial"/>
          <w:sz w:val="20"/>
          <w:szCs w:val="20"/>
          <w:lang w:val="fr-FR"/>
        </w:rPr>
      </w:pPr>
      <w:r w:rsidRPr="00667D19">
        <w:rPr>
          <w:rFonts w:ascii="Arial" w:hAnsi="Arial" w:cs="Arial"/>
          <w:sz w:val="20"/>
          <w:szCs w:val="20"/>
          <w:lang w:val="fr-FR"/>
        </w:rPr>
        <w:t>(4) Dirigintele de şantier verifică situaţiile de lucrări depuse şi în cazul în care constată că sunt</w:t>
      </w:r>
      <w:r w:rsidR="00095A48">
        <w:rPr>
          <w:rFonts w:ascii="Arial" w:hAnsi="Arial" w:cs="Arial"/>
          <w:sz w:val="20"/>
          <w:szCs w:val="20"/>
          <w:lang w:val="fr-FR"/>
        </w:rPr>
        <w:t xml:space="preserve"> </w:t>
      </w:r>
      <w:r w:rsidRPr="00667D19">
        <w:rPr>
          <w:rFonts w:ascii="Arial" w:hAnsi="Arial" w:cs="Arial"/>
          <w:sz w:val="20"/>
          <w:szCs w:val="20"/>
          <w:lang w:val="fr-FR"/>
        </w:rPr>
        <w:t>necesare corecţii/modificări le transmite de îndată Executantului în vederea modificării/corectării.</w:t>
      </w:r>
      <w:r w:rsidR="00095A48">
        <w:rPr>
          <w:rFonts w:ascii="Arial" w:hAnsi="Arial" w:cs="Arial"/>
          <w:sz w:val="20"/>
          <w:szCs w:val="20"/>
          <w:lang w:val="fr-FR"/>
        </w:rPr>
        <w:t xml:space="preserve"> </w:t>
      </w:r>
      <w:r w:rsidRPr="00667D19">
        <w:rPr>
          <w:rFonts w:ascii="Arial" w:hAnsi="Arial" w:cs="Arial"/>
          <w:sz w:val="20"/>
          <w:szCs w:val="20"/>
          <w:lang w:val="fr-FR"/>
        </w:rPr>
        <w:t>După efectuarea corecturilor</w:t>
      </w:r>
      <w:r w:rsidR="00095A48">
        <w:rPr>
          <w:rFonts w:ascii="Arial" w:hAnsi="Arial" w:cs="Arial"/>
          <w:sz w:val="20"/>
          <w:szCs w:val="20"/>
          <w:lang w:val="fr-FR"/>
        </w:rPr>
        <w:t>,</w:t>
      </w:r>
      <w:r w:rsidRPr="00667D19">
        <w:rPr>
          <w:rFonts w:ascii="Arial" w:hAnsi="Arial" w:cs="Arial"/>
          <w:sz w:val="20"/>
          <w:szCs w:val="20"/>
          <w:lang w:val="fr-FR"/>
        </w:rPr>
        <w:t xml:space="preserve"> Executantul transmite din nou situaţia Dirigintelui de şantier spre</w:t>
      </w:r>
      <w:r w:rsidR="00095A48">
        <w:rPr>
          <w:rFonts w:ascii="Arial" w:hAnsi="Arial" w:cs="Arial"/>
          <w:sz w:val="20"/>
          <w:szCs w:val="20"/>
          <w:lang w:val="fr-FR"/>
        </w:rPr>
        <w:t xml:space="preserve"> </w:t>
      </w:r>
      <w:r w:rsidR="00095A48" w:rsidRPr="00095A48">
        <w:rPr>
          <w:rFonts w:ascii="Arial" w:hAnsi="Arial" w:cs="Arial"/>
          <w:sz w:val="20"/>
          <w:szCs w:val="20"/>
          <w:lang w:val="fr-FR"/>
        </w:rPr>
        <w:t>verificare, aprobare şi emiterea Certificatului de plată. Toate aceste activităţi se vor încadra în</w:t>
      </w:r>
      <w:r w:rsidR="00095A48">
        <w:rPr>
          <w:rFonts w:ascii="Arial" w:hAnsi="Arial" w:cs="Arial"/>
          <w:sz w:val="20"/>
          <w:szCs w:val="20"/>
          <w:lang w:val="fr-FR"/>
        </w:rPr>
        <w:t xml:space="preserve"> </w:t>
      </w:r>
      <w:r w:rsidR="00095A48" w:rsidRPr="00095A48">
        <w:rPr>
          <w:rFonts w:ascii="Arial" w:hAnsi="Arial" w:cs="Arial"/>
          <w:sz w:val="20"/>
          <w:szCs w:val="20"/>
          <w:lang w:val="fr-FR"/>
        </w:rPr>
        <w:t>termen de 15 zile de la primirea situaţiilor de lucrări.</w:t>
      </w:r>
    </w:p>
    <w:p w14:paraId="2DC5DFEE" w14:textId="252A6A2A"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(5) Certificatele de plată se emit doar pentru lucrări/cantități real executate, care corespund</w:t>
      </w:r>
      <w:r>
        <w:rPr>
          <w:rFonts w:ascii="Arial" w:hAnsi="Arial" w:cs="Arial"/>
          <w:sz w:val="20"/>
          <w:szCs w:val="20"/>
          <w:lang w:val="fr-FR"/>
        </w:rPr>
        <w:t xml:space="preserve"> </w:t>
      </w:r>
      <w:r w:rsidRPr="00095A48">
        <w:rPr>
          <w:rFonts w:ascii="Arial" w:hAnsi="Arial" w:cs="Arial"/>
          <w:sz w:val="20"/>
          <w:szCs w:val="20"/>
          <w:lang w:val="fr-FR"/>
        </w:rPr>
        <w:t>antemăsurătorilor prezentate de către Executant și care sunt atașate la situațiile de lucrări.</w:t>
      </w:r>
      <w:r>
        <w:rPr>
          <w:rFonts w:ascii="Arial" w:hAnsi="Arial" w:cs="Arial"/>
          <w:sz w:val="20"/>
          <w:szCs w:val="20"/>
          <w:lang w:val="fr-FR"/>
        </w:rPr>
        <w:t xml:space="preserve"> </w:t>
      </w:r>
      <w:r w:rsidRPr="00095A48">
        <w:rPr>
          <w:rFonts w:ascii="Arial" w:hAnsi="Arial" w:cs="Arial"/>
          <w:sz w:val="20"/>
          <w:szCs w:val="20"/>
          <w:lang w:val="fr-FR"/>
        </w:rPr>
        <w:t>Toate Certificatele de plată vor conține în plus față de informațiile referitoare la plățile curente și</w:t>
      </w:r>
      <w:r>
        <w:rPr>
          <w:rFonts w:ascii="Arial" w:hAnsi="Arial" w:cs="Arial"/>
          <w:sz w:val="20"/>
          <w:szCs w:val="20"/>
          <w:lang w:val="fr-FR"/>
        </w:rPr>
        <w:t xml:space="preserve"> </w:t>
      </w:r>
      <w:r w:rsidRPr="00095A48">
        <w:rPr>
          <w:rFonts w:ascii="Arial" w:hAnsi="Arial" w:cs="Arial"/>
          <w:sz w:val="20"/>
          <w:szCs w:val="20"/>
          <w:lang w:val="fr-FR"/>
        </w:rPr>
        <w:t>situația clară a plăților precedente, respectiv a plăților cumulate.</w:t>
      </w:r>
    </w:p>
    <w:p w14:paraId="2ECB2FB8" w14:textId="58F17359"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12.11. Dirigintele de şantier transmite Achizitorului deîndată certificatul de plată emis, însoţit de</w:t>
      </w:r>
      <w:r>
        <w:rPr>
          <w:rFonts w:ascii="Arial" w:hAnsi="Arial" w:cs="Arial"/>
          <w:sz w:val="20"/>
          <w:szCs w:val="20"/>
          <w:lang w:val="fr-FR"/>
        </w:rPr>
        <w:t xml:space="preserve"> </w:t>
      </w:r>
      <w:r w:rsidRPr="00095A48">
        <w:rPr>
          <w:rFonts w:ascii="Arial" w:hAnsi="Arial" w:cs="Arial"/>
          <w:sz w:val="20"/>
          <w:szCs w:val="20"/>
          <w:lang w:val="fr-FR"/>
        </w:rPr>
        <w:t>situaţiile de lucrări, cu respectarea termenului prevăzut</w:t>
      </w:r>
      <w:r w:rsidR="00831CAA">
        <w:rPr>
          <w:rFonts w:ascii="Arial" w:hAnsi="Arial" w:cs="Arial"/>
          <w:sz w:val="20"/>
          <w:szCs w:val="20"/>
          <w:lang w:val="fr-FR"/>
        </w:rPr>
        <w:t xml:space="preserve">. </w:t>
      </w:r>
      <w:r w:rsidRPr="00095A48">
        <w:rPr>
          <w:rFonts w:ascii="Arial" w:hAnsi="Arial" w:cs="Arial"/>
          <w:sz w:val="20"/>
          <w:szCs w:val="20"/>
          <w:lang w:val="fr-FR"/>
        </w:rPr>
        <w:t>Totodată, notifică</w:t>
      </w:r>
      <w:r>
        <w:rPr>
          <w:rFonts w:ascii="Arial" w:hAnsi="Arial" w:cs="Arial"/>
          <w:sz w:val="20"/>
          <w:szCs w:val="20"/>
          <w:lang w:val="fr-FR"/>
        </w:rPr>
        <w:t xml:space="preserve"> </w:t>
      </w:r>
      <w:r w:rsidRPr="00095A48">
        <w:rPr>
          <w:rFonts w:ascii="Arial" w:hAnsi="Arial" w:cs="Arial"/>
          <w:sz w:val="20"/>
          <w:szCs w:val="20"/>
          <w:lang w:val="fr-FR"/>
        </w:rPr>
        <w:t>Executantul că a fost emis Certificatul de plată, în vederea emiterii şi transmiterii facturii de</w:t>
      </w:r>
      <w:r>
        <w:rPr>
          <w:rFonts w:ascii="Arial" w:hAnsi="Arial" w:cs="Arial"/>
          <w:sz w:val="20"/>
          <w:szCs w:val="20"/>
          <w:lang w:val="fr-FR"/>
        </w:rPr>
        <w:t xml:space="preserve"> catre </w:t>
      </w:r>
      <w:r w:rsidRPr="00095A48">
        <w:rPr>
          <w:rFonts w:ascii="Arial" w:hAnsi="Arial" w:cs="Arial"/>
          <w:sz w:val="20"/>
          <w:szCs w:val="20"/>
          <w:lang w:val="fr-FR"/>
        </w:rPr>
        <w:t xml:space="preserve"> Executant</w:t>
      </w:r>
      <w:r>
        <w:rPr>
          <w:rFonts w:ascii="Arial" w:hAnsi="Arial" w:cs="Arial"/>
          <w:sz w:val="20"/>
          <w:szCs w:val="20"/>
          <w:lang w:val="fr-FR"/>
        </w:rPr>
        <w:t xml:space="preserve">, </w:t>
      </w:r>
      <w:r w:rsidRPr="00095A48">
        <w:rPr>
          <w:rFonts w:ascii="Arial" w:hAnsi="Arial" w:cs="Arial"/>
          <w:sz w:val="20"/>
          <w:szCs w:val="20"/>
          <w:lang w:val="fr-FR"/>
        </w:rPr>
        <w:t>Achizitorului .</w:t>
      </w:r>
    </w:p>
    <w:p w14:paraId="45AC75B1" w14:textId="6FE3788B"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12.12 În scopul acceptării la plată a lucrărilor, Dirigintele de șantier se va asigura și de existența</w:t>
      </w:r>
      <w:r>
        <w:rPr>
          <w:rFonts w:ascii="Arial" w:hAnsi="Arial" w:cs="Arial"/>
          <w:sz w:val="20"/>
          <w:szCs w:val="20"/>
          <w:lang w:val="fr-FR"/>
        </w:rPr>
        <w:t xml:space="preserve"> </w:t>
      </w:r>
      <w:r w:rsidRPr="00095A48">
        <w:rPr>
          <w:rFonts w:ascii="Arial" w:hAnsi="Arial" w:cs="Arial"/>
          <w:sz w:val="20"/>
          <w:szCs w:val="20"/>
          <w:lang w:val="fr-FR"/>
        </w:rPr>
        <w:t>următoarelor documente (fără a se limita la acestea):</w:t>
      </w:r>
    </w:p>
    <w:p w14:paraId="042BD7A1" w14:textId="77777777"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 procese-verbale de recepție calitativă;</w:t>
      </w:r>
    </w:p>
    <w:p w14:paraId="20FBE42D" w14:textId="77777777"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 procese-verbale aferente fazelor determinante/lucrărilor ce devin ascunse;</w:t>
      </w:r>
    </w:p>
    <w:p w14:paraId="7A6D5E06" w14:textId="77777777"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 certificate de calitate;</w:t>
      </w:r>
    </w:p>
    <w:p w14:paraId="50BCF78D" w14:textId="77777777"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 declarații de performanță;</w:t>
      </w:r>
    </w:p>
    <w:p w14:paraId="5C497BAF" w14:textId="7C71C14C" w:rsidR="00667D19" w:rsidRDefault="00095A48" w:rsidP="00095A48">
      <w:pPr>
        <w:jc w:val="both"/>
        <w:rPr>
          <w:rFonts w:ascii="Arial" w:hAnsi="Arial" w:cs="Arial"/>
          <w:sz w:val="20"/>
          <w:szCs w:val="20"/>
          <w:lang w:val="fr-FR"/>
        </w:rPr>
      </w:pPr>
      <w:r w:rsidRPr="00095A48">
        <w:rPr>
          <w:rFonts w:ascii="Arial" w:hAnsi="Arial" w:cs="Arial"/>
          <w:sz w:val="20"/>
          <w:szCs w:val="20"/>
          <w:lang w:val="fr-FR"/>
        </w:rPr>
        <w:t>- rapoarte de neconformitate.</w:t>
      </w:r>
    </w:p>
    <w:p w14:paraId="05622F30" w14:textId="63C16D95"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12.13. Dirigintele de șantier notific</w:t>
      </w:r>
      <w:r>
        <w:rPr>
          <w:rFonts w:ascii="Arial" w:hAnsi="Arial" w:cs="Arial"/>
          <w:sz w:val="20"/>
          <w:szCs w:val="20"/>
          <w:lang w:val="fr-FR"/>
        </w:rPr>
        <w:t>a</w:t>
      </w:r>
      <w:r w:rsidRPr="00095A48">
        <w:rPr>
          <w:rFonts w:ascii="Arial" w:hAnsi="Arial" w:cs="Arial"/>
          <w:sz w:val="20"/>
          <w:szCs w:val="20"/>
          <w:lang w:val="fr-FR"/>
        </w:rPr>
        <w:t xml:space="preserve"> Achizitorul și Proiectantul asupra situațiilor identificate în teren.</w:t>
      </w:r>
      <w:r>
        <w:rPr>
          <w:rFonts w:ascii="Arial" w:hAnsi="Arial" w:cs="Arial"/>
          <w:sz w:val="20"/>
          <w:szCs w:val="20"/>
          <w:lang w:val="fr-FR"/>
        </w:rPr>
        <w:t xml:space="preserve"> </w:t>
      </w:r>
      <w:r w:rsidRPr="00095A48">
        <w:rPr>
          <w:rFonts w:ascii="Arial" w:hAnsi="Arial" w:cs="Arial"/>
          <w:sz w:val="20"/>
          <w:szCs w:val="20"/>
          <w:lang w:val="fr-FR"/>
        </w:rPr>
        <w:t>În colaborare cu Executantul şi Proiectantul analizează Notele de Comandă Suplimentare/Renunțare</w:t>
      </w:r>
      <w:r>
        <w:rPr>
          <w:rFonts w:ascii="Arial" w:hAnsi="Arial" w:cs="Arial"/>
          <w:sz w:val="20"/>
          <w:szCs w:val="20"/>
          <w:lang w:val="fr-FR"/>
        </w:rPr>
        <w:t xml:space="preserve"> </w:t>
      </w:r>
      <w:r w:rsidRPr="00095A48">
        <w:rPr>
          <w:rFonts w:ascii="Arial" w:hAnsi="Arial" w:cs="Arial"/>
          <w:sz w:val="20"/>
          <w:szCs w:val="20"/>
          <w:lang w:val="fr-FR"/>
        </w:rPr>
        <w:t>şi, în cazul în care acestea sunt bine justificate prin Dispoziții de Șantier însoțite de documentații</w:t>
      </w:r>
      <w:r>
        <w:rPr>
          <w:rFonts w:ascii="Arial" w:hAnsi="Arial" w:cs="Arial"/>
          <w:sz w:val="20"/>
          <w:szCs w:val="20"/>
          <w:lang w:val="fr-FR"/>
        </w:rPr>
        <w:t xml:space="preserve"> </w:t>
      </w:r>
      <w:r w:rsidRPr="00095A48">
        <w:rPr>
          <w:rFonts w:ascii="Arial" w:hAnsi="Arial" w:cs="Arial"/>
          <w:sz w:val="20"/>
          <w:szCs w:val="20"/>
          <w:lang w:val="fr-FR"/>
        </w:rPr>
        <w:t>tehnico-economice care să justifice necesitatea intervenției emise de Proiectant, avizează şi propune</w:t>
      </w:r>
      <w:r>
        <w:rPr>
          <w:rFonts w:ascii="Arial" w:hAnsi="Arial" w:cs="Arial"/>
          <w:sz w:val="20"/>
          <w:szCs w:val="20"/>
          <w:lang w:val="fr-FR"/>
        </w:rPr>
        <w:t xml:space="preserve"> </w:t>
      </w:r>
      <w:r w:rsidRPr="00095A48">
        <w:rPr>
          <w:rFonts w:ascii="Arial" w:hAnsi="Arial" w:cs="Arial"/>
          <w:sz w:val="20"/>
          <w:szCs w:val="20"/>
          <w:lang w:val="fr-FR"/>
        </w:rPr>
        <w:t>Achizitorului acceptarea acestora.</w:t>
      </w:r>
    </w:p>
    <w:p w14:paraId="2A577843" w14:textId="1C4BA2C2"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12.14. Elaborarea Centralizatorului Notelor de Comandă Suplimentară/Renunțare care va cuprinde</w:t>
      </w:r>
      <w:r>
        <w:rPr>
          <w:rFonts w:ascii="Arial" w:hAnsi="Arial" w:cs="Arial"/>
          <w:sz w:val="20"/>
          <w:szCs w:val="20"/>
          <w:lang w:val="fr-FR"/>
        </w:rPr>
        <w:t xml:space="preserve"> </w:t>
      </w:r>
      <w:r w:rsidRPr="00095A48">
        <w:rPr>
          <w:rFonts w:ascii="Arial" w:hAnsi="Arial" w:cs="Arial"/>
          <w:sz w:val="20"/>
          <w:szCs w:val="20"/>
          <w:lang w:val="fr-FR"/>
        </w:rPr>
        <w:t>balanța centralizată a decontărilor pentru cantitățile de lucrări rezultate din variații. Solicită</w:t>
      </w:r>
      <w:r>
        <w:rPr>
          <w:rFonts w:ascii="Arial" w:hAnsi="Arial" w:cs="Arial"/>
          <w:sz w:val="20"/>
          <w:szCs w:val="20"/>
          <w:lang w:val="fr-FR"/>
        </w:rPr>
        <w:t xml:space="preserve"> </w:t>
      </w:r>
      <w:r w:rsidRPr="00095A48">
        <w:rPr>
          <w:rFonts w:ascii="Arial" w:hAnsi="Arial" w:cs="Arial"/>
          <w:sz w:val="20"/>
          <w:szCs w:val="20"/>
          <w:lang w:val="fr-FR"/>
        </w:rPr>
        <w:t>Executantului ca pentru cantitățile incluse în fiecare Notă de Comandă Suplimentară /Renunțare să</w:t>
      </w:r>
      <w:r>
        <w:rPr>
          <w:rFonts w:ascii="Arial" w:hAnsi="Arial" w:cs="Arial"/>
          <w:sz w:val="20"/>
          <w:szCs w:val="20"/>
          <w:lang w:val="fr-FR"/>
        </w:rPr>
        <w:t xml:space="preserve"> </w:t>
      </w:r>
      <w:r w:rsidRPr="00095A48">
        <w:rPr>
          <w:rFonts w:ascii="Arial" w:hAnsi="Arial" w:cs="Arial"/>
          <w:sz w:val="20"/>
          <w:szCs w:val="20"/>
          <w:lang w:val="fr-FR"/>
        </w:rPr>
        <w:t>întocmească o listă de cantități separată (F3).</w:t>
      </w:r>
    </w:p>
    <w:p w14:paraId="2D407EE9" w14:textId="1C2D1C0F"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12.15. Acceptarea, în vederea efectuării plăților, doar a Notelor de Comandă Suplimentare elaborate</w:t>
      </w:r>
      <w:r>
        <w:rPr>
          <w:rFonts w:ascii="Arial" w:hAnsi="Arial" w:cs="Arial"/>
          <w:sz w:val="20"/>
          <w:szCs w:val="20"/>
          <w:lang w:val="fr-FR"/>
        </w:rPr>
        <w:t xml:space="preserve"> </w:t>
      </w:r>
      <w:r w:rsidRPr="00095A48">
        <w:rPr>
          <w:rFonts w:ascii="Arial" w:hAnsi="Arial" w:cs="Arial"/>
          <w:sz w:val="20"/>
          <w:szCs w:val="20"/>
          <w:lang w:val="fr-FR"/>
        </w:rPr>
        <w:t>pe baza prețurilor unitare pentru cantitățile/articolele suplimentare.</w:t>
      </w:r>
    </w:p>
    <w:p w14:paraId="1E304D59" w14:textId="48AF9933"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12.16. Verificarea respectării calității cu privire la materialele utilizate (existența documentelor de</w:t>
      </w:r>
      <w:r>
        <w:rPr>
          <w:rFonts w:ascii="Arial" w:hAnsi="Arial" w:cs="Arial"/>
          <w:sz w:val="20"/>
          <w:szCs w:val="20"/>
          <w:lang w:val="fr-FR"/>
        </w:rPr>
        <w:t xml:space="preserve"> </w:t>
      </w:r>
      <w:r w:rsidRPr="00095A48">
        <w:rPr>
          <w:rFonts w:ascii="Arial" w:hAnsi="Arial" w:cs="Arial"/>
          <w:sz w:val="20"/>
          <w:szCs w:val="20"/>
          <w:lang w:val="fr-FR"/>
        </w:rPr>
        <w:t>atestare a calității, concordanța calității acestora cu prevederile din certificatele de calitate, contracte</w:t>
      </w:r>
      <w:r>
        <w:rPr>
          <w:rFonts w:ascii="Arial" w:hAnsi="Arial" w:cs="Arial"/>
          <w:sz w:val="20"/>
          <w:szCs w:val="20"/>
          <w:lang w:val="fr-FR"/>
        </w:rPr>
        <w:t xml:space="preserve"> </w:t>
      </w:r>
      <w:r w:rsidRPr="00095A48">
        <w:rPr>
          <w:rFonts w:ascii="Arial" w:hAnsi="Arial" w:cs="Arial"/>
          <w:sz w:val="20"/>
          <w:szCs w:val="20"/>
          <w:lang w:val="fr-FR"/>
        </w:rPr>
        <w:t>și/sau documentația tehnică).</w:t>
      </w:r>
    </w:p>
    <w:p w14:paraId="16A1F4FC" w14:textId="5D79C935" w:rsidR="00095A48" w:rsidRPr="00095A48" w:rsidRDefault="00095A48" w:rsidP="00095A48">
      <w:pPr>
        <w:jc w:val="both"/>
        <w:rPr>
          <w:rFonts w:ascii="Arial" w:hAnsi="Arial" w:cs="Arial"/>
          <w:sz w:val="20"/>
          <w:szCs w:val="20"/>
          <w:lang w:val="fr-FR"/>
        </w:rPr>
      </w:pPr>
      <w:r w:rsidRPr="00095A48">
        <w:rPr>
          <w:rFonts w:ascii="Arial" w:hAnsi="Arial" w:cs="Arial"/>
          <w:sz w:val="20"/>
          <w:szCs w:val="20"/>
          <w:lang w:val="fr-FR"/>
        </w:rPr>
        <w:t>12.17. În cazul în care constată neconformitatea materialelor propuse a fi puse în operă cu</w:t>
      </w:r>
      <w:r>
        <w:rPr>
          <w:rFonts w:ascii="Arial" w:hAnsi="Arial" w:cs="Arial"/>
          <w:sz w:val="20"/>
          <w:szCs w:val="20"/>
          <w:lang w:val="fr-FR"/>
        </w:rPr>
        <w:t xml:space="preserve"> </w:t>
      </w:r>
      <w:r w:rsidRPr="00095A48">
        <w:rPr>
          <w:rFonts w:ascii="Arial" w:hAnsi="Arial" w:cs="Arial"/>
          <w:sz w:val="20"/>
          <w:szCs w:val="20"/>
          <w:lang w:val="fr-FR"/>
        </w:rPr>
        <w:t>specificațiile tehnice, Dirigintele se șantier are obligația de a întocmi "Rapoarte de Neconformitate",</w:t>
      </w:r>
      <w:r>
        <w:rPr>
          <w:rFonts w:ascii="Arial" w:hAnsi="Arial" w:cs="Arial"/>
          <w:sz w:val="20"/>
          <w:szCs w:val="20"/>
          <w:lang w:val="fr-FR"/>
        </w:rPr>
        <w:t xml:space="preserve"> </w:t>
      </w:r>
      <w:r w:rsidRPr="00095A48">
        <w:rPr>
          <w:rFonts w:ascii="Arial" w:hAnsi="Arial" w:cs="Arial"/>
          <w:sz w:val="20"/>
          <w:szCs w:val="20"/>
          <w:lang w:val="fr-FR"/>
        </w:rPr>
        <w:t>în care va face descrierea detaliată a neconformității și va preciza termenul maxim de remediere.</w:t>
      </w:r>
    </w:p>
    <w:p w14:paraId="5B56D27D" w14:textId="51A66222" w:rsidR="00095A48" w:rsidRPr="00095A48" w:rsidRDefault="00095A48" w:rsidP="00095A48">
      <w:pPr>
        <w:jc w:val="both"/>
        <w:rPr>
          <w:rFonts w:ascii="Arial" w:hAnsi="Arial" w:cs="Arial"/>
          <w:sz w:val="20"/>
          <w:szCs w:val="20"/>
        </w:rPr>
      </w:pPr>
      <w:r w:rsidRPr="00CB2E98">
        <w:rPr>
          <w:rFonts w:ascii="Arial" w:hAnsi="Arial" w:cs="Arial"/>
          <w:sz w:val="20"/>
          <w:szCs w:val="20"/>
        </w:rPr>
        <w:t xml:space="preserve">12.18. </w:t>
      </w:r>
      <w:r w:rsidRPr="00095A48">
        <w:rPr>
          <w:rFonts w:ascii="Arial" w:hAnsi="Arial" w:cs="Arial"/>
          <w:sz w:val="20"/>
          <w:szCs w:val="20"/>
        </w:rPr>
        <w:t>Efectuarea verificărilor impuse prin normele tehnice și semnarea documentelor întocmite ca urmare a verificărilor.</w:t>
      </w:r>
    </w:p>
    <w:p w14:paraId="27A84078" w14:textId="2C005446" w:rsidR="00095A48" w:rsidRPr="00CB2E98" w:rsidRDefault="00095A48" w:rsidP="00095A48">
      <w:pPr>
        <w:jc w:val="both"/>
        <w:rPr>
          <w:rFonts w:ascii="Arial" w:hAnsi="Arial" w:cs="Arial"/>
          <w:sz w:val="20"/>
          <w:szCs w:val="20"/>
        </w:rPr>
      </w:pPr>
      <w:r w:rsidRPr="00CB2E98">
        <w:rPr>
          <w:rFonts w:ascii="Arial" w:hAnsi="Arial" w:cs="Arial"/>
          <w:sz w:val="20"/>
          <w:szCs w:val="20"/>
        </w:rPr>
        <w:t>12.19. Urmărirea lucrărilor pe tot parcursul executării lor, conform graficului aprobat, admițând la plată numai lucrările corespunzătoare din punct de vedere calitativ și cantitativ.</w:t>
      </w:r>
    </w:p>
    <w:p w14:paraId="054A4031" w14:textId="77777777" w:rsidR="00275BA1" w:rsidRPr="00CB2E98" w:rsidRDefault="00095A48" w:rsidP="00275BA1">
      <w:pPr>
        <w:jc w:val="both"/>
        <w:rPr>
          <w:rFonts w:ascii="Arial" w:hAnsi="Arial" w:cs="Arial"/>
          <w:sz w:val="20"/>
          <w:szCs w:val="20"/>
        </w:rPr>
      </w:pPr>
      <w:r w:rsidRPr="00CB2E98">
        <w:rPr>
          <w:rFonts w:ascii="Arial" w:hAnsi="Arial" w:cs="Arial"/>
          <w:sz w:val="20"/>
          <w:szCs w:val="20"/>
        </w:rPr>
        <w:t>12.20. Acordarea de asistență tehnică Achizitorului în ceea ce privește planificarea și respectarea plăților către Executant, în baza Graficului de realizare a lucrărilor întocmit de către Executant și a</w:t>
      </w:r>
      <w:r w:rsidR="00275BA1" w:rsidRPr="00CB2E98">
        <w:rPr>
          <w:rFonts w:ascii="Arial" w:hAnsi="Arial" w:cs="Arial"/>
          <w:sz w:val="20"/>
          <w:szCs w:val="20"/>
        </w:rPr>
        <w:t xml:space="preserve"> </w:t>
      </w:r>
      <w:r w:rsidRPr="00CB2E98">
        <w:rPr>
          <w:rFonts w:ascii="Arial" w:hAnsi="Arial" w:cs="Arial"/>
          <w:sz w:val="20"/>
          <w:szCs w:val="20"/>
        </w:rPr>
        <w:t>previzionării derulării fondurilor. Dirigintele de şantier va verifica previzionarea derulării fondurilor și</w:t>
      </w:r>
      <w:r w:rsidR="00275BA1" w:rsidRPr="00CB2E98">
        <w:rPr>
          <w:rFonts w:ascii="Arial" w:hAnsi="Arial" w:cs="Arial"/>
          <w:sz w:val="20"/>
          <w:szCs w:val="20"/>
        </w:rPr>
        <w:t xml:space="preserve"> </w:t>
      </w:r>
      <w:r w:rsidRPr="00CB2E98">
        <w:rPr>
          <w:rFonts w:ascii="Arial" w:hAnsi="Arial" w:cs="Arial"/>
          <w:sz w:val="20"/>
          <w:szCs w:val="20"/>
        </w:rPr>
        <w:t>va analiza dacă aceasta este realist, iar dacă nu, va aduce la cunoştinţa Executantului în vederea</w:t>
      </w:r>
      <w:r w:rsidR="00275BA1" w:rsidRPr="00CB2E98">
        <w:rPr>
          <w:rFonts w:ascii="Arial" w:hAnsi="Arial" w:cs="Arial"/>
          <w:sz w:val="20"/>
          <w:szCs w:val="20"/>
        </w:rPr>
        <w:t xml:space="preserve"> reeșalonării fondurilor necesare.</w:t>
      </w:r>
    </w:p>
    <w:p w14:paraId="3B27960D" w14:textId="6E1B2FEB" w:rsidR="00275BA1" w:rsidRPr="00CB2E98" w:rsidRDefault="00275BA1" w:rsidP="00275BA1">
      <w:pPr>
        <w:jc w:val="both"/>
        <w:rPr>
          <w:rFonts w:ascii="Arial" w:hAnsi="Arial" w:cs="Arial"/>
          <w:sz w:val="20"/>
          <w:szCs w:val="20"/>
        </w:rPr>
      </w:pPr>
      <w:r w:rsidRPr="00CB2E98">
        <w:rPr>
          <w:rFonts w:ascii="Arial" w:hAnsi="Arial" w:cs="Arial"/>
          <w:sz w:val="20"/>
          <w:szCs w:val="20"/>
        </w:rPr>
        <w:t>12.21. Dirigintele de şantier va instrui Executantul asupra obligativității de a înainta previzionarea derulării plăților, în strânsă corelare cu graficul de realizare a lucrărilor, odată cu înaintarea situațiilor de lucrări.</w:t>
      </w:r>
    </w:p>
    <w:p w14:paraId="29C64C27" w14:textId="401A59F5" w:rsidR="00275BA1" w:rsidRPr="00CB2E98" w:rsidRDefault="00275BA1" w:rsidP="00275BA1">
      <w:pPr>
        <w:jc w:val="both"/>
        <w:rPr>
          <w:rFonts w:ascii="Arial" w:hAnsi="Arial" w:cs="Arial"/>
          <w:sz w:val="20"/>
          <w:szCs w:val="20"/>
        </w:rPr>
      </w:pPr>
      <w:r w:rsidRPr="00CB2E98">
        <w:rPr>
          <w:rFonts w:ascii="Arial" w:hAnsi="Arial" w:cs="Arial"/>
          <w:sz w:val="20"/>
          <w:szCs w:val="20"/>
        </w:rPr>
        <w:lastRenderedPageBreak/>
        <w:t>12.22. Pentru lucrările ce devin ascunse și au fost acoperite fără a fi verificate va dispune dezvelirea lor, această măsură putând fi luată și în alte situații când sunt necesare verificări cantitative și calitative ale lucrărilor ce devin ascunse și dacă este cazul va dispune refacerea lucrărilor.</w:t>
      </w:r>
    </w:p>
    <w:p w14:paraId="75E0C55A" w14:textId="77FA3658" w:rsidR="00275BA1" w:rsidRPr="00CB2E98" w:rsidRDefault="00275BA1" w:rsidP="00275BA1">
      <w:pPr>
        <w:jc w:val="both"/>
        <w:rPr>
          <w:rFonts w:ascii="Arial" w:hAnsi="Arial" w:cs="Arial"/>
          <w:sz w:val="20"/>
          <w:szCs w:val="20"/>
        </w:rPr>
      </w:pPr>
      <w:r w:rsidRPr="00CB2E98">
        <w:rPr>
          <w:rFonts w:ascii="Arial" w:hAnsi="Arial" w:cs="Arial"/>
          <w:sz w:val="20"/>
          <w:szCs w:val="20"/>
        </w:rPr>
        <w:t>12.23. Prestatorul, cu aprobarea Achizitorului, în baza soluțiilor elaborate de Proiectant și verificate de verificatorul de proiect atestat poate să ceară Executantului, dacă este cazul, sistarea execuției, demolarea lucrărilor executate necorespunzător și refacerea lor.</w:t>
      </w:r>
    </w:p>
    <w:p w14:paraId="49242E80" w14:textId="4B00049B" w:rsidR="00095A48" w:rsidRPr="00CB2E98" w:rsidRDefault="00275BA1" w:rsidP="00275BA1">
      <w:pPr>
        <w:jc w:val="both"/>
        <w:rPr>
          <w:rFonts w:ascii="Arial" w:hAnsi="Arial" w:cs="Arial"/>
          <w:sz w:val="20"/>
          <w:szCs w:val="20"/>
        </w:rPr>
      </w:pPr>
      <w:r w:rsidRPr="00CB2E98">
        <w:rPr>
          <w:rFonts w:ascii="Arial" w:hAnsi="Arial" w:cs="Arial"/>
          <w:sz w:val="20"/>
          <w:szCs w:val="20"/>
        </w:rPr>
        <w:t>12.24. Urmărirea respectării cu strictețe a cerințelor și reglementărilor specifice.</w:t>
      </w:r>
    </w:p>
    <w:p w14:paraId="4C7B41B7" w14:textId="77AE5C03" w:rsidR="00275BA1" w:rsidRPr="00CB2E98" w:rsidRDefault="00275BA1" w:rsidP="00275BA1">
      <w:pPr>
        <w:jc w:val="both"/>
        <w:rPr>
          <w:rFonts w:ascii="Arial" w:hAnsi="Arial" w:cs="Arial"/>
          <w:sz w:val="20"/>
          <w:szCs w:val="20"/>
        </w:rPr>
      </w:pPr>
      <w:r w:rsidRPr="00CB2E98">
        <w:rPr>
          <w:rFonts w:ascii="Arial" w:hAnsi="Arial" w:cs="Arial"/>
          <w:sz w:val="20"/>
          <w:szCs w:val="20"/>
        </w:rPr>
        <w:t>12.25. Participarea la verificarea lucrărilor ce vor deveni ascunse și întocmirea documentelor specifice aferente.</w:t>
      </w:r>
    </w:p>
    <w:p w14:paraId="3DDDDDDF" w14:textId="2F9DDE85"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12.26. Participarea la fazele determinante (stabilite prin programul de control) asigurându-se că</w:t>
      </w:r>
      <w:r>
        <w:rPr>
          <w:rFonts w:ascii="Arial" w:hAnsi="Arial" w:cs="Arial"/>
          <w:sz w:val="20"/>
          <w:szCs w:val="20"/>
          <w:lang w:val="fr-FR"/>
        </w:rPr>
        <w:t xml:space="preserve"> </w:t>
      </w:r>
      <w:r w:rsidRPr="00275BA1">
        <w:rPr>
          <w:rFonts w:ascii="Arial" w:hAnsi="Arial" w:cs="Arial"/>
          <w:sz w:val="20"/>
          <w:szCs w:val="20"/>
          <w:lang w:val="fr-FR"/>
        </w:rPr>
        <w:t>acestea sunt semnate de reprezentantul Inspectoratului de Stat în Construcții, responsabilul tehnic cu</w:t>
      </w:r>
      <w:r>
        <w:rPr>
          <w:rFonts w:ascii="Arial" w:hAnsi="Arial" w:cs="Arial"/>
          <w:sz w:val="20"/>
          <w:szCs w:val="20"/>
          <w:lang w:val="fr-FR"/>
        </w:rPr>
        <w:t xml:space="preserve"> </w:t>
      </w:r>
      <w:r w:rsidRPr="00275BA1">
        <w:rPr>
          <w:rFonts w:ascii="Arial" w:hAnsi="Arial" w:cs="Arial"/>
          <w:sz w:val="20"/>
          <w:szCs w:val="20"/>
          <w:lang w:val="fr-FR"/>
        </w:rPr>
        <w:t>execuția, șeful de șantier.</w:t>
      </w:r>
    </w:p>
    <w:p w14:paraId="1947CEB3" w14:textId="60BC3D4B"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12.27. Păstrarea proceselor-verbale de lucrări ce devin ascunse și a proceselor-verbale pe faze</w:t>
      </w:r>
      <w:r>
        <w:rPr>
          <w:rFonts w:ascii="Arial" w:hAnsi="Arial" w:cs="Arial"/>
          <w:sz w:val="20"/>
          <w:szCs w:val="20"/>
          <w:lang w:val="fr-FR"/>
        </w:rPr>
        <w:t xml:space="preserve"> </w:t>
      </w:r>
      <w:r w:rsidRPr="00275BA1">
        <w:rPr>
          <w:rFonts w:ascii="Arial" w:hAnsi="Arial" w:cs="Arial"/>
          <w:sz w:val="20"/>
          <w:szCs w:val="20"/>
          <w:lang w:val="fr-FR"/>
        </w:rPr>
        <w:t>determinante, care vor constitui documente ale Cărții tehnice a construcției.</w:t>
      </w:r>
    </w:p>
    <w:p w14:paraId="591E4CD3" w14:textId="0781F9F9"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12.28. Transmiterea către Proiectant a sesizărilor proprii pentru soluționare, precum și a celorlalte</w:t>
      </w:r>
      <w:r>
        <w:rPr>
          <w:rFonts w:ascii="Arial" w:hAnsi="Arial" w:cs="Arial"/>
          <w:sz w:val="20"/>
          <w:szCs w:val="20"/>
          <w:lang w:val="fr-FR"/>
        </w:rPr>
        <w:t xml:space="preserve"> </w:t>
      </w:r>
      <w:r w:rsidRPr="00275BA1">
        <w:rPr>
          <w:rFonts w:ascii="Arial" w:hAnsi="Arial" w:cs="Arial"/>
          <w:sz w:val="20"/>
          <w:szCs w:val="20"/>
          <w:lang w:val="fr-FR"/>
        </w:rPr>
        <w:t>organisme abilitate referitoare la realizarea construcției, la neconformitățile și neconcordanțele apărute</w:t>
      </w:r>
      <w:r>
        <w:rPr>
          <w:rFonts w:ascii="Arial" w:hAnsi="Arial" w:cs="Arial"/>
          <w:sz w:val="20"/>
          <w:szCs w:val="20"/>
          <w:lang w:val="fr-FR"/>
        </w:rPr>
        <w:t xml:space="preserve"> </w:t>
      </w:r>
      <w:r w:rsidRPr="00275BA1">
        <w:rPr>
          <w:rFonts w:ascii="Arial" w:hAnsi="Arial" w:cs="Arial"/>
          <w:sz w:val="20"/>
          <w:szCs w:val="20"/>
          <w:lang w:val="fr-FR"/>
        </w:rPr>
        <w:t>pe parcursul execuției.</w:t>
      </w:r>
    </w:p>
    <w:p w14:paraId="57396520" w14:textId="1008730E"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12.29. Asigurarea respectării cerințelor stabilite de Legea nr. 10/1995 privind calitatea în construcții</w:t>
      </w:r>
      <w:r>
        <w:rPr>
          <w:rFonts w:ascii="Arial" w:hAnsi="Arial" w:cs="Arial"/>
          <w:sz w:val="20"/>
          <w:szCs w:val="20"/>
          <w:lang w:val="fr-FR"/>
        </w:rPr>
        <w:t xml:space="preserve"> </w:t>
      </w:r>
      <w:r w:rsidRPr="00275BA1">
        <w:rPr>
          <w:rFonts w:ascii="Arial" w:hAnsi="Arial" w:cs="Arial"/>
          <w:sz w:val="20"/>
          <w:szCs w:val="20"/>
          <w:lang w:val="fr-FR"/>
        </w:rPr>
        <w:t>republicată, cu modificările și completările ulterioare, în cazul efectuării de modificări ale</w:t>
      </w:r>
      <w:r>
        <w:rPr>
          <w:rFonts w:ascii="Arial" w:hAnsi="Arial" w:cs="Arial"/>
          <w:sz w:val="20"/>
          <w:szCs w:val="20"/>
          <w:lang w:val="fr-FR"/>
        </w:rPr>
        <w:t xml:space="preserve"> </w:t>
      </w:r>
      <w:r w:rsidRPr="00275BA1">
        <w:rPr>
          <w:rFonts w:ascii="Arial" w:hAnsi="Arial" w:cs="Arial"/>
          <w:sz w:val="20"/>
          <w:szCs w:val="20"/>
          <w:lang w:val="fr-FR"/>
        </w:rPr>
        <w:t>documentației sau adoptării de noi soluții care schimbă condițiile tehnice inițiale.</w:t>
      </w:r>
    </w:p>
    <w:p w14:paraId="49A916BC" w14:textId="42EC2621"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12.30. Avizarea Dispozițiilor de șantier emise de Proiectant și emiterea unui punct de vedere</w:t>
      </w:r>
      <w:r>
        <w:rPr>
          <w:rFonts w:ascii="Arial" w:hAnsi="Arial" w:cs="Arial"/>
          <w:sz w:val="20"/>
          <w:szCs w:val="20"/>
          <w:lang w:val="fr-FR"/>
        </w:rPr>
        <w:t xml:space="preserve"> </w:t>
      </w:r>
      <w:r w:rsidRPr="00CB2E98">
        <w:rPr>
          <w:rFonts w:ascii="Arial" w:hAnsi="Arial" w:cs="Arial"/>
          <w:sz w:val="20"/>
          <w:szCs w:val="20"/>
          <w:lang w:val="fr-FR"/>
        </w:rPr>
        <w:t>argumentat referitor la acceptarea/neacceptarea acestora.</w:t>
      </w:r>
    </w:p>
    <w:p w14:paraId="646B73EB" w14:textId="689399E6"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12.31. Emiterea de Instrucțiuni de șantier / notificări care nu aduc modificări Proiectului, Caietelor de</w:t>
      </w:r>
      <w:r>
        <w:rPr>
          <w:rFonts w:ascii="Arial" w:hAnsi="Arial" w:cs="Arial"/>
          <w:sz w:val="20"/>
          <w:szCs w:val="20"/>
          <w:lang w:val="fr-FR"/>
        </w:rPr>
        <w:t xml:space="preserve"> </w:t>
      </w:r>
      <w:r w:rsidRPr="00275BA1">
        <w:rPr>
          <w:rFonts w:ascii="Arial" w:hAnsi="Arial" w:cs="Arial"/>
          <w:sz w:val="20"/>
          <w:szCs w:val="20"/>
          <w:lang w:val="fr-FR"/>
        </w:rPr>
        <w:t>Sarcini sau Listelor de cantități. Aceste documente se emit numai în vederea respectării de către</w:t>
      </w:r>
      <w:r>
        <w:rPr>
          <w:rFonts w:ascii="Arial" w:hAnsi="Arial" w:cs="Arial"/>
          <w:sz w:val="20"/>
          <w:szCs w:val="20"/>
          <w:lang w:val="fr-FR"/>
        </w:rPr>
        <w:t xml:space="preserve"> </w:t>
      </w:r>
      <w:r w:rsidRPr="00275BA1">
        <w:rPr>
          <w:rFonts w:ascii="Arial" w:hAnsi="Arial" w:cs="Arial"/>
          <w:sz w:val="20"/>
          <w:szCs w:val="20"/>
          <w:lang w:val="fr-FR"/>
        </w:rPr>
        <w:t>Executant a clauzelor contractuale. Orice adaptare a documentației tehnice la situația din teren adusă</w:t>
      </w:r>
      <w:r>
        <w:rPr>
          <w:rFonts w:ascii="Arial" w:hAnsi="Arial" w:cs="Arial"/>
          <w:sz w:val="20"/>
          <w:szCs w:val="20"/>
          <w:lang w:val="fr-FR"/>
        </w:rPr>
        <w:t xml:space="preserve"> </w:t>
      </w:r>
      <w:r w:rsidRPr="00275BA1">
        <w:rPr>
          <w:rFonts w:ascii="Arial" w:hAnsi="Arial" w:cs="Arial"/>
          <w:sz w:val="20"/>
          <w:szCs w:val="20"/>
          <w:lang w:val="fr-FR"/>
        </w:rPr>
        <w:t>din motive obiective, a Proiectului, a Caietelor de Sarcini sau a Listelor de cantități va fi făcută numai</w:t>
      </w:r>
      <w:r>
        <w:rPr>
          <w:rFonts w:ascii="Arial" w:hAnsi="Arial" w:cs="Arial"/>
          <w:sz w:val="20"/>
          <w:szCs w:val="20"/>
          <w:lang w:val="fr-FR"/>
        </w:rPr>
        <w:t xml:space="preserve"> </w:t>
      </w:r>
      <w:r w:rsidRPr="00275BA1">
        <w:rPr>
          <w:rFonts w:ascii="Arial" w:hAnsi="Arial" w:cs="Arial"/>
          <w:sz w:val="20"/>
          <w:szCs w:val="20"/>
          <w:lang w:val="fr-FR"/>
        </w:rPr>
        <w:t>de către Proiectant și însușită de specialiștii verificatori de proiecte, fiind apoi înaintată sub formă de</w:t>
      </w:r>
      <w:r>
        <w:rPr>
          <w:rFonts w:ascii="Arial" w:hAnsi="Arial" w:cs="Arial"/>
          <w:sz w:val="20"/>
          <w:szCs w:val="20"/>
          <w:lang w:val="fr-FR"/>
        </w:rPr>
        <w:t xml:space="preserve"> </w:t>
      </w:r>
      <w:r w:rsidRPr="00275BA1">
        <w:rPr>
          <w:rFonts w:ascii="Arial" w:hAnsi="Arial" w:cs="Arial"/>
          <w:sz w:val="20"/>
          <w:szCs w:val="20"/>
          <w:lang w:val="fr-FR"/>
        </w:rPr>
        <w:t>Dispoziție de șantier emisă de Proiectant.</w:t>
      </w:r>
    </w:p>
    <w:p w14:paraId="2DC295FE" w14:textId="38D4A08D"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12.32. Îndosarierea și numerotarea tuturor Dispozițiilor de șantier emise de Proiectant, inclusiv a</w:t>
      </w:r>
      <w:r>
        <w:rPr>
          <w:rFonts w:ascii="Arial" w:hAnsi="Arial" w:cs="Arial"/>
          <w:sz w:val="20"/>
          <w:szCs w:val="20"/>
          <w:lang w:val="fr-FR"/>
        </w:rPr>
        <w:t xml:space="preserve"> </w:t>
      </w:r>
      <w:r w:rsidRPr="00275BA1">
        <w:rPr>
          <w:rFonts w:ascii="Arial" w:hAnsi="Arial" w:cs="Arial"/>
          <w:sz w:val="20"/>
          <w:szCs w:val="20"/>
          <w:lang w:val="fr-FR"/>
        </w:rPr>
        <w:t>corespondenței care a condus la acestea, a documentelor justificative care includ informații referitoare</w:t>
      </w:r>
      <w:r>
        <w:rPr>
          <w:rFonts w:ascii="Arial" w:hAnsi="Arial" w:cs="Arial"/>
          <w:sz w:val="20"/>
          <w:szCs w:val="20"/>
          <w:lang w:val="fr-FR"/>
        </w:rPr>
        <w:t xml:space="preserve"> </w:t>
      </w:r>
      <w:r w:rsidRPr="00275BA1">
        <w:rPr>
          <w:rFonts w:ascii="Arial" w:hAnsi="Arial" w:cs="Arial"/>
          <w:sz w:val="20"/>
          <w:szCs w:val="20"/>
          <w:lang w:val="fr-FR"/>
        </w:rPr>
        <w:t>la necesitatea tehnico-economică a lucrărilor care au făcut obiectul Dispozițiilor de șantier;</w:t>
      </w:r>
    </w:p>
    <w:p w14:paraId="4C05C9DA" w14:textId="77FDA609"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12.33. Urmărirea respectării întocmai de către Executant a măsurilor dispuse de Proiectant si/sau de</w:t>
      </w:r>
      <w:r>
        <w:rPr>
          <w:rFonts w:ascii="Arial" w:hAnsi="Arial" w:cs="Arial"/>
          <w:sz w:val="20"/>
          <w:szCs w:val="20"/>
          <w:lang w:val="fr-FR"/>
        </w:rPr>
        <w:t xml:space="preserve"> </w:t>
      </w:r>
      <w:r w:rsidRPr="00275BA1">
        <w:rPr>
          <w:rFonts w:ascii="Arial" w:hAnsi="Arial" w:cs="Arial"/>
          <w:sz w:val="20"/>
          <w:szCs w:val="20"/>
          <w:lang w:val="fr-FR"/>
        </w:rPr>
        <w:t>alte organisme abilitate.</w:t>
      </w:r>
    </w:p>
    <w:p w14:paraId="549DED4E" w14:textId="32DC23C1"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12.34. Urmărește înregistrarea zilnică a evenimentelor de pe șantier și a instrucțiunilor date</w:t>
      </w:r>
      <w:r>
        <w:rPr>
          <w:rFonts w:ascii="Arial" w:hAnsi="Arial" w:cs="Arial"/>
          <w:sz w:val="20"/>
          <w:szCs w:val="20"/>
          <w:lang w:val="fr-FR"/>
        </w:rPr>
        <w:t xml:space="preserve"> </w:t>
      </w:r>
      <w:r w:rsidRPr="00275BA1">
        <w:rPr>
          <w:rFonts w:ascii="Arial" w:hAnsi="Arial" w:cs="Arial"/>
          <w:sz w:val="20"/>
          <w:szCs w:val="20"/>
          <w:lang w:val="fr-FR"/>
        </w:rPr>
        <w:t>Executantului în Jurnalul de Șantier întocmit zilnic de către Executant. Înregistrările trebuie făcute în</w:t>
      </w:r>
      <w:r>
        <w:rPr>
          <w:rFonts w:ascii="Arial" w:hAnsi="Arial" w:cs="Arial"/>
          <w:sz w:val="20"/>
          <w:szCs w:val="20"/>
          <w:lang w:val="fr-FR"/>
        </w:rPr>
        <w:t xml:space="preserve"> </w:t>
      </w:r>
      <w:r w:rsidRPr="00275BA1">
        <w:rPr>
          <w:rFonts w:ascii="Arial" w:hAnsi="Arial" w:cs="Arial"/>
          <w:sz w:val="20"/>
          <w:szCs w:val="20"/>
          <w:lang w:val="fr-FR"/>
        </w:rPr>
        <w:t>baza activităților Executantului, incluzând echipamentul și forța de muncă pe șantier, precum și toate</w:t>
      </w:r>
      <w:r>
        <w:rPr>
          <w:rFonts w:ascii="Arial" w:hAnsi="Arial" w:cs="Arial"/>
          <w:sz w:val="20"/>
          <w:szCs w:val="20"/>
          <w:lang w:val="fr-FR"/>
        </w:rPr>
        <w:t xml:space="preserve"> </w:t>
      </w:r>
      <w:r w:rsidRPr="00275BA1">
        <w:rPr>
          <w:rFonts w:ascii="Arial" w:hAnsi="Arial" w:cs="Arial"/>
          <w:sz w:val="20"/>
          <w:szCs w:val="20"/>
          <w:lang w:val="fr-FR"/>
        </w:rPr>
        <w:t>informațiile relevante privind factorii care pot afecta progresul lucrărilor (condiții meteorologice,</w:t>
      </w:r>
      <w:r>
        <w:rPr>
          <w:rFonts w:ascii="Arial" w:hAnsi="Arial" w:cs="Arial"/>
          <w:sz w:val="20"/>
          <w:szCs w:val="20"/>
          <w:lang w:val="fr-FR"/>
        </w:rPr>
        <w:t xml:space="preserve"> </w:t>
      </w:r>
      <w:r w:rsidRPr="00275BA1">
        <w:rPr>
          <w:rFonts w:ascii="Arial" w:hAnsi="Arial" w:cs="Arial"/>
          <w:sz w:val="20"/>
          <w:szCs w:val="20"/>
          <w:lang w:val="fr-FR"/>
        </w:rPr>
        <w:t>defectarea echipamentului, etc.).</w:t>
      </w:r>
    </w:p>
    <w:p w14:paraId="4FD4A3C6" w14:textId="7400E473"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12.35. În cazul în care ritmul de execuție nu respectă graficul de realizare a lucrărilor din motive</w:t>
      </w:r>
      <w:r>
        <w:rPr>
          <w:rFonts w:ascii="Arial" w:hAnsi="Arial" w:cs="Arial"/>
          <w:sz w:val="20"/>
          <w:szCs w:val="20"/>
          <w:lang w:val="fr-FR"/>
        </w:rPr>
        <w:t xml:space="preserve"> </w:t>
      </w:r>
      <w:r w:rsidRPr="00275BA1">
        <w:rPr>
          <w:rFonts w:ascii="Arial" w:hAnsi="Arial" w:cs="Arial"/>
          <w:sz w:val="20"/>
          <w:szCs w:val="20"/>
          <w:lang w:val="fr-FR"/>
        </w:rPr>
        <w:t>imputabile Executantului, Dirigintele de şantier are obligația de a solicita Executantului luarea de</w:t>
      </w:r>
      <w:r>
        <w:rPr>
          <w:rFonts w:ascii="Arial" w:hAnsi="Arial" w:cs="Arial"/>
          <w:sz w:val="20"/>
          <w:szCs w:val="20"/>
          <w:lang w:val="fr-FR"/>
        </w:rPr>
        <w:t xml:space="preserve"> </w:t>
      </w:r>
      <w:r w:rsidRPr="00275BA1">
        <w:rPr>
          <w:rFonts w:ascii="Arial" w:hAnsi="Arial" w:cs="Arial"/>
          <w:sz w:val="20"/>
          <w:szCs w:val="20"/>
          <w:lang w:val="fr-FR"/>
        </w:rPr>
        <w:t>măsuri imediate pentru recuperarea întârzierilor. Dirigintele de şantier va informa Achizitorul asupra</w:t>
      </w:r>
      <w:r>
        <w:rPr>
          <w:rFonts w:ascii="Arial" w:hAnsi="Arial" w:cs="Arial"/>
          <w:sz w:val="20"/>
          <w:szCs w:val="20"/>
          <w:lang w:val="fr-FR"/>
        </w:rPr>
        <w:t xml:space="preserve"> </w:t>
      </w:r>
      <w:r w:rsidRPr="00275BA1">
        <w:rPr>
          <w:rFonts w:ascii="Arial" w:hAnsi="Arial" w:cs="Arial"/>
          <w:sz w:val="20"/>
          <w:szCs w:val="20"/>
          <w:lang w:val="fr-FR"/>
        </w:rPr>
        <w:t>măsurilor de remediere/recuperare propuse de Executant și acceptate de dirigintele de şantier.</w:t>
      </w:r>
    </w:p>
    <w:p w14:paraId="13F76E76" w14:textId="2F61549B"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12.36. Notificarea în timp util a Achizitorului cu privire la orice problemă sau schimbări semnificative</w:t>
      </w:r>
      <w:r>
        <w:rPr>
          <w:rFonts w:ascii="Arial" w:hAnsi="Arial" w:cs="Arial"/>
          <w:sz w:val="20"/>
          <w:szCs w:val="20"/>
          <w:lang w:val="fr-FR"/>
        </w:rPr>
        <w:t xml:space="preserve"> </w:t>
      </w:r>
      <w:r w:rsidRPr="00275BA1">
        <w:rPr>
          <w:rFonts w:ascii="Arial" w:hAnsi="Arial" w:cs="Arial"/>
          <w:sz w:val="20"/>
          <w:szCs w:val="20"/>
          <w:lang w:val="fr-FR"/>
        </w:rPr>
        <w:t>care afectează îndeplinirea contractului de lucrări în ceea ce privește termenul final sau costul acestuia,</w:t>
      </w:r>
      <w:r>
        <w:rPr>
          <w:rFonts w:ascii="Arial" w:hAnsi="Arial" w:cs="Arial"/>
          <w:sz w:val="20"/>
          <w:szCs w:val="20"/>
          <w:lang w:val="fr-FR"/>
        </w:rPr>
        <w:t xml:space="preserve"> </w:t>
      </w:r>
      <w:r w:rsidRPr="00275BA1">
        <w:rPr>
          <w:rFonts w:ascii="Arial" w:hAnsi="Arial" w:cs="Arial"/>
          <w:sz w:val="20"/>
          <w:szCs w:val="20"/>
          <w:lang w:val="fr-FR"/>
        </w:rPr>
        <w:t>recomandând Achizitorului soluții pentru evitarea/remedierea problemelor semnalate. Soluția agreată</w:t>
      </w:r>
      <w:r>
        <w:rPr>
          <w:rFonts w:ascii="Arial" w:hAnsi="Arial" w:cs="Arial"/>
          <w:sz w:val="20"/>
          <w:szCs w:val="20"/>
          <w:lang w:val="fr-FR"/>
        </w:rPr>
        <w:t xml:space="preserve"> </w:t>
      </w:r>
      <w:r w:rsidRPr="00275BA1">
        <w:rPr>
          <w:rFonts w:ascii="Arial" w:hAnsi="Arial" w:cs="Arial"/>
          <w:sz w:val="20"/>
          <w:szCs w:val="20"/>
          <w:lang w:val="fr-FR"/>
        </w:rPr>
        <w:t>pentru evitarea/remedierea eventualelor probleme va fi comunicata Executantului doar după obținerea</w:t>
      </w:r>
      <w:r>
        <w:rPr>
          <w:rFonts w:ascii="Arial" w:hAnsi="Arial" w:cs="Arial"/>
          <w:sz w:val="20"/>
          <w:szCs w:val="20"/>
          <w:lang w:val="fr-FR"/>
        </w:rPr>
        <w:t xml:space="preserve"> </w:t>
      </w:r>
      <w:r w:rsidRPr="00275BA1">
        <w:rPr>
          <w:rFonts w:ascii="Arial" w:hAnsi="Arial" w:cs="Arial"/>
          <w:sz w:val="20"/>
          <w:szCs w:val="20"/>
          <w:lang w:val="fr-FR"/>
        </w:rPr>
        <w:t>acceptului Achizitorului.</w:t>
      </w:r>
    </w:p>
    <w:p w14:paraId="4060F771" w14:textId="614AB0F1" w:rsidR="00275BA1" w:rsidRPr="00275BA1" w:rsidRDefault="00275BA1" w:rsidP="00275BA1">
      <w:pPr>
        <w:jc w:val="both"/>
        <w:rPr>
          <w:rFonts w:ascii="Arial" w:hAnsi="Arial" w:cs="Arial"/>
          <w:sz w:val="20"/>
          <w:szCs w:val="20"/>
          <w:lang w:val="fr-FR"/>
        </w:rPr>
      </w:pPr>
      <w:r w:rsidRPr="00275BA1">
        <w:rPr>
          <w:rFonts w:ascii="Arial" w:hAnsi="Arial" w:cs="Arial"/>
          <w:sz w:val="20"/>
          <w:szCs w:val="20"/>
          <w:lang w:val="fr-FR"/>
        </w:rPr>
        <w:t>12.37. La solicitarea Executantului, Dirigintele de şantier poate propune Achizitorului aprobarea</w:t>
      </w:r>
      <w:r>
        <w:rPr>
          <w:rFonts w:ascii="Arial" w:hAnsi="Arial" w:cs="Arial"/>
          <w:sz w:val="20"/>
          <w:szCs w:val="20"/>
          <w:lang w:val="fr-FR"/>
        </w:rPr>
        <w:t xml:space="preserve"> </w:t>
      </w:r>
      <w:r w:rsidRPr="00275BA1">
        <w:rPr>
          <w:rFonts w:ascii="Arial" w:hAnsi="Arial" w:cs="Arial"/>
          <w:sz w:val="20"/>
          <w:szCs w:val="20"/>
          <w:lang w:val="fr-FR"/>
        </w:rPr>
        <w:t>pentru emiterea ordinelor de sistare/începere a lucrărilor, în funcție de condițiile meteorologice.</w:t>
      </w:r>
      <w:r>
        <w:rPr>
          <w:rFonts w:ascii="Arial" w:hAnsi="Arial" w:cs="Arial"/>
          <w:sz w:val="20"/>
          <w:szCs w:val="20"/>
          <w:lang w:val="fr-FR"/>
        </w:rPr>
        <w:t xml:space="preserve"> </w:t>
      </w:r>
      <w:r w:rsidRPr="00275BA1">
        <w:rPr>
          <w:rFonts w:ascii="Arial" w:hAnsi="Arial" w:cs="Arial"/>
          <w:sz w:val="20"/>
          <w:szCs w:val="20"/>
          <w:lang w:val="fr-FR"/>
        </w:rPr>
        <w:t>Pentru perioadele în care lucrările sunt suspendate Prestatorul se va asigura ca Executantul a luat toate</w:t>
      </w:r>
      <w:r>
        <w:rPr>
          <w:rFonts w:ascii="Arial" w:hAnsi="Arial" w:cs="Arial"/>
          <w:sz w:val="20"/>
          <w:szCs w:val="20"/>
          <w:lang w:val="fr-FR"/>
        </w:rPr>
        <w:t xml:space="preserve"> </w:t>
      </w:r>
      <w:r w:rsidRPr="00275BA1">
        <w:rPr>
          <w:rFonts w:ascii="Arial" w:hAnsi="Arial" w:cs="Arial"/>
          <w:sz w:val="20"/>
          <w:szCs w:val="20"/>
          <w:lang w:val="fr-FR"/>
        </w:rPr>
        <w:t>masurile necesare pentru protecția lucrărilor, utilajelor, echipamentelor și șantierului contra oricărei</w:t>
      </w:r>
      <w:r>
        <w:rPr>
          <w:rFonts w:ascii="Arial" w:hAnsi="Arial" w:cs="Arial"/>
          <w:sz w:val="20"/>
          <w:szCs w:val="20"/>
          <w:lang w:val="fr-FR"/>
        </w:rPr>
        <w:t xml:space="preserve"> </w:t>
      </w:r>
      <w:r w:rsidRPr="00275BA1">
        <w:rPr>
          <w:rFonts w:ascii="Arial" w:hAnsi="Arial" w:cs="Arial"/>
          <w:sz w:val="20"/>
          <w:szCs w:val="20"/>
          <w:lang w:val="fr-FR"/>
        </w:rPr>
        <w:t>deteriorări, pierderi sau pagube.</w:t>
      </w:r>
    </w:p>
    <w:p w14:paraId="1B5320F0" w14:textId="640E8681" w:rsidR="00275BA1" w:rsidRPr="00CB2E98" w:rsidRDefault="00275BA1" w:rsidP="00562A7C">
      <w:pPr>
        <w:jc w:val="both"/>
        <w:rPr>
          <w:rFonts w:ascii="Arial" w:hAnsi="Arial" w:cs="Arial"/>
          <w:sz w:val="20"/>
          <w:szCs w:val="20"/>
          <w:lang w:val="fr-FR"/>
        </w:rPr>
      </w:pPr>
      <w:r w:rsidRPr="00CB2E98">
        <w:rPr>
          <w:rFonts w:ascii="Arial" w:hAnsi="Arial" w:cs="Arial"/>
          <w:sz w:val="20"/>
          <w:szCs w:val="20"/>
          <w:lang w:val="fr-FR"/>
        </w:rPr>
        <w:t>12.38. Urmăreşte anunțarea Inspectoratului de Stat în Construcții privind oprirea/sistarea executării lucrărilor pentru o perioadă mai mare de timp, exceptând perioada de timp friguros, și,ulterior, anunță</w:t>
      </w:r>
      <w:r w:rsidR="00562A7C" w:rsidRPr="00CB2E98">
        <w:rPr>
          <w:rFonts w:ascii="Arial" w:hAnsi="Arial" w:cs="Arial"/>
          <w:sz w:val="20"/>
          <w:szCs w:val="20"/>
          <w:lang w:val="fr-FR"/>
        </w:rPr>
        <w:t xml:space="preserve"> </w:t>
      </w:r>
      <w:r w:rsidRPr="00CB2E98">
        <w:rPr>
          <w:rFonts w:ascii="Arial" w:hAnsi="Arial" w:cs="Arial"/>
          <w:sz w:val="20"/>
          <w:szCs w:val="20"/>
          <w:lang w:val="fr-FR"/>
        </w:rPr>
        <w:t>reluarea lucrărilor.</w:t>
      </w:r>
    </w:p>
    <w:p w14:paraId="69E2972F" w14:textId="02828EB8" w:rsidR="00275BA1" w:rsidRPr="00CB2E98" w:rsidRDefault="00275BA1" w:rsidP="00562A7C">
      <w:pPr>
        <w:jc w:val="both"/>
        <w:rPr>
          <w:rFonts w:ascii="Arial" w:hAnsi="Arial" w:cs="Arial"/>
          <w:sz w:val="20"/>
          <w:szCs w:val="20"/>
          <w:lang w:val="fr-FR"/>
        </w:rPr>
      </w:pPr>
      <w:r w:rsidRPr="00CB2E98">
        <w:rPr>
          <w:rFonts w:ascii="Arial" w:hAnsi="Arial" w:cs="Arial"/>
          <w:sz w:val="20"/>
          <w:szCs w:val="20"/>
          <w:lang w:val="fr-FR"/>
        </w:rPr>
        <w:t>12.39. Verificarea existenței și respectării procedurilor ce revin Executantului în ceea ce privește</w:t>
      </w:r>
      <w:r w:rsidR="00562A7C" w:rsidRPr="00CB2E98">
        <w:rPr>
          <w:rFonts w:ascii="Arial" w:hAnsi="Arial" w:cs="Arial"/>
          <w:sz w:val="20"/>
          <w:szCs w:val="20"/>
          <w:lang w:val="fr-FR"/>
        </w:rPr>
        <w:t xml:space="preserve"> </w:t>
      </w:r>
      <w:r w:rsidRPr="00CB2E98">
        <w:rPr>
          <w:rFonts w:ascii="Arial" w:hAnsi="Arial" w:cs="Arial"/>
          <w:sz w:val="20"/>
          <w:szCs w:val="20"/>
          <w:lang w:val="fr-FR"/>
        </w:rPr>
        <w:t>protecția muncii și siguranța circulației.</w:t>
      </w:r>
    </w:p>
    <w:p w14:paraId="7D9663CB" w14:textId="3D6DEA62" w:rsidR="00275BA1" w:rsidRPr="00275BA1" w:rsidRDefault="00275BA1" w:rsidP="00562A7C">
      <w:pPr>
        <w:jc w:val="both"/>
        <w:rPr>
          <w:rFonts w:ascii="Arial" w:hAnsi="Arial" w:cs="Arial"/>
          <w:sz w:val="20"/>
          <w:szCs w:val="20"/>
          <w:lang w:val="fr-FR"/>
        </w:rPr>
      </w:pPr>
      <w:r w:rsidRPr="00275BA1">
        <w:rPr>
          <w:rFonts w:ascii="Arial" w:hAnsi="Arial" w:cs="Arial"/>
          <w:sz w:val="20"/>
          <w:szCs w:val="20"/>
          <w:lang w:val="fr-FR"/>
        </w:rPr>
        <w:t>12.40. Preluarea documentelor de la Executant și Proiectant și completarea Cărții tehnice a</w:t>
      </w:r>
      <w:r w:rsidR="00562A7C">
        <w:rPr>
          <w:rFonts w:ascii="Arial" w:hAnsi="Arial" w:cs="Arial"/>
          <w:sz w:val="20"/>
          <w:szCs w:val="20"/>
          <w:lang w:val="fr-FR"/>
        </w:rPr>
        <w:t xml:space="preserve"> </w:t>
      </w:r>
      <w:r w:rsidRPr="00275BA1">
        <w:rPr>
          <w:rFonts w:ascii="Arial" w:hAnsi="Arial" w:cs="Arial"/>
          <w:sz w:val="20"/>
          <w:szCs w:val="20"/>
          <w:lang w:val="fr-FR"/>
        </w:rPr>
        <w:t>Construcției cu toate documentele prevăzute de reglementările legale.</w:t>
      </w:r>
    </w:p>
    <w:p w14:paraId="63CEC26D" w14:textId="2428CE64" w:rsidR="00562A7C" w:rsidRDefault="00275BA1" w:rsidP="009F432E">
      <w:pPr>
        <w:jc w:val="both"/>
        <w:rPr>
          <w:rFonts w:ascii="Arial" w:hAnsi="Arial" w:cs="Arial"/>
          <w:sz w:val="20"/>
          <w:szCs w:val="20"/>
          <w:lang w:val="fr-FR"/>
        </w:rPr>
      </w:pPr>
      <w:r w:rsidRPr="00275BA1">
        <w:rPr>
          <w:rFonts w:ascii="Arial" w:hAnsi="Arial" w:cs="Arial"/>
          <w:sz w:val="20"/>
          <w:szCs w:val="20"/>
          <w:lang w:val="fr-FR"/>
        </w:rPr>
        <w:t>12.41. Urmărirea dezafectării lucrărilor de organizare de șantier și predarea terenului proprietarului la</w:t>
      </w:r>
      <w:r w:rsidR="00562A7C">
        <w:rPr>
          <w:rFonts w:ascii="Arial" w:hAnsi="Arial" w:cs="Arial"/>
          <w:sz w:val="20"/>
          <w:szCs w:val="20"/>
          <w:lang w:val="fr-FR"/>
        </w:rPr>
        <w:t xml:space="preserve"> </w:t>
      </w:r>
      <w:r w:rsidRPr="00275BA1">
        <w:rPr>
          <w:rFonts w:ascii="Arial" w:hAnsi="Arial" w:cs="Arial"/>
          <w:sz w:val="20"/>
          <w:szCs w:val="20"/>
          <w:lang w:val="fr-FR"/>
        </w:rPr>
        <w:t>terminarea lucrărilor.</w:t>
      </w:r>
    </w:p>
    <w:p w14:paraId="1C463607" w14:textId="77777777" w:rsidR="009F432E" w:rsidRDefault="009F432E" w:rsidP="009F432E">
      <w:pPr>
        <w:jc w:val="both"/>
        <w:rPr>
          <w:rFonts w:ascii="Arial" w:hAnsi="Arial" w:cs="Arial"/>
          <w:sz w:val="20"/>
          <w:szCs w:val="20"/>
          <w:lang w:val="fr-FR"/>
        </w:rPr>
      </w:pPr>
    </w:p>
    <w:p w14:paraId="42B668E0" w14:textId="77777777" w:rsidR="00562A7C" w:rsidRPr="00562A7C" w:rsidRDefault="00562A7C" w:rsidP="00562A7C">
      <w:pPr>
        <w:rPr>
          <w:rFonts w:ascii="Arial" w:hAnsi="Arial" w:cs="Arial"/>
          <w:b/>
          <w:bCs/>
          <w:sz w:val="20"/>
          <w:szCs w:val="20"/>
          <w:lang w:val="fr-FR"/>
        </w:rPr>
      </w:pPr>
      <w:r w:rsidRPr="00562A7C">
        <w:rPr>
          <w:rFonts w:ascii="Arial" w:hAnsi="Arial" w:cs="Arial"/>
          <w:b/>
          <w:bCs/>
          <w:sz w:val="20"/>
          <w:szCs w:val="20"/>
          <w:lang w:val="fr-FR"/>
        </w:rPr>
        <w:t>13. Responsabilitățile Dirigintelui de şantier la recepția la terminarea lucrărilor</w:t>
      </w:r>
    </w:p>
    <w:p w14:paraId="21F3DAA6" w14:textId="1303ECBF"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lastRenderedPageBreak/>
        <w:t>13.1. După notificarea primită de la Executant privind terminarea lucrărilor, verifică dacă sunt</w:t>
      </w:r>
      <w:r>
        <w:rPr>
          <w:rFonts w:ascii="Arial" w:hAnsi="Arial" w:cs="Arial"/>
          <w:sz w:val="20"/>
          <w:szCs w:val="20"/>
          <w:lang w:val="fr-FR"/>
        </w:rPr>
        <w:t xml:space="preserve"> </w:t>
      </w:r>
      <w:r w:rsidRPr="00562A7C">
        <w:rPr>
          <w:rFonts w:ascii="Arial" w:hAnsi="Arial" w:cs="Arial"/>
          <w:sz w:val="20"/>
          <w:szCs w:val="20"/>
          <w:lang w:val="fr-FR"/>
        </w:rPr>
        <w:t>îndeplinite condițiile de recepție în conformitate cu legislația în vigoare și transmite Achizitorului</w:t>
      </w:r>
      <w:r>
        <w:rPr>
          <w:rFonts w:ascii="Arial" w:hAnsi="Arial" w:cs="Arial"/>
          <w:sz w:val="20"/>
          <w:szCs w:val="20"/>
          <w:lang w:val="fr-FR"/>
        </w:rPr>
        <w:t xml:space="preserve"> </w:t>
      </w:r>
      <w:r w:rsidRPr="00562A7C">
        <w:rPr>
          <w:rFonts w:ascii="Arial" w:hAnsi="Arial" w:cs="Arial"/>
          <w:sz w:val="20"/>
          <w:szCs w:val="20"/>
          <w:lang w:val="fr-FR"/>
        </w:rPr>
        <w:t>Raportul la terminarea lucrărilor.</w:t>
      </w:r>
    </w:p>
    <w:p w14:paraId="65CE6701" w14:textId="0647BC72"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13.2. Participă la recepția la terminarea lucrărilor, asigură secretariatul comisiei de recepție și</w:t>
      </w:r>
      <w:r>
        <w:rPr>
          <w:rFonts w:ascii="Arial" w:hAnsi="Arial" w:cs="Arial"/>
          <w:sz w:val="20"/>
          <w:szCs w:val="20"/>
          <w:lang w:val="fr-FR"/>
        </w:rPr>
        <w:t xml:space="preserve"> </w:t>
      </w:r>
      <w:r w:rsidRPr="00562A7C">
        <w:rPr>
          <w:rFonts w:ascii="Arial" w:hAnsi="Arial" w:cs="Arial"/>
          <w:sz w:val="20"/>
          <w:szCs w:val="20"/>
          <w:lang w:val="fr-FR"/>
        </w:rPr>
        <w:t>întocmește actele necesare recepției.</w:t>
      </w:r>
    </w:p>
    <w:p w14:paraId="3640C31A" w14:textId="17A56CDB"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13.3. Pune la dispoziția membrilor comisiei de recepție documentele doveditoare ale activității de</w:t>
      </w:r>
      <w:r>
        <w:rPr>
          <w:rFonts w:ascii="Arial" w:hAnsi="Arial" w:cs="Arial"/>
          <w:sz w:val="20"/>
          <w:szCs w:val="20"/>
          <w:lang w:val="fr-FR"/>
        </w:rPr>
        <w:t xml:space="preserve"> </w:t>
      </w:r>
      <w:r w:rsidRPr="00562A7C">
        <w:rPr>
          <w:rFonts w:ascii="Arial" w:hAnsi="Arial" w:cs="Arial"/>
          <w:sz w:val="20"/>
          <w:szCs w:val="20"/>
          <w:lang w:val="fr-FR"/>
        </w:rPr>
        <w:t>urmărire și asigurare a calității pe timpul derulării execuției lucrărilor, documentațiile tehnice elaborate</w:t>
      </w:r>
      <w:r>
        <w:rPr>
          <w:rFonts w:ascii="Arial" w:hAnsi="Arial" w:cs="Arial"/>
          <w:sz w:val="20"/>
          <w:szCs w:val="20"/>
          <w:lang w:val="fr-FR"/>
        </w:rPr>
        <w:t xml:space="preserve"> </w:t>
      </w:r>
      <w:r w:rsidRPr="00562A7C">
        <w:rPr>
          <w:rFonts w:ascii="Arial" w:hAnsi="Arial" w:cs="Arial"/>
          <w:sz w:val="20"/>
          <w:szCs w:val="20"/>
          <w:lang w:val="fr-FR"/>
        </w:rPr>
        <w:t>de Proiectant puse la dispoziția Executantului, alte documente și documentații elaborate conform</w:t>
      </w:r>
      <w:r>
        <w:rPr>
          <w:rFonts w:ascii="Arial" w:hAnsi="Arial" w:cs="Arial"/>
          <w:sz w:val="20"/>
          <w:szCs w:val="20"/>
          <w:lang w:val="fr-FR"/>
        </w:rPr>
        <w:t xml:space="preserve"> </w:t>
      </w:r>
      <w:r w:rsidRPr="00562A7C">
        <w:rPr>
          <w:rFonts w:ascii="Arial" w:hAnsi="Arial" w:cs="Arial"/>
          <w:sz w:val="20"/>
          <w:szCs w:val="20"/>
          <w:lang w:val="fr-FR"/>
        </w:rPr>
        <w:t>legislației în vigoare.</w:t>
      </w:r>
    </w:p>
    <w:p w14:paraId="5051D778" w14:textId="00F93332"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13.4. Urmărește soluționarea problemelor/măsurilor constatate și/sau recomandate de comisia de</w:t>
      </w:r>
      <w:r>
        <w:rPr>
          <w:rFonts w:ascii="Arial" w:hAnsi="Arial" w:cs="Arial"/>
          <w:sz w:val="20"/>
          <w:szCs w:val="20"/>
          <w:lang w:val="fr-FR"/>
        </w:rPr>
        <w:t xml:space="preserve"> </w:t>
      </w:r>
      <w:r w:rsidRPr="00562A7C">
        <w:rPr>
          <w:rFonts w:ascii="Arial" w:hAnsi="Arial" w:cs="Arial"/>
          <w:sz w:val="20"/>
          <w:szCs w:val="20"/>
          <w:lang w:val="fr-FR"/>
        </w:rPr>
        <w:t>recepție.</w:t>
      </w:r>
    </w:p>
    <w:p w14:paraId="6FCE8E44" w14:textId="3DFCC723"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13.5. Urmărește întocmirea documentelor doveditoare pentru ducerea la îndeplinire a măsurilor impuse</w:t>
      </w:r>
      <w:r>
        <w:rPr>
          <w:rFonts w:ascii="Arial" w:hAnsi="Arial" w:cs="Arial"/>
          <w:sz w:val="20"/>
          <w:szCs w:val="20"/>
          <w:lang w:val="fr-FR"/>
        </w:rPr>
        <w:t xml:space="preserve"> </w:t>
      </w:r>
      <w:r w:rsidRPr="00562A7C">
        <w:rPr>
          <w:rFonts w:ascii="Arial" w:hAnsi="Arial" w:cs="Arial"/>
          <w:sz w:val="20"/>
          <w:szCs w:val="20"/>
          <w:lang w:val="fr-FR"/>
        </w:rPr>
        <w:t>de comisia de recepție.</w:t>
      </w:r>
    </w:p>
    <w:p w14:paraId="1D6F07A7" w14:textId="68C210DE"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13.6 Verifică realizarea de Proiectant a activităţilor referitoare la urmărirea comportării în timp a</w:t>
      </w:r>
      <w:r>
        <w:rPr>
          <w:rFonts w:ascii="Arial" w:hAnsi="Arial" w:cs="Arial"/>
          <w:sz w:val="20"/>
          <w:szCs w:val="20"/>
          <w:lang w:val="fr-FR"/>
        </w:rPr>
        <w:t xml:space="preserve"> </w:t>
      </w:r>
      <w:r w:rsidRPr="00562A7C">
        <w:rPr>
          <w:rFonts w:ascii="Arial" w:hAnsi="Arial" w:cs="Arial"/>
          <w:sz w:val="20"/>
          <w:szCs w:val="20"/>
          <w:lang w:val="fr-FR"/>
        </w:rPr>
        <w:t>construcţiei</w:t>
      </w:r>
      <w:r>
        <w:rPr>
          <w:rFonts w:ascii="Arial" w:hAnsi="Arial" w:cs="Arial"/>
          <w:sz w:val="20"/>
          <w:szCs w:val="20"/>
          <w:lang w:val="fr-FR"/>
        </w:rPr>
        <w:t>.</w:t>
      </w:r>
    </w:p>
    <w:p w14:paraId="0EF6692D" w14:textId="4A381AEF" w:rsidR="00562A7C" w:rsidRDefault="00562A7C" w:rsidP="00562A7C">
      <w:pPr>
        <w:jc w:val="both"/>
        <w:rPr>
          <w:rFonts w:ascii="Arial" w:hAnsi="Arial" w:cs="Arial"/>
          <w:sz w:val="20"/>
          <w:szCs w:val="20"/>
          <w:lang w:val="fr-FR"/>
        </w:rPr>
      </w:pPr>
      <w:r w:rsidRPr="00562A7C">
        <w:rPr>
          <w:rFonts w:ascii="Arial" w:hAnsi="Arial" w:cs="Arial"/>
          <w:sz w:val="20"/>
          <w:szCs w:val="20"/>
          <w:lang w:val="fr-FR"/>
        </w:rPr>
        <w:t>13.7. Predă Achizitorului actele de recepție, documentația tehnică și economică a construcției</w:t>
      </w:r>
      <w:r>
        <w:rPr>
          <w:rFonts w:ascii="Arial" w:hAnsi="Arial" w:cs="Arial"/>
          <w:sz w:val="20"/>
          <w:szCs w:val="20"/>
          <w:lang w:val="fr-FR"/>
        </w:rPr>
        <w:t xml:space="preserve"> </w:t>
      </w:r>
      <w:r w:rsidRPr="00562A7C">
        <w:rPr>
          <w:rFonts w:ascii="Arial" w:hAnsi="Arial" w:cs="Arial"/>
          <w:sz w:val="20"/>
          <w:szCs w:val="20"/>
          <w:lang w:val="fr-FR"/>
        </w:rPr>
        <w:t>împreună cu Cartea tehnică a construcției, conform „Manualul dirigintelui de lucrări Cap. C. art. 3”.</w:t>
      </w:r>
    </w:p>
    <w:p w14:paraId="4D9628B0" w14:textId="77777777" w:rsidR="00562A7C" w:rsidRDefault="00562A7C" w:rsidP="00562A7C">
      <w:pPr>
        <w:jc w:val="both"/>
        <w:rPr>
          <w:rFonts w:ascii="Arial" w:hAnsi="Arial" w:cs="Arial"/>
          <w:sz w:val="20"/>
          <w:szCs w:val="20"/>
          <w:lang w:val="fr-FR"/>
        </w:rPr>
      </w:pPr>
    </w:p>
    <w:p w14:paraId="2604E369" w14:textId="5E68394D" w:rsidR="00562A7C" w:rsidRPr="00562A7C" w:rsidRDefault="00562A7C" w:rsidP="00562A7C">
      <w:pPr>
        <w:jc w:val="both"/>
        <w:rPr>
          <w:rFonts w:ascii="Arial" w:hAnsi="Arial" w:cs="Arial"/>
          <w:b/>
          <w:bCs/>
          <w:sz w:val="20"/>
          <w:szCs w:val="20"/>
          <w:lang w:val="fr-FR"/>
        </w:rPr>
      </w:pPr>
      <w:r w:rsidRPr="00562A7C">
        <w:rPr>
          <w:rFonts w:ascii="Arial" w:hAnsi="Arial" w:cs="Arial"/>
          <w:b/>
          <w:bCs/>
          <w:sz w:val="20"/>
          <w:szCs w:val="20"/>
          <w:lang w:val="fr-FR"/>
        </w:rPr>
        <w:t>14. Responsabilitățile Dirigintelui de şantier în perioada dintre recepția la terminarea lucrărilor</w:t>
      </w:r>
      <w:r>
        <w:rPr>
          <w:rFonts w:ascii="Arial" w:hAnsi="Arial" w:cs="Arial"/>
          <w:b/>
          <w:bCs/>
          <w:sz w:val="20"/>
          <w:szCs w:val="20"/>
          <w:lang w:val="fr-FR"/>
        </w:rPr>
        <w:t xml:space="preserve"> </w:t>
      </w:r>
      <w:r w:rsidRPr="00562A7C">
        <w:rPr>
          <w:rFonts w:ascii="Arial" w:hAnsi="Arial" w:cs="Arial"/>
          <w:b/>
          <w:bCs/>
          <w:sz w:val="20"/>
          <w:szCs w:val="20"/>
          <w:lang w:val="fr-FR"/>
        </w:rPr>
        <w:t>și recepția finală</w:t>
      </w:r>
    </w:p>
    <w:p w14:paraId="02EF5C87" w14:textId="331C1094"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14.1. După recepția la terminarea lucrărilor, Dirigintele de șantier urmărește rezolvarea remedierilor</w:t>
      </w:r>
      <w:r>
        <w:rPr>
          <w:rFonts w:ascii="Arial" w:hAnsi="Arial" w:cs="Arial"/>
          <w:sz w:val="20"/>
          <w:szCs w:val="20"/>
          <w:lang w:val="fr-FR"/>
        </w:rPr>
        <w:t xml:space="preserve"> </w:t>
      </w:r>
      <w:r w:rsidRPr="00562A7C">
        <w:rPr>
          <w:rFonts w:ascii="Arial" w:hAnsi="Arial" w:cs="Arial"/>
          <w:sz w:val="20"/>
          <w:szCs w:val="20"/>
          <w:lang w:val="fr-FR"/>
        </w:rPr>
        <w:t>cuprinse în anexa procesului-verbal de recepție la terminarea lucrărilor, respectiv a defecțiunilor</w:t>
      </w:r>
      <w:r>
        <w:rPr>
          <w:rFonts w:ascii="Arial" w:hAnsi="Arial" w:cs="Arial"/>
          <w:sz w:val="20"/>
          <w:szCs w:val="20"/>
          <w:lang w:val="fr-FR"/>
        </w:rPr>
        <w:t xml:space="preserve"> </w:t>
      </w:r>
      <w:r w:rsidRPr="00562A7C">
        <w:rPr>
          <w:rFonts w:ascii="Arial" w:hAnsi="Arial" w:cs="Arial"/>
          <w:sz w:val="20"/>
          <w:szCs w:val="20"/>
          <w:lang w:val="fr-FR"/>
        </w:rPr>
        <w:t>semnalate în perioada de garanție a lucrărilor, fără a depăși termenele impuse și/sau prevăzute de</w:t>
      </w:r>
      <w:r>
        <w:rPr>
          <w:rFonts w:ascii="Arial" w:hAnsi="Arial" w:cs="Arial"/>
          <w:sz w:val="20"/>
          <w:szCs w:val="20"/>
          <w:lang w:val="fr-FR"/>
        </w:rPr>
        <w:t xml:space="preserve"> </w:t>
      </w:r>
      <w:r w:rsidRPr="00562A7C">
        <w:rPr>
          <w:rFonts w:ascii="Arial" w:hAnsi="Arial" w:cs="Arial"/>
          <w:sz w:val="20"/>
          <w:szCs w:val="20"/>
          <w:lang w:val="fr-FR"/>
        </w:rPr>
        <w:t>legislația în vigoare.</w:t>
      </w:r>
    </w:p>
    <w:p w14:paraId="67DA23DB" w14:textId="791FCD00"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14.2. Dirigintele de șantier va realiza inspecții anuale pe parcursul perioadei de garantie acordată</w:t>
      </w:r>
      <w:r>
        <w:rPr>
          <w:rFonts w:ascii="Arial" w:hAnsi="Arial" w:cs="Arial"/>
          <w:sz w:val="20"/>
          <w:szCs w:val="20"/>
          <w:lang w:val="fr-FR"/>
        </w:rPr>
        <w:t xml:space="preserve"> </w:t>
      </w:r>
      <w:r w:rsidRPr="00562A7C">
        <w:rPr>
          <w:rFonts w:ascii="Arial" w:hAnsi="Arial" w:cs="Arial"/>
          <w:sz w:val="20"/>
          <w:szCs w:val="20"/>
          <w:lang w:val="fr-FR"/>
        </w:rPr>
        <w:t>lucrărilor și va emite rapoarte semestriale privind starea acestora în perioada de garanție acordată</w:t>
      </w:r>
      <w:r>
        <w:rPr>
          <w:rFonts w:ascii="Arial" w:hAnsi="Arial" w:cs="Arial"/>
          <w:sz w:val="20"/>
          <w:szCs w:val="20"/>
          <w:lang w:val="fr-FR"/>
        </w:rPr>
        <w:t xml:space="preserve"> </w:t>
      </w:r>
      <w:r w:rsidRPr="00562A7C">
        <w:rPr>
          <w:rFonts w:ascii="Arial" w:hAnsi="Arial" w:cs="Arial"/>
          <w:sz w:val="20"/>
          <w:szCs w:val="20"/>
          <w:lang w:val="fr-FR"/>
        </w:rPr>
        <w:t>lucrărilor.</w:t>
      </w:r>
    </w:p>
    <w:p w14:paraId="78C999BA" w14:textId="62D9C053"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14.3. Determinarea în perioada de garanție a lucrărilor a suprafețelor degradate și solicitarea către</w:t>
      </w:r>
      <w:r>
        <w:rPr>
          <w:rFonts w:ascii="Arial" w:hAnsi="Arial" w:cs="Arial"/>
          <w:sz w:val="20"/>
          <w:szCs w:val="20"/>
          <w:lang w:val="fr-FR"/>
        </w:rPr>
        <w:t xml:space="preserve"> </w:t>
      </w:r>
      <w:r w:rsidRPr="00562A7C">
        <w:rPr>
          <w:rFonts w:ascii="Arial" w:hAnsi="Arial" w:cs="Arial"/>
          <w:sz w:val="20"/>
          <w:szCs w:val="20"/>
          <w:lang w:val="fr-FR"/>
        </w:rPr>
        <w:t>Proiectant și Executant de soluții privind reparațiile suprafețelor identificate.</w:t>
      </w:r>
    </w:p>
    <w:p w14:paraId="4345EADA" w14:textId="0FAC8075"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14.4. Dirigintele de șantier va transmite Executantului notificări cu privire la defecţiunile care au</w:t>
      </w:r>
      <w:r>
        <w:rPr>
          <w:rFonts w:ascii="Arial" w:hAnsi="Arial" w:cs="Arial"/>
          <w:sz w:val="20"/>
          <w:szCs w:val="20"/>
          <w:lang w:val="fr-FR"/>
        </w:rPr>
        <w:t xml:space="preserve"> </w:t>
      </w:r>
      <w:r w:rsidRPr="00562A7C">
        <w:rPr>
          <w:rFonts w:ascii="Arial" w:hAnsi="Arial" w:cs="Arial"/>
          <w:sz w:val="20"/>
          <w:szCs w:val="20"/>
          <w:lang w:val="fr-FR"/>
        </w:rPr>
        <w:t>apărut în perioada de garanţie și pe care Executantul trebuie sa le remedieze pe cheltuiala sa, dacă</w:t>
      </w:r>
      <w:r>
        <w:rPr>
          <w:rFonts w:ascii="Arial" w:hAnsi="Arial" w:cs="Arial"/>
          <w:sz w:val="20"/>
          <w:szCs w:val="20"/>
          <w:lang w:val="fr-FR"/>
        </w:rPr>
        <w:t xml:space="preserve"> </w:t>
      </w:r>
      <w:r w:rsidRPr="00562A7C">
        <w:rPr>
          <w:rFonts w:ascii="Arial" w:hAnsi="Arial" w:cs="Arial"/>
          <w:sz w:val="20"/>
          <w:szCs w:val="20"/>
          <w:lang w:val="fr-FR"/>
        </w:rPr>
        <w:t>acestea s-au datorat nerespectarii clauzelor contractuale de către Executant.</w:t>
      </w:r>
    </w:p>
    <w:p w14:paraId="026FA9C4" w14:textId="0CE18108"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14.5. Urmărirea execuției reparațiilor și a defectelor calitative apărute din vina Executantului, atât în</w:t>
      </w:r>
      <w:r>
        <w:rPr>
          <w:rFonts w:ascii="Arial" w:hAnsi="Arial" w:cs="Arial"/>
          <w:sz w:val="20"/>
          <w:szCs w:val="20"/>
          <w:lang w:val="fr-FR"/>
        </w:rPr>
        <w:t xml:space="preserve"> </w:t>
      </w:r>
      <w:r w:rsidRPr="00562A7C">
        <w:rPr>
          <w:rFonts w:ascii="Arial" w:hAnsi="Arial" w:cs="Arial"/>
          <w:sz w:val="20"/>
          <w:szCs w:val="20"/>
          <w:lang w:val="fr-FR"/>
        </w:rPr>
        <w:t>perioada de execuţie, cât şi în perioada de garanţie a lucrărilor potrivit contractului încheiat, precum și</w:t>
      </w:r>
      <w:r>
        <w:rPr>
          <w:rFonts w:ascii="Arial" w:hAnsi="Arial" w:cs="Arial"/>
          <w:sz w:val="20"/>
          <w:szCs w:val="20"/>
          <w:lang w:val="fr-FR"/>
        </w:rPr>
        <w:t xml:space="preserve"> </w:t>
      </w:r>
      <w:r w:rsidRPr="00562A7C">
        <w:rPr>
          <w:rFonts w:ascii="Arial" w:hAnsi="Arial" w:cs="Arial"/>
          <w:sz w:val="20"/>
          <w:szCs w:val="20"/>
          <w:lang w:val="fr-FR"/>
        </w:rPr>
        <w:t>întocmirea tuturor documentelelor necesare de la demararea lucrărilor anterior menționate și până la</w:t>
      </w:r>
      <w:r>
        <w:rPr>
          <w:rFonts w:ascii="Arial" w:hAnsi="Arial" w:cs="Arial"/>
          <w:sz w:val="20"/>
          <w:szCs w:val="20"/>
          <w:lang w:val="fr-FR"/>
        </w:rPr>
        <w:t xml:space="preserve"> </w:t>
      </w:r>
      <w:r w:rsidRPr="00562A7C">
        <w:rPr>
          <w:rFonts w:ascii="Arial" w:hAnsi="Arial" w:cs="Arial"/>
          <w:sz w:val="20"/>
          <w:szCs w:val="20"/>
          <w:lang w:val="fr-FR"/>
        </w:rPr>
        <w:t>recepția finală a acestora.</w:t>
      </w:r>
    </w:p>
    <w:p w14:paraId="6F895056" w14:textId="723B7A7C"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14.6. După notificarea primită de la Executant privind expirarea perioadei de garanție a lucrărilor,</w:t>
      </w:r>
      <w:r>
        <w:rPr>
          <w:rFonts w:ascii="Arial" w:hAnsi="Arial" w:cs="Arial"/>
          <w:sz w:val="20"/>
          <w:szCs w:val="20"/>
          <w:lang w:val="fr-FR"/>
        </w:rPr>
        <w:t xml:space="preserve"> </w:t>
      </w:r>
      <w:r w:rsidRPr="00562A7C">
        <w:rPr>
          <w:rFonts w:ascii="Arial" w:hAnsi="Arial" w:cs="Arial"/>
          <w:sz w:val="20"/>
          <w:szCs w:val="20"/>
          <w:lang w:val="fr-FR"/>
        </w:rPr>
        <w:t>verifică dacă sunt îndeplinite condițiile de recepție finală în conformitate cu legislația în vigoare și</w:t>
      </w:r>
      <w:r>
        <w:rPr>
          <w:rFonts w:ascii="Arial" w:hAnsi="Arial" w:cs="Arial"/>
          <w:sz w:val="20"/>
          <w:szCs w:val="20"/>
          <w:lang w:val="fr-FR"/>
        </w:rPr>
        <w:t xml:space="preserve"> </w:t>
      </w:r>
      <w:r w:rsidRPr="00562A7C">
        <w:rPr>
          <w:rFonts w:ascii="Arial" w:hAnsi="Arial" w:cs="Arial"/>
          <w:sz w:val="20"/>
          <w:szCs w:val="20"/>
          <w:lang w:val="fr-FR"/>
        </w:rPr>
        <w:t>transmite Achizitorului raportul final.</w:t>
      </w:r>
    </w:p>
    <w:p w14:paraId="698822AA" w14:textId="42DD31BE"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14.7. Participă la recepția finală, asigură secretariatul comisiei de recepție și întocmește actele necesare</w:t>
      </w:r>
      <w:r>
        <w:rPr>
          <w:rFonts w:ascii="Arial" w:hAnsi="Arial" w:cs="Arial"/>
          <w:sz w:val="20"/>
          <w:szCs w:val="20"/>
          <w:lang w:val="fr-FR"/>
        </w:rPr>
        <w:t xml:space="preserve"> </w:t>
      </w:r>
      <w:r w:rsidRPr="00562A7C">
        <w:rPr>
          <w:rFonts w:ascii="Arial" w:hAnsi="Arial" w:cs="Arial"/>
          <w:sz w:val="20"/>
          <w:szCs w:val="20"/>
          <w:lang w:val="fr-FR"/>
        </w:rPr>
        <w:t>recepției.</w:t>
      </w:r>
    </w:p>
    <w:p w14:paraId="67DF5B65" w14:textId="7682FAF9"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14.8. Pune la dispoziția membrilor comisiei de recepție toate documentele impuse de legislația în</w:t>
      </w:r>
      <w:r>
        <w:rPr>
          <w:rFonts w:ascii="Arial" w:hAnsi="Arial" w:cs="Arial"/>
          <w:sz w:val="20"/>
          <w:szCs w:val="20"/>
          <w:lang w:val="fr-FR"/>
        </w:rPr>
        <w:t xml:space="preserve"> </w:t>
      </w:r>
      <w:r w:rsidRPr="00562A7C">
        <w:rPr>
          <w:rFonts w:ascii="Arial" w:hAnsi="Arial" w:cs="Arial"/>
          <w:sz w:val="20"/>
          <w:szCs w:val="20"/>
          <w:lang w:val="fr-FR"/>
        </w:rPr>
        <w:t>vigoare.</w:t>
      </w:r>
    </w:p>
    <w:p w14:paraId="7923C554" w14:textId="37B0166C" w:rsidR="00562A7C" w:rsidRPr="00562A7C" w:rsidRDefault="00562A7C" w:rsidP="00562A7C">
      <w:pPr>
        <w:jc w:val="both"/>
        <w:rPr>
          <w:rFonts w:ascii="Arial" w:hAnsi="Arial" w:cs="Arial"/>
          <w:sz w:val="20"/>
          <w:szCs w:val="20"/>
          <w:lang w:val="fr-FR"/>
        </w:rPr>
      </w:pPr>
      <w:r w:rsidRPr="00562A7C">
        <w:rPr>
          <w:rFonts w:ascii="Arial" w:hAnsi="Arial" w:cs="Arial"/>
          <w:sz w:val="20"/>
          <w:szCs w:val="20"/>
          <w:lang w:val="fr-FR"/>
        </w:rPr>
        <w:t>14.9. Urmărește soluționarea problemelor/măsurilor constatate și/sau recomandate de comisia de</w:t>
      </w:r>
      <w:r>
        <w:rPr>
          <w:rFonts w:ascii="Arial" w:hAnsi="Arial" w:cs="Arial"/>
          <w:sz w:val="20"/>
          <w:szCs w:val="20"/>
          <w:lang w:val="fr-FR"/>
        </w:rPr>
        <w:t xml:space="preserve"> </w:t>
      </w:r>
      <w:r w:rsidRPr="00562A7C">
        <w:rPr>
          <w:rFonts w:ascii="Arial" w:hAnsi="Arial" w:cs="Arial"/>
          <w:sz w:val="20"/>
          <w:szCs w:val="20"/>
          <w:lang w:val="fr-FR"/>
        </w:rPr>
        <w:t>recepție.</w:t>
      </w:r>
    </w:p>
    <w:p w14:paraId="67D25209" w14:textId="6499F64B" w:rsidR="00562A7C" w:rsidRDefault="00562A7C" w:rsidP="00562A7C">
      <w:pPr>
        <w:jc w:val="both"/>
        <w:rPr>
          <w:rFonts w:ascii="Arial" w:hAnsi="Arial" w:cs="Arial"/>
          <w:sz w:val="20"/>
          <w:szCs w:val="20"/>
          <w:lang w:val="fr-FR"/>
        </w:rPr>
      </w:pPr>
      <w:r w:rsidRPr="00562A7C">
        <w:rPr>
          <w:rFonts w:ascii="Arial" w:hAnsi="Arial" w:cs="Arial"/>
          <w:sz w:val="20"/>
          <w:szCs w:val="20"/>
          <w:lang w:val="fr-FR"/>
        </w:rPr>
        <w:t>14.10. Urmărește întocmirea documentelor doveditoare pentru ducerea la îndeplinire a măsurilor</w:t>
      </w:r>
      <w:r>
        <w:rPr>
          <w:rFonts w:ascii="Arial" w:hAnsi="Arial" w:cs="Arial"/>
          <w:sz w:val="20"/>
          <w:szCs w:val="20"/>
          <w:lang w:val="fr-FR"/>
        </w:rPr>
        <w:t xml:space="preserve"> </w:t>
      </w:r>
      <w:r w:rsidRPr="00562A7C">
        <w:rPr>
          <w:rFonts w:ascii="Arial" w:hAnsi="Arial" w:cs="Arial"/>
          <w:sz w:val="20"/>
          <w:szCs w:val="20"/>
          <w:lang w:val="fr-FR"/>
        </w:rPr>
        <w:t>impuse de comisia de recepție.</w:t>
      </w:r>
    </w:p>
    <w:p w14:paraId="3DF39F5B" w14:textId="77777777" w:rsidR="00C21BC8" w:rsidRDefault="00C21BC8" w:rsidP="00562A7C">
      <w:pPr>
        <w:jc w:val="both"/>
        <w:rPr>
          <w:rFonts w:ascii="Arial" w:hAnsi="Arial" w:cs="Arial"/>
          <w:sz w:val="20"/>
          <w:szCs w:val="20"/>
          <w:lang w:val="fr-FR"/>
        </w:rPr>
      </w:pPr>
    </w:p>
    <w:p w14:paraId="20EED747" w14:textId="6F9FAF12" w:rsidR="00C21BC8" w:rsidRPr="00CB2E98" w:rsidRDefault="00C21BC8" w:rsidP="00C21BC8">
      <w:pPr>
        <w:jc w:val="both"/>
        <w:rPr>
          <w:rFonts w:ascii="Arial" w:hAnsi="Arial" w:cs="Arial"/>
          <w:b/>
          <w:bCs/>
          <w:sz w:val="20"/>
          <w:szCs w:val="20"/>
          <w:lang w:val="fr-FR"/>
        </w:rPr>
      </w:pPr>
      <w:r w:rsidRPr="00CB2E98">
        <w:rPr>
          <w:rFonts w:ascii="Arial" w:hAnsi="Arial" w:cs="Arial"/>
          <w:b/>
          <w:bCs/>
          <w:sz w:val="20"/>
          <w:szCs w:val="20"/>
          <w:lang w:val="fr-FR"/>
        </w:rPr>
        <w:t>15. Garanţia de bună execuţie a contractului de servicii</w:t>
      </w:r>
    </w:p>
    <w:p w14:paraId="05C58B99" w14:textId="4F173FD9"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15.(1)  Garantia de buna executie va reprezenta </w:t>
      </w:r>
      <w:r w:rsidR="00AF56F3">
        <w:rPr>
          <w:rFonts w:ascii="Arial" w:hAnsi="Arial" w:cs="Arial"/>
          <w:sz w:val="20"/>
          <w:szCs w:val="20"/>
          <w:lang w:val="fr-FR"/>
        </w:rPr>
        <w:t>5</w:t>
      </w:r>
      <w:r w:rsidRPr="00CB2E98">
        <w:rPr>
          <w:rFonts w:ascii="Arial" w:hAnsi="Arial" w:cs="Arial"/>
          <w:sz w:val="20"/>
          <w:szCs w:val="20"/>
          <w:lang w:val="fr-FR"/>
        </w:rPr>
        <w:t>% din preţul contractului, fără TVA, respectiv......</w:t>
      </w:r>
      <w:r w:rsidR="000D3DF2">
        <w:rPr>
          <w:rFonts w:ascii="Arial" w:hAnsi="Arial" w:cs="Arial"/>
          <w:sz w:val="20"/>
          <w:szCs w:val="20"/>
          <w:lang w:val="fr-FR"/>
        </w:rPr>
        <w:t>......</w:t>
      </w:r>
    </w:p>
    <w:p w14:paraId="06892708" w14:textId="77777777"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(2) În cazul în care pe parcursul executării contractului, se suplimentează valoarea acestuia, Prestatorul are obligaţia de a completa garanţia de bună execuţie în corelaţie cu noua valoare a contractului de achiziţie publică.</w:t>
      </w:r>
    </w:p>
    <w:p w14:paraId="79EF437B" w14:textId="2826109E"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(3) În situaţia executării garanţiei de bună execuţie, parţial sau total, Prestatorul are obligaţia de a reîntregii garanţia în cauză raportat la restul rămas de executat.</w:t>
      </w:r>
    </w:p>
    <w:p w14:paraId="7BFBC155" w14:textId="380B64C8" w:rsidR="00C21BC8" w:rsidRPr="00CB2E98" w:rsidRDefault="00C21BC8" w:rsidP="00C21BC8">
      <w:pPr>
        <w:jc w:val="both"/>
        <w:rPr>
          <w:rFonts w:ascii="Arial" w:hAnsi="Arial" w:cs="Arial"/>
          <w:bCs/>
          <w:sz w:val="20"/>
          <w:szCs w:val="20"/>
          <w:lang w:val="fr-FR"/>
        </w:rPr>
      </w:pPr>
      <w:r w:rsidRPr="00CB2E98">
        <w:rPr>
          <w:rFonts w:ascii="Arial" w:hAnsi="Arial" w:cs="Arial"/>
          <w:sz w:val="20"/>
          <w:szCs w:val="20"/>
          <w:lang w:val="fr-FR"/>
        </w:rPr>
        <w:t xml:space="preserve">15.2  </w:t>
      </w:r>
      <w:r w:rsidRPr="00C21BC8">
        <w:rPr>
          <w:rFonts w:ascii="Arial" w:hAnsi="Arial" w:cs="Arial"/>
          <w:bCs/>
          <w:sz w:val="20"/>
          <w:szCs w:val="20"/>
          <w:lang w:val="ro-RO"/>
        </w:rPr>
        <w:t>Garanţia de bună execuţie se constituie în termen de 5 zile lucrătoare de la data semnării contractului de achiziţie publică/contractului subsecvent. Acest termen poate fi prelungit la solicitarea justificată a contractantului, fără a depăşi 15 zile de la data semnării contractului de achiziţie publică/contractului subsecvent</w:t>
      </w:r>
      <w:r w:rsidRPr="00CB2E98">
        <w:rPr>
          <w:rFonts w:ascii="Arial" w:hAnsi="Arial" w:cs="Arial"/>
          <w:bCs/>
          <w:sz w:val="20"/>
          <w:szCs w:val="20"/>
          <w:lang w:val="fr-FR"/>
        </w:rPr>
        <w:t xml:space="preserve"> (art. 39 din H.G. 395/2016, actualizata).</w:t>
      </w:r>
    </w:p>
    <w:p w14:paraId="79E171E8" w14:textId="7838D9E0"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15.3 Perioada de valabilitate a garantiei de buna executie va fi de la data constituirii conform prevederilor prezentei clauze pana la data receptiei serviciilor care fac obiectul contractului. Termenul de valabilitate al garantiei de buna executie poate fi compus din mai multe perioade succesive mai scurte, cu conditia ca termenul total de valabilitate sa acopere intreaga perioada antementionata ( pana la data receptiei tuturor serviciilor care fac obiectul contractului).</w:t>
      </w:r>
    </w:p>
    <w:p w14:paraId="58DBDB73" w14:textId="4C8B9F00"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15.4 </w:t>
      </w:r>
      <w:bookmarkStart w:id="18" w:name="_Hlk117774432"/>
      <w:r w:rsidRPr="00CB2E98">
        <w:rPr>
          <w:rFonts w:ascii="Arial" w:hAnsi="Arial" w:cs="Arial"/>
          <w:sz w:val="20"/>
          <w:szCs w:val="20"/>
          <w:lang w:val="fr-FR"/>
        </w:rPr>
        <w:t>Garanţia de bună execuţie se constituie după semnarea contractului, în termen de maxim 5 zile lucrătoare</w:t>
      </w:r>
      <w:r w:rsidR="0033688F" w:rsidRPr="00CB2E98">
        <w:rPr>
          <w:rFonts w:ascii="Arial" w:hAnsi="Arial" w:cs="Arial"/>
          <w:sz w:val="20"/>
          <w:szCs w:val="20"/>
          <w:lang w:val="fr-FR"/>
        </w:rPr>
        <w:t>.</w:t>
      </w:r>
      <w:r w:rsidRPr="00CB2E98">
        <w:rPr>
          <w:rFonts w:ascii="Arial" w:hAnsi="Arial" w:cs="Arial"/>
          <w:sz w:val="20"/>
          <w:szCs w:val="20"/>
          <w:lang w:val="fr-FR"/>
        </w:rPr>
        <w:t xml:space="preserve"> </w:t>
      </w:r>
      <w:r w:rsidRPr="00C21BC8">
        <w:rPr>
          <w:rFonts w:ascii="Arial" w:hAnsi="Arial" w:cs="Arial"/>
          <w:bCs/>
          <w:sz w:val="20"/>
          <w:szCs w:val="20"/>
          <w:lang w:val="ro-RO"/>
        </w:rPr>
        <w:t>Acest termen poate fi prelungit la solicitarea justificată a contractantului, fără a depăşi 15 zile de la data semnării contractului de achiziţie publică.</w:t>
      </w:r>
    </w:p>
    <w:p w14:paraId="057EA286" w14:textId="77777777" w:rsidR="00C21BC8" w:rsidRPr="00CB2E98" w:rsidRDefault="00C21BC8" w:rsidP="00C21BC8">
      <w:pPr>
        <w:jc w:val="both"/>
        <w:rPr>
          <w:rFonts w:ascii="Arial" w:hAnsi="Arial" w:cs="Arial"/>
          <w:sz w:val="20"/>
          <w:szCs w:val="20"/>
          <w:lang w:val="fr-FR"/>
        </w:rPr>
      </w:pPr>
      <w:bookmarkStart w:id="19" w:name="_Hlk120087289"/>
      <w:r w:rsidRPr="00CB2E98">
        <w:rPr>
          <w:rFonts w:ascii="Arial" w:hAnsi="Arial" w:cs="Arial"/>
          <w:sz w:val="20"/>
          <w:szCs w:val="20"/>
          <w:lang w:val="fr-FR"/>
        </w:rPr>
        <w:lastRenderedPageBreak/>
        <w:t>Garanţia de bună execuţie trebuie să fie irevocabilă, necondiţionată şi se constituie conform art. 154 din Legea 98/2016 prin:</w:t>
      </w:r>
    </w:p>
    <w:p w14:paraId="4527215E" w14:textId="74F0AC40" w:rsidR="0033688F" w:rsidRDefault="0033688F" w:rsidP="0033688F">
      <w:pPr>
        <w:jc w:val="both"/>
        <w:rPr>
          <w:rFonts w:ascii="Arial" w:eastAsia="Calibri" w:hAnsi="Arial" w:cs="Arial"/>
          <w:sz w:val="20"/>
          <w:szCs w:val="22"/>
          <w:lang w:val="fr-FR"/>
        </w:rPr>
      </w:pPr>
      <w:r>
        <w:rPr>
          <w:rFonts w:ascii="Arial" w:eastAsia="Calibri" w:hAnsi="Arial" w:cs="Arial"/>
          <w:sz w:val="20"/>
          <w:lang w:val="fr-FR"/>
        </w:rPr>
        <w:t>a)virament bancar ;</w:t>
      </w:r>
    </w:p>
    <w:p w14:paraId="0937EA12" w14:textId="77777777" w:rsidR="0033688F" w:rsidRDefault="0033688F" w:rsidP="0033688F">
      <w:pPr>
        <w:autoSpaceDE w:val="0"/>
        <w:autoSpaceDN w:val="0"/>
        <w:adjustRightInd w:val="0"/>
        <w:jc w:val="both"/>
        <w:rPr>
          <w:rFonts w:ascii="Arial" w:eastAsiaTheme="minorHAnsi" w:hAnsi="Arial" w:cs="Arial"/>
          <w:sz w:val="20"/>
          <w:szCs w:val="20"/>
          <w:lang w:val="ro-RO"/>
        </w:rPr>
      </w:pPr>
      <w:r w:rsidRPr="00CB2E98">
        <w:rPr>
          <w:rFonts w:ascii="Arial" w:hAnsi="Arial" w:cs="Arial"/>
          <w:sz w:val="20"/>
          <w:szCs w:val="20"/>
          <w:lang w:val="fr-FR"/>
        </w:rPr>
        <w:t>b) instrumente de garantare emise în condiţiile legii astfel:</w:t>
      </w:r>
    </w:p>
    <w:p w14:paraId="411B5CA0" w14:textId="77777777" w:rsidR="0033688F" w:rsidRPr="00CB2E98" w:rsidRDefault="0033688F" w:rsidP="0033688F">
      <w:pPr>
        <w:autoSpaceDE w:val="0"/>
        <w:autoSpaceDN w:val="0"/>
        <w:adjustRightInd w:val="0"/>
        <w:jc w:val="both"/>
        <w:rPr>
          <w:rFonts w:ascii="Arial" w:hAnsi="Arial" w:cs="Arial"/>
          <w:sz w:val="20"/>
          <w:szCs w:val="20"/>
          <w:lang w:val="ro-RO"/>
        </w:rPr>
      </w:pPr>
      <w:r w:rsidRPr="00CB2E98">
        <w:rPr>
          <w:rFonts w:ascii="Arial" w:hAnsi="Arial" w:cs="Arial"/>
          <w:sz w:val="20"/>
          <w:szCs w:val="20"/>
          <w:lang w:val="ro-RO"/>
        </w:rPr>
        <w:t>(i) scrisori de garanţie emise de instituţii de credit bancare din România sau din alt stat;</w:t>
      </w:r>
    </w:p>
    <w:p w14:paraId="51BD46C8" w14:textId="77777777" w:rsidR="0033688F" w:rsidRPr="00CB2E98" w:rsidRDefault="0033688F" w:rsidP="0033688F">
      <w:pPr>
        <w:autoSpaceDE w:val="0"/>
        <w:autoSpaceDN w:val="0"/>
        <w:adjustRightInd w:val="0"/>
        <w:jc w:val="both"/>
        <w:rPr>
          <w:rFonts w:ascii="Arial" w:hAnsi="Arial" w:cs="Arial"/>
          <w:sz w:val="20"/>
          <w:szCs w:val="20"/>
          <w:lang w:val="ro-RO"/>
        </w:rPr>
      </w:pPr>
      <w:r w:rsidRPr="00CB2E98">
        <w:rPr>
          <w:rFonts w:ascii="Arial" w:hAnsi="Arial" w:cs="Arial"/>
          <w:sz w:val="20"/>
          <w:szCs w:val="20"/>
          <w:lang w:val="ro-RO"/>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5514CA2" w14:textId="77777777" w:rsidR="0033688F" w:rsidRPr="00CB2E98" w:rsidRDefault="0033688F" w:rsidP="0033688F">
      <w:pPr>
        <w:autoSpaceDE w:val="0"/>
        <w:autoSpaceDN w:val="0"/>
        <w:adjustRightInd w:val="0"/>
        <w:jc w:val="both"/>
        <w:rPr>
          <w:rFonts w:ascii="Arial" w:hAnsi="Arial" w:cs="Arial"/>
          <w:sz w:val="20"/>
          <w:szCs w:val="20"/>
          <w:lang w:val="fr-FR"/>
        </w:rPr>
      </w:pPr>
      <w:r w:rsidRPr="00CB2E98">
        <w:rPr>
          <w:rFonts w:ascii="Arial" w:hAnsi="Arial" w:cs="Arial"/>
          <w:sz w:val="20"/>
          <w:szCs w:val="20"/>
          <w:lang w:val="fr-FR"/>
        </w:rPr>
        <w:t xml:space="preserve">(iii) asigurări de garanţii emise: </w:t>
      </w:r>
    </w:p>
    <w:p w14:paraId="7AF5C4DB" w14:textId="77777777" w:rsidR="0033688F" w:rsidRPr="00CB2E98" w:rsidRDefault="0033688F" w:rsidP="0033688F">
      <w:pPr>
        <w:autoSpaceDE w:val="0"/>
        <w:autoSpaceDN w:val="0"/>
        <w:adjustRightInd w:val="0"/>
        <w:jc w:val="both"/>
        <w:rPr>
          <w:rFonts w:ascii="Arial" w:hAnsi="Arial" w:cs="Arial"/>
          <w:sz w:val="20"/>
          <w:szCs w:val="20"/>
          <w:lang w:val="fr-FR"/>
        </w:rPr>
      </w:pPr>
      <w:r w:rsidRPr="00CB2E98">
        <w:rPr>
          <w:rFonts w:ascii="Arial" w:hAnsi="Arial" w:cs="Arial"/>
          <w:sz w:val="20"/>
          <w:szCs w:val="20"/>
          <w:lang w:val="fr-FR"/>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418DF5E0" w14:textId="77777777" w:rsidR="0033688F" w:rsidRPr="00CB2E98" w:rsidRDefault="0033688F" w:rsidP="0033688F">
      <w:pPr>
        <w:autoSpaceDE w:val="0"/>
        <w:autoSpaceDN w:val="0"/>
        <w:adjustRightInd w:val="0"/>
        <w:jc w:val="both"/>
        <w:rPr>
          <w:rFonts w:ascii="Arial" w:hAnsi="Arial" w:cs="Arial"/>
          <w:sz w:val="20"/>
          <w:szCs w:val="20"/>
          <w:lang w:val="fr-FR"/>
        </w:rPr>
      </w:pPr>
      <w:r w:rsidRPr="00CB2E98">
        <w:rPr>
          <w:rFonts w:ascii="Arial" w:hAnsi="Arial" w:cs="Arial"/>
          <w:sz w:val="20"/>
          <w:szCs w:val="20"/>
          <w:lang w:val="fr-FR"/>
        </w:rPr>
        <w:t xml:space="preserve">– fie de societăţi de asigurare din state terţe prin sucursale autorizate în România de către Autoritatea de Supraveghere Financiară; </w:t>
      </w:r>
    </w:p>
    <w:p w14:paraId="7E1E7700" w14:textId="77777777" w:rsidR="0033688F" w:rsidRPr="00CB2E98" w:rsidRDefault="0033688F" w:rsidP="0033688F">
      <w:pPr>
        <w:autoSpaceDE w:val="0"/>
        <w:autoSpaceDN w:val="0"/>
        <w:adjustRightInd w:val="0"/>
        <w:jc w:val="both"/>
        <w:rPr>
          <w:rFonts w:ascii="Arial" w:hAnsi="Arial" w:cs="Arial"/>
          <w:sz w:val="20"/>
          <w:szCs w:val="20"/>
          <w:lang w:val="fr-FR"/>
        </w:rPr>
      </w:pPr>
      <w:r w:rsidRPr="00CB2E98">
        <w:rPr>
          <w:rFonts w:ascii="Arial" w:hAnsi="Arial" w:cs="Arial"/>
          <w:sz w:val="20"/>
          <w:szCs w:val="20"/>
          <w:lang w:val="fr-FR"/>
        </w:rPr>
        <w:t xml:space="preserve">c) depunerea la casierie a unor sume în numerar dacă valoarea este mai mică de 5.000 lei; </w:t>
      </w:r>
    </w:p>
    <w:p w14:paraId="71C83907" w14:textId="77777777" w:rsidR="0033688F" w:rsidRPr="00CB2E98" w:rsidRDefault="0033688F" w:rsidP="0033688F">
      <w:pPr>
        <w:autoSpaceDE w:val="0"/>
        <w:autoSpaceDN w:val="0"/>
        <w:adjustRightInd w:val="0"/>
        <w:jc w:val="both"/>
        <w:rPr>
          <w:rFonts w:ascii="Arial" w:hAnsi="Arial" w:cs="Arial"/>
          <w:sz w:val="20"/>
          <w:szCs w:val="20"/>
          <w:lang w:val="fr-FR"/>
        </w:rPr>
      </w:pPr>
      <w:r w:rsidRPr="00CB2E98">
        <w:rPr>
          <w:rFonts w:ascii="Arial" w:hAnsi="Arial" w:cs="Arial"/>
          <w:sz w:val="20"/>
          <w:szCs w:val="20"/>
          <w:lang w:val="fr-FR"/>
        </w:rPr>
        <w:t xml:space="preserve">d) reţineri succesive din sumele datorate pentru facturi parţiale, în cazul garanţiei de bună execuţie; </w:t>
      </w:r>
    </w:p>
    <w:p w14:paraId="2940AF77" w14:textId="00A42CCF" w:rsidR="0033688F" w:rsidRDefault="0033688F" w:rsidP="0033688F">
      <w:pPr>
        <w:autoSpaceDE w:val="0"/>
        <w:autoSpaceDN w:val="0"/>
        <w:adjustRightInd w:val="0"/>
        <w:jc w:val="both"/>
        <w:rPr>
          <w:rFonts w:ascii="Arial" w:hAnsi="Arial" w:cs="Arial"/>
          <w:sz w:val="20"/>
          <w:szCs w:val="20"/>
          <w:lang w:val="fr-FR"/>
        </w:rPr>
      </w:pPr>
      <w:r w:rsidRPr="00CB2E98">
        <w:rPr>
          <w:rFonts w:ascii="Arial" w:hAnsi="Arial" w:cs="Arial"/>
          <w:sz w:val="20"/>
          <w:szCs w:val="20"/>
          <w:lang w:val="fr-FR"/>
        </w:rPr>
        <w:t>e) combinarea a două sau mai multe dintre modalităţile de constituire prevăzute la lit. a)-c).</w:t>
      </w:r>
    </w:p>
    <w:p w14:paraId="7B2A5A22" w14:textId="77777777" w:rsidR="00E867AE" w:rsidRPr="00D3429A" w:rsidRDefault="00E867AE" w:rsidP="00E867AE">
      <w:pPr>
        <w:jc w:val="both"/>
        <w:rPr>
          <w:rFonts w:ascii="Arial" w:eastAsia="Calibri" w:hAnsi="Arial" w:cs="Arial"/>
          <w:color w:val="000000"/>
          <w:sz w:val="20"/>
          <w:szCs w:val="20"/>
          <w:lang w:val="ro-RO"/>
        </w:rPr>
      </w:pPr>
      <w:r w:rsidRPr="00D3429A">
        <w:rPr>
          <w:rFonts w:ascii="Arial" w:eastAsia="Calibri" w:hAnsi="Arial" w:cs="Arial"/>
          <w:sz w:val="20"/>
          <w:szCs w:val="20"/>
          <w:lang w:val="pt-BR"/>
        </w:rPr>
        <w:t xml:space="preserve">In cazul constituirii garantiei de buna executie prin retineri succesive, </w:t>
      </w:r>
      <w:r w:rsidRPr="00D3429A">
        <w:rPr>
          <w:rFonts w:ascii="Arial" w:eastAsia="Calibri" w:hAnsi="Arial" w:cs="Arial"/>
          <w:color w:val="000000"/>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2715A9EE" w14:textId="4CB1B086" w:rsidR="00E867AE" w:rsidRPr="00E867AE" w:rsidRDefault="00E867AE" w:rsidP="00E867AE">
      <w:pPr>
        <w:jc w:val="both"/>
        <w:rPr>
          <w:rFonts w:ascii="Arial" w:eastAsia="Calibri" w:hAnsi="Arial" w:cs="Arial"/>
          <w:sz w:val="20"/>
          <w:szCs w:val="20"/>
          <w:lang w:val="ro-RO"/>
        </w:rPr>
      </w:pPr>
      <w:r w:rsidRPr="00D3429A">
        <w:rPr>
          <w:rFonts w:ascii="Arial" w:eastAsia="Calibri" w:hAnsi="Arial" w:cs="Arial"/>
          <w:sz w:val="20"/>
          <w:szCs w:val="20"/>
          <w:lang w:val="ro-RO"/>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  </w:t>
      </w:r>
    </w:p>
    <w:p w14:paraId="085C530C" w14:textId="5D190D59" w:rsidR="00C21BC8" w:rsidRPr="008F3B97" w:rsidRDefault="00C21BC8" w:rsidP="00C21BC8">
      <w:pPr>
        <w:jc w:val="both"/>
        <w:rPr>
          <w:rFonts w:ascii="Arial" w:hAnsi="Arial" w:cs="Arial"/>
          <w:sz w:val="20"/>
          <w:szCs w:val="20"/>
          <w:lang w:val="ro-RO"/>
        </w:rPr>
      </w:pPr>
      <w:r w:rsidRPr="008F3B97">
        <w:rPr>
          <w:rFonts w:ascii="Arial" w:hAnsi="Arial" w:cs="Arial"/>
          <w:sz w:val="20"/>
          <w:szCs w:val="20"/>
          <w:lang w:val="ro-RO"/>
        </w:rPr>
        <w:t xml:space="preserve">Eliberarea garanției de bună execuție se va face în conformitate cu prevederile art. Articolul 154^2 din Legea 98/2016 și reținerea în conf. cu prevd. art. 41 din H.G. 395/2016. </w:t>
      </w:r>
      <w:bookmarkEnd w:id="18"/>
      <w:bookmarkEnd w:id="19"/>
    </w:p>
    <w:p w14:paraId="3F3CD853" w14:textId="57584D92" w:rsidR="00C21BC8" w:rsidRPr="008F3B97" w:rsidRDefault="00C21BC8" w:rsidP="00C21BC8">
      <w:pPr>
        <w:jc w:val="both"/>
        <w:rPr>
          <w:rFonts w:ascii="Arial" w:hAnsi="Arial" w:cs="Arial"/>
          <w:sz w:val="20"/>
          <w:szCs w:val="20"/>
          <w:lang w:val="ro-RO"/>
        </w:rPr>
      </w:pPr>
      <w:r w:rsidRPr="008F3B97">
        <w:rPr>
          <w:rFonts w:ascii="Arial" w:hAnsi="Arial" w:cs="Arial"/>
          <w:sz w:val="20"/>
          <w:szCs w:val="20"/>
          <w:lang w:val="ro-RO"/>
        </w:rPr>
        <w:t>15.5 In situatia in care partile convin prelungirea termenului de prestare, pentru orice motiv (inclusiv forta majora), Prestatorul are obligatia de a prelungi valabilitatea garantiei  de buna executie.</w:t>
      </w:r>
    </w:p>
    <w:p w14:paraId="1F80EF61" w14:textId="6138F516"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15.6 Garantia de buna executie ce se va prelungi va fi valabila  de la data expirarii celei initiale pe perioada de prelungire a termenului de prestare pina la semnarea procesului-verbal de receptie a serviciilor care fac obiectul contractului de achiziţie publică. Prevederile referitoare la faptul ca durata totala a garantiei de buna executie trebuie sa fie pana la data receptiei serviciilor care fac obiectul contractului de achiziţie publică raman aplicabile. </w:t>
      </w:r>
    </w:p>
    <w:p w14:paraId="3F0AD57A" w14:textId="611F27A7"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15.7 Achizitorul va emite ordinul administrativ de incepere a contractului numai dupa ce Prestatorul a facut dovada constituirii garantiei de buna executie. </w:t>
      </w:r>
    </w:p>
    <w:p w14:paraId="1DAC8329" w14:textId="5EFE0849"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15.8 Prestatorul se va asigura că Garanţia de Bună Execuţie este valabilă şi în vigoare până la data intocmirii procesului verbal de receptie a serviciilor care fac obiectul contractului. </w:t>
      </w:r>
    </w:p>
    <w:p w14:paraId="27B3CD11" w14:textId="034129A2"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37CED37A" w14:textId="16C36651"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15.9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1493C20B" w14:textId="77777777"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Beneficiarul este îndreptăţit sa emita pretentii si sa retina garantia de buna executie a contractului, in urmatoarele situatii:</w:t>
      </w:r>
    </w:p>
    <w:p w14:paraId="0387E7DB" w14:textId="77777777"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FD67775" w14:textId="77777777"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lastRenderedPageBreak/>
        <w:t>(b) Prestatorul nu reuşeşte să remedieze o defecţiune, ce este in controlul Prestatorului si din vina acestuia,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1B16E24" w14:textId="77777777"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7EDB1C1D" w14:textId="77777777"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12BDC89E" w14:textId="3F9DF0DB"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15.10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14:paraId="6BE18D6E" w14:textId="7415C908"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Plățile parțiale efectuate în baza prezentului contract nu implică reducerea proporțională a Garanției de Bună Execuție</w:t>
      </w:r>
    </w:p>
    <w:p w14:paraId="46FB9DB6" w14:textId="5E581476" w:rsidR="00C21BC8" w:rsidRPr="00CB2E98" w:rsidRDefault="00C21BC8" w:rsidP="00C21BC8">
      <w:pPr>
        <w:jc w:val="both"/>
        <w:rPr>
          <w:rFonts w:ascii="Arial" w:hAnsi="Arial" w:cs="Arial"/>
          <w:sz w:val="20"/>
          <w:szCs w:val="20"/>
          <w:lang w:val="fr-FR"/>
        </w:rPr>
      </w:pPr>
      <w:r w:rsidRPr="00CB2E98">
        <w:rPr>
          <w:rFonts w:ascii="Arial" w:hAnsi="Arial" w:cs="Arial"/>
          <w:sz w:val="20"/>
          <w:szCs w:val="20"/>
          <w:lang w:val="fr-FR"/>
        </w:rPr>
        <w:t>15.11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941E38F" w14:textId="77777777" w:rsidR="009D1579" w:rsidRPr="009D1579" w:rsidRDefault="00AD7C2A" w:rsidP="009D1579">
      <w:pPr>
        <w:jc w:val="both"/>
        <w:rPr>
          <w:rFonts w:ascii="Arial" w:hAnsi="Arial" w:cs="Arial"/>
          <w:sz w:val="20"/>
          <w:szCs w:val="20"/>
          <w:lang w:val="pt-BR"/>
        </w:rPr>
      </w:pPr>
      <w:bookmarkStart w:id="20" w:name="_Hlk123201914"/>
      <w:r w:rsidRPr="00CB2E98">
        <w:rPr>
          <w:rFonts w:ascii="Arial" w:hAnsi="Arial" w:cs="Arial"/>
          <w:sz w:val="20"/>
          <w:szCs w:val="20"/>
          <w:lang w:val="fr-FR"/>
        </w:rPr>
        <w:t xml:space="preserve">15.12 </w:t>
      </w:r>
      <w:r w:rsidR="009D1579" w:rsidRPr="009D1579">
        <w:rPr>
          <w:rFonts w:ascii="Arial" w:hAnsi="Arial" w:cs="Arial"/>
          <w:sz w:val="20"/>
          <w:szCs w:val="20"/>
          <w:lang w:val="pt-BR"/>
        </w:rPr>
        <w:t xml:space="preserve">Autoritatea contractantă are obligaţia de a elibera/restitui garanţia de bună execuţie după cum urmează: </w:t>
      </w:r>
    </w:p>
    <w:p w14:paraId="3FC3883E" w14:textId="77777777" w:rsidR="009D1579" w:rsidRPr="009D1579" w:rsidRDefault="009D1579" w:rsidP="009D1579">
      <w:pPr>
        <w:jc w:val="both"/>
        <w:rPr>
          <w:rFonts w:ascii="Arial" w:hAnsi="Arial" w:cs="Arial"/>
          <w:sz w:val="20"/>
          <w:szCs w:val="20"/>
          <w:lang w:val="ro-RO"/>
        </w:rPr>
      </w:pPr>
      <w:bookmarkStart w:id="21" w:name="do|caIV|si4|ar154^2|al4|lia"/>
      <w:bookmarkEnd w:id="21"/>
      <w:r w:rsidRPr="009D1579">
        <w:rPr>
          <w:rFonts w:ascii="Arial" w:hAnsi="Arial" w:cs="Arial"/>
          <w:b/>
          <w:bCs/>
          <w:sz w:val="20"/>
          <w:szCs w:val="20"/>
          <w:lang w:val="ro-RO"/>
        </w:rPr>
        <w:t>a)</w:t>
      </w:r>
      <w:r w:rsidRPr="009D1579">
        <w:rPr>
          <w:rFonts w:ascii="Arial" w:hAnsi="Arial" w:cs="Arial"/>
          <w:sz w:val="20"/>
          <w:szCs w:val="20"/>
          <w:lang w:val="ro-RO"/>
        </w:rPr>
        <w:t>70% din valoarea garanţiei, în termen de 14 zile de la data încheierii procesului-verbal de recepţie la terminarea lucrărilor, dacă nu a ridicat până la acea dată pretenţii asupra ei;</w:t>
      </w:r>
    </w:p>
    <w:p w14:paraId="5A01F893" w14:textId="2652350D" w:rsidR="00AD7C2A" w:rsidRPr="009D1579" w:rsidRDefault="009D1579" w:rsidP="009D1579">
      <w:pPr>
        <w:jc w:val="both"/>
        <w:rPr>
          <w:rFonts w:ascii="Arial" w:hAnsi="Arial" w:cs="Arial"/>
          <w:sz w:val="20"/>
          <w:szCs w:val="20"/>
          <w:lang w:val="ro-RO"/>
        </w:rPr>
      </w:pPr>
      <w:bookmarkStart w:id="22" w:name="do|caIV|si4|ar154^2|al4|lib"/>
      <w:bookmarkEnd w:id="22"/>
      <w:r w:rsidRPr="009D1579">
        <w:rPr>
          <w:rFonts w:ascii="Arial" w:hAnsi="Arial" w:cs="Arial"/>
          <w:b/>
          <w:bCs/>
          <w:sz w:val="20"/>
          <w:szCs w:val="20"/>
          <w:lang w:val="ro-RO"/>
        </w:rPr>
        <w:t>b)</w:t>
      </w:r>
      <w:r w:rsidRPr="009D1579">
        <w:rPr>
          <w:rFonts w:ascii="Arial" w:hAnsi="Arial" w:cs="Arial"/>
          <w:sz w:val="20"/>
          <w:szCs w:val="20"/>
          <w:lang w:val="ro-RO"/>
        </w:rPr>
        <w:t>restul de 30% din valoarea garanţiei, în termen de 14 zile de la data emiterii raportului final de supervizare/expirarea duratei de garanţie acordată lucrării în cauză.</w:t>
      </w:r>
    </w:p>
    <w:p w14:paraId="21F14BBB" w14:textId="4A5B6487" w:rsidR="00AD7C2A" w:rsidRPr="00CB2E98" w:rsidRDefault="00AD7C2A" w:rsidP="00AD7C2A">
      <w:pPr>
        <w:jc w:val="both"/>
        <w:rPr>
          <w:rFonts w:ascii="Arial" w:hAnsi="Arial" w:cs="Arial"/>
          <w:sz w:val="20"/>
          <w:szCs w:val="20"/>
          <w:lang w:val="fr-FR"/>
        </w:rPr>
      </w:pPr>
      <w:r w:rsidRPr="00CB2E98">
        <w:rPr>
          <w:rFonts w:ascii="Arial" w:hAnsi="Arial" w:cs="Arial"/>
          <w:sz w:val="20"/>
          <w:szCs w:val="20"/>
          <w:lang w:val="fr-FR"/>
        </w:rPr>
        <w:t xml:space="preserve">15.13 Garanţia tehnică a serviciilor este distinctă de garanţia de bună execuţie a contractului. </w:t>
      </w:r>
    </w:p>
    <w:p w14:paraId="40F30FB6" w14:textId="6DD2C84F" w:rsidR="00AD7C2A" w:rsidRPr="00CB2E98" w:rsidRDefault="00AD7C2A" w:rsidP="00AD7C2A">
      <w:pPr>
        <w:jc w:val="both"/>
        <w:rPr>
          <w:rFonts w:ascii="Arial" w:hAnsi="Arial" w:cs="Arial"/>
          <w:sz w:val="20"/>
          <w:szCs w:val="20"/>
          <w:lang w:val="fr-FR"/>
        </w:rPr>
      </w:pPr>
      <w:r w:rsidRPr="00CB2E98">
        <w:rPr>
          <w:rFonts w:ascii="Arial" w:hAnsi="Arial" w:cs="Arial"/>
          <w:sz w:val="20"/>
          <w:szCs w:val="20"/>
          <w:lang w:val="fr-FR"/>
        </w:rPr>
        <w:t>15.14  (1) Neconstituirea garantiei de buna executie in termen de 15 zile de la data semnarii contractului, va duce la retinerea garantiei de participare conform art 37 alin 1 litera b din HG 395/2016.</w:t>
      </w:r>
    </w:p>
    <w:p w14:paraId="10E0C051" w14:textId="039A089C" w:rsidR="00AD7C2A" w:rsidRPr="00CB2E98" w:rsidRDefault="00AD7C2A" w:rsidP="00AD7C2A">
      <w:pPr>
        <w:jc w:val="both"/>
        <w:rPr>
          <w:rFonts w:ascii="Arial" w:hAnsi="Arial" w:cs="Arial"/>
          <w:sz w:val="20"/>
          <w:szCs w:val="20"/>
          <w:lang w:val="fr-FR"/>
        </w:rPr>
      </w:pPr>
      <w:r w:rsidRPr="00CB2E98">
        <w:rPr>
          <w:rFonts w:ascii="Arial" w:hAnsi="Arial" w:cs="Arial"/>
          <w:sz w:val="20"/>
          <w:szCs w:val="20"/>
          <w:lang w:val="fr-FR"/>
        </w:rPr>
        <w:t xml:space="preserve">(2)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14:paraId="193E8CB7" w14:textId="54E6019A" w:rsidR="00AD7C2A" w:rsidRPr="00CB2E98" w:rsidRDefault="00AD7C2A" w:rsidP="00AD7C2A">
      <w:pPr>
        <w:jc w:val="both"/>
        <w:rPr>
          <w:rFonts w:ascii="Arial" w:hAnsi="Arial" w:cs="Arial"/>
          <w:sz w:val="20"/>
          <w:szCs w:val="20"/>
          <w:lang w:val="fr-FR"/>
        </w:rPr>
      </w:pPr>
      <w:r w:rsidRPr="00CB2E98">
        <w:rPr>
          <w:rFonts w:ascii="Arial" w:hAnsi="Arial" w:cs="Arial"/>
          <w:sz w:val="20"/>
          <w:szCs w:val="20"/>
          <w:lang w:val="fr-FR"/>
        </w:rPr>
        <w:t>15.15. 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7FC25AA5" w14:textId="77777777" w:rsidR="0001447A" w:rsidRPr="00CB2E98" w:rsidRDefault="0001447A" w:rsidP="00AD7C2A">
      <w:pPr>
        <w:jc w:val="both"/>
        <w:rPr>
          <w:rFonts w:ascii="Arial" w:hAnsi="Arial" w:cs="Arial"/>
          <w:sz w:val="20"/>
          <w:szCs w:val="20"/>
          <w:lang w:val="fr-FR"/>
        </w:rPr>
      </w:pPr>
    </w:p>
    <w:p w14:paraId="577B474D" w14:textId="77777777" w:rsidR="0001447A" w:rsidRPr="00CB2E98" w:rsidRDefault="0001447A" w:rsidP="0001447A">
      <w:pPr>
        <w:jc w:val="both"/>
        <w:rPr>
          <w:rFonts w:ascii="Arial" w:hAnsi="Arial" w:cs="Arial"/>
          <w:b/>
          <w:bCs/>
          <w:sz w:val="20"/>
          <w:szCs w:val="20"/>
          <w:lang w:val="fr-FR"/>
        </w:rPr>
      </w:pPr>
      <w:r w:rsidRPr="00CB2E98">
        <w:rPr>
          <w:rFonts w:ascii="Arial" w:hAnsi="Arial" w:cs="Arial"/>
          <w:b/>
          <w:bCs/>
          <w:sz w:val="20"/>
          <w:szCs w:val="20"/>
          <w:lang w:val="fr-FR"/>
        </w:rPr>
        <w:t>16. Sancţiuni pentru neîndeplinirea culpabilă a obligaţiilor</w:t>
      </w:r>
    </w:p>
    <w:p w14:paraId="04DFB0FC" w14:textId="5A417856" w:rsidR="0001447A" w:rsidRPr="00CB2E98" w:rsidRDefault="0001447A" w:rsidP="0001447A">
      <w:pPr>
        <w:jc w:val="both"/>
        <w:rPr>
          <w:rFonts w:ascii="Arial" w:hAnsi="Arial" w:cs="Arial"/>
          <w:sz w:val="20"/>
          <w:szCs w:val="20"/>
          <w:lang w:val="fr-FR"/>
        </w:rPr>
      </w:pPr>
      <w:r w:rsidRPr="00CB2E98">
        <w:rPr>
          <w:rFonts w:ascii="Arial" w:hAnsi="Arial" w:cs="Arial"/>
          <w:sz w:val="20"/>
          <w:szCs w:val="20"/>
          <w:lang w:val="fr-FR"/>
        </w:rPr>
        <w:t xml:space="preserve">16.1. Pentru nerespectarea obligaţiilor ce revin </w:t>
      </w:r>
      <w:r w:rsidR="00E63288">
        <w:rPr>
          <w:rFonts w:ascii="Arial" w:hAnsi="Arial" w:cs="Arial"/>
          <w:sz w:val="20"/>
          <w:szCs w:val="20"/>
          <w:lang w:val="fr-FR"/>
        </w:rPr>
        <w:t>Prestatorului</w:t>
      </w:r>
      <w:r w:rsidRPr="00CB2E98">
        <w:rPr>
          <w:rFonts w:ascii="Arial" w:hAnsi="Arial" w:cs="Arial"/>
          <w:sz w:val="20"/>
          <w:szCs w:val="20"/>
          <w:lang w:val="fr-FR"/>
        </w:rPr>
        <w:t>, conform prezentului contract, Achizitorul are dreptul de a calcula şi pretinde penalităţi în procent de 0,04% pe zi aplicat asupra valorii,fără TVA, a obligaţiilor neonorate la termenele stabilite, începând cu ziua imediat următoare termenului de scadenţă şi până în ziua stingerii obligaţiei, inclusiv.</w:t>
      </w:r>
    </w:p>
    <w:p w14:paraId="370EA58E" w14:textId="77777777" w:rsidR="008D60DA" w:rsidRPr="00E13DE4" w:rsidRDefault="0001447A" w:rsidP="008D60DA">
      <w:pPr>
        <w:ind w:right="1"/>
        <w:jc w:val="both"/>
        <w:rPr>
          <w:rFonts w:ascii="Arial" w:hAnsi="Arial" w:cs="Arial"/>
          <w:color w:val="000000"/>
          <w:sz w:val="20"/>
          <w:szCs w:val="20"/>
          <w:lang w:val="es-ES"/>
        </w:rPr>
      </w:pPr>
      <w:r w:rsidRPr="00CB2E98">
        <w:rPr>
          <w:rFonts w:ascii="Arial" w:hAnsi="Arial" w:cs="Arial"/>
          <w:sz w:val="20"/>
          <w:szCs w:val="20"/>
          <w:lang w:val="fr-FR"/>
        </w:rPr>
        <w:t>16.2. Neefectuarea plăţilor facturilor la termenul precizat poate obliga Achizitorul la plata unor penalităţi în procent de 0,04% pe zi aplicat asupra valorii fără TVA a obligaţiilor neonorate la termenele stabilite, începând cu ziua imediat următoare termenului de scadenţă şi până în ziua stingerii obligaţiei, inclusiv.</w:t>
      </w:r>
      <w:r w:rsidR="008D60DA" w:rsidRPr="00CB2E98">
        <w:rPr>
          <w:rFonts w:ascii="Arial" w:hAnsi="Arial" w:cs="Arial"/>
          <w:sz w:val="20"/>
          <w:szCs w:val="20"/>
          <w:lang w:val="fr-FR"/>
        </w:rPr>
        <w:t xml:space="preserve"> </w:t>
      </w:r>
      <w:r w:rsidR="008D60DA" w:rsidRPr="00E13DE4">
        <w:rPr>
          <w:rFonts w:ascii="Arial" w:hAnsi="Arial" w:cs="Arial"/>
          <w:color w:val="000000"/>
          <w:sz w:val="20"/>
          <w:szCs w:val="20"/>
          <w:lang w:val="es-ES"/>
        </w:rPr>
        <w:t>Creanta constand in pretul serviciilor prestate produce dobanzi penalizatoare in cazul in care sunt indeplinite cumulativ urmatoarele conditii:</w:t>
      </w:r>
    </w:p>
    <w:p w14:paraId="47F20A08" w14:textId="77777777" w:rsidR="008D60DA" w:rsidRPr="00E13DE4" w:rsidRDefault="008D60DA" w:rsidP="008D60DA">
      <w:pPr>
        <w:ind w:right="1"/>
        <w:jc w:val="both"/>
        <w:rPr>
          <w:rFonts w:ascii="Arial" w:hAnsi="Arial" w:cs="Arial"/>
          <w:color w:val="000000"/>
          <w:sz w:val="20"/>
          <w:szCs w:val="20"/>
          <w:lang w:val="es-ES"/>
        </w:rPr>
      </w:pPr>
      <w:r w:rsidRPr="00E13DE4">
        <w:rPr>
          <w:rFonts w:ascii="Arial" w:hAnsi="Arial" w:cs="Arial"/>
          <w:color w:val="000000"/>
          <w:sz w:val="20"/>
          <w:szCs w:val="20"/>
          <w:lang w:val="es-ES"/>
        </w:rPr>
        <w:t>a) creditorul inclusiv subcontractantii acestuia, si-au indeplinit obligatiile contractuale</w:t>
      </w:r>
    </w:p>
    <w:p w14:paraId="20EE4E50" w14:textId="5BAB5FDB" w:rsidR="0001447A" w:rsidRPr="008D60DA" w:rsidRDefault="008D60DA" w:rsidP="008D60DA">
      <w:pPr>
        <w:ind w:right="1"/>
        <w:jc w:val="both"/>
        <w:rPr>
          <w:rFonts w:ascii="Arial" w:hAnsi="Arial" w:cs="Arial"/>
          <w:color w:val="000000"/>
          <w:sz w:val="20"/>
          <w:szCs w:val="20"/>
          <w:lang w:val="es-ES"/>
        </w:rPr>
      </w:pPr>
      <w:r w:rsidRPr="00E13DE4">
        <w:rPr>
          <w:rFonts w:ascii="Arial" w:hAnsi="Arial" w:cs="Arial"/>
          <w:color w:val="000000"/>
          <w:sz w:val="20"/>
          <w:szCs w:val="20"/>
          <w:lang w:val="es-ES"/>
        </w:rPr>
        <w:t>b) creditorul nu a primit suma datorata la scadenta, cu exceptia cazului in care debitorului nu ii este imputabila intarzierea</w:t>
      </w:r>
      <w:r>
        <w:rPr>
          <w:rFonts w:ascii="Arial" w:hAnsi="Arial" w:cs="Arial"/>
          <w:color w:val="000000"/>
          <w:sz w:val="20"/>
          <w:szCs w:val="20"/>
          <w:lang w:val="es-ES"/>
        </w:rPr>
        <w:t>.</w:t>
      </w:r>
    </w:p>
    <w:p w14:paraId="46A04B74" w14:textId="501BDE3A" w:rsidR="0001447A" w:rsidRPr="00CB2E98" w:rsidRDefault="0001447A" w:rsidP="0001447A">
      <w:pPr>
        <w:jc w:val="both"/>
        <w:rPr>
          <w:rFonts w:ascii="Arial" w:hAnsi="Arial" w:cs="Arial"/>
          <w:sz w:val="20"/>
          <w:szCs w:val="20"/>
          <w:lang w:val="fr-FR"/>
        </w:rPr>
      </w:pPr>
      <w:r w:rsidRPr="00CB2E98">
        <w:rPr>
          <w:rFonts w:ascii="Arial" w:hAnsi="Arial" w:cs="Arial"/>
          <w:sz w:val="20"/>
          <w:szCs w:val="20"/>
          <w:lang w:val="fr-FR"/>
        </w:rPr>
        <w:t>16.3. (1) Nerespectarea obligaţiilor asumate prin prezentul contract de către una dintre părţi, în mod culpabil, dă dreptul părţii lezate de a considera contractul de drept reziliat şi de a pretinde plata de daune-interese.</w:t>
      </w:r>
    </w:p>
    <w:p w14:paraId="2CA4863E" w14:textId="4B5339DA" w:rsidR="0001447A" w:rsidRPr="00CB2E98" w:rsidRDefault="0001447A" w:rsidP="0001447A">
      <w:pPr>
        <w:jc w:val="both"/>
        <w:rPr>
          <w:rFonts w:ascii="Arial" w:hAnsi="Arial" w:cs="Arial"/>
          <w:sz w:val="20"/>
          <w:szCs w:val="20"/>
          <w:lang w:val="fr-FR"/>
        </w:rPr>
      </w:pPr>
      <w:r w:rsidRPr="00CB2E98">
        <w:rPr>
          <w:rFonts w:ascii="Arial" w:hAnsi="Arial" w:cs="Arial"/>
          <w:sz w:val="20"/>
          <w:szCs w:val="20"/>
          <w:lang w:val="fr-FR"/>
        </w:rPr>
        <w:lastRenderedPageBreak/>
        <w:t>(2) Conform art. 1538 din Codul civil – Clauza penală – în cazul rezilierii pentru neexecutarea sau</w:t>
      </w:r>
      <w:r w:rsidR="008D60DA" w:rsidRPr="00CB2E98">
        <w:rPr>
          <w:rFonts w:ascii="Arial" w:hAnsi="Arial" w:cs="Arial"/>
          <w:sz w:val="20"/>
          <w:szCs w:val="20"/>
          <w:lang w:val="fr-FR"/>
        </w:rPr>
        <w:t xml:space="preserve"> </w:t>
      </w:r>
      <w:r w:rsidRPr="00CB2E98">
        <w:rPr>
          <w:rFonts w:ascii="Arial" w:hAnsi="Arial" w:cs="Arial"/>
          <w:sz w:val="20"/>
          <w:szCs w:val="20"/>
          <w:lang w:val="fr-FR"/>
        </w:rPr>
        <w:t>executarea necorespunzătoare a obligaţiilor, din culpa uneia din părţi, partea în culpă va datora drept</w:t>
      </w:r>
      <w:r w:rsidR="008D60DA" w:rsidRPr="00CB2E98">
        <w:rPr>
          <w:rFonts w:ascii="Arial" w:hAnsi="Arial" w:cs="Arial"/>
          <w:sz w:val="20"/>
          <w:szCs w:val="20"/>
          <w:lang w:val="fr-FR"/>
        </w:rPr>
        <w:t xml:space="preserve"> </w:t>
      </w:r>
      <w:r w:rsidRPr="00CB2E98">
        <w:rPr>
          <w:rFonts w:ascii="Arial" w:hAnsi="Arial" w:cs="Arial"/>
          <w:sz w:val="20"/>
          <w:szCs w:val="20"/>
          <w:lang w:val="fr-FR"/>
        </w:rPr>
        <w:t xml:space="preserve">clauză penală o valoare de </w:t>
      </w:r>
      <w:r w:rsidR="008D60DA" w:rsidRPr="00CB2E98">
        <w:rPr>
          <w:rFonts w:ascii="Arial" w:hAnsi="Arial" w:cs="Arial"/>
          <w:sz w:val="20"/>
          <w:szCs w:val="20"/>
          <w:lang w:val="fr-FR"/>
        </w:rPr>
        <w:t>5</w:t>
      </w:r>
      <w:r w:rsidRPr="00CB2E98">
        <w:rPr>
          <w:rFonts w:ascii="Arial" w:hAnsi="Arial" w:cs="Arial"/>
          <w:sz w:val="20"/>
          <w:szCs w:val="20"/>
          <w:lang w:val="fr-FR"/>
        </w:rPr>
        <w:t>% din valoarea obligaţiilor contractuale rămase neexecutate. Clauza</w:t>
      </w:r>
      <w:r w:rsidR="008D60DA" w:rsidRPr="00CB2E98">
        <w:rPr>
          <w:rFonts w:ascii="Arial" w:hAnsi="Arial" w:cs="Arial"/>
          <w:sz w:val="20"/>
          <w:szCs w:val="20"/>
          <w:lang w:val="fr-FR"/>
        </w:rPr>
        <w:t xml:space="preserve"> </w:t>
      </w:r>
      <w:r w:rsidRPr="00CB2E98">
        <w:rPr>
          <w:rFonts w:ascii="Arial" w:hAnsi="Arial" w:cs="Arial"/>
          <w:sz w:val="20"/>
          <w:szCs w:val="20"/>
          <w:lang w:val="fr-FR"/>
        </w:rPr>
        <w:t>penală nu exonerează partea în culpă de plata penalităţilor pentru întârzierea în executarea obligaţiilor,</w:t>
      </w:r>
      <w:r w:rsidR="008D60DA" w:rsidRPr="00CB2E98">
        <w:rPr>
          <w:rFonts w:ascii="Arial" w:hAnsi="Arial" w:cs="Arial"/>
          <w:sz w:val="20"/>
          <w:szCs w:val="20"/>
          <w:lang w:val="fr-FR"/>
        </w:rPr>
        <w:t xml:space="preserve"> </w:t>
      </w:r>
      <w:r w:rsidRPr="00CB2E98">
        <w:rPr>
          <w:rFonts w:ascii="Arial" w:hAnsi="Arial" w:cs="Arial"/>
          <w:sz w:val="20"/>
          <w:szCs w:val="20"/>
          <w:lang w:val="fr-FR"/>
        </w:rPr>
        <w:t>prevăzute la 16.1 şi 16.2.</w:t>
      </w:r>
    </w:p>
    <w:p w14:paraId="45D86580" w14:textId="673A9944" w:rsidR="0001447A" w:rsidRPr="00CB2E98" w:rsidRDefault="0001447A" w:rsidP="0001447A">
      <w:pPr>
        <w:jc w:val="both"/>
        <w:rPr>
          <w:rFonts w:ascii="Arial" w:hAnsi="Arial" w:cs="Arial"/>
          <w:sz w:val="20"/>
          <w:szCs w:val="20"/>
          <w:lang w:val="fr-FR"/>
        </w:rPr>
      </w:pPr>
      <w:r w:rsidRPr="00CB2E98">
        <w:rPr>
          <w:rFonts w:ascii="Arial" w:hAnsi="Arial" w:cs="Arial"/>
          <w:sz w:val="20"/>
          <w:szCs w:val="20"/>
          <w:lang w:val="fr-FR"/>
        </w:rPr>
        <w:t>(3) În cazul rezilierii contractului</w:t>
      </w:r>
      <w:r w:rsidR="008D60DA" w:rsidRPr="00CB2E98">
        <w:rPr>
          <w:rFonts w:ascii="Arial" w:hAnsi="Arial" w:cs="Arial"/>
          <w:sz w:val="20"/>
          <w:szCs w:val="20"/>
          <w:lang w:val="fr-FR"/>
        </w:rPr>
        <w:t>, Prestatorul</w:t>
      </w:r>
      <w:r w:rsidRPr="00CB2E98">
        <w:rPr>
          <w:rFonts w:ascii="Arial" w:hAnsi="Arial" w:cs="Arial"/>
          <w:sz w:val="20"/>
          <w:szCs w:val="20"/>
          <w:lang w:val="fr-FR"/>
        </w:rPr>
        <w:t xml:space="preserve"> are dreptul de a pretinde numai plata</w:t>
      </w:r>
      <w:r w:rsidR="008D60DA" w:rsidRPr="00CB2E98">
        <w:rPr>
          <w:rFonts w:ascii="Arial" w:hAnsi="Arial" w:cs="Arial"/>
          <w:sz w:val="20"/>
          <w:szCs w:val="20"/>
          <w:lang w:val="fr-FR"/>
        </w:rPr>
        <w:t xml:space="preserve"> </w:t>
      </w:r>
      <w:r w:rsidRPr="00CB2E98">
        <w:rPr>
          <w:rFonts w:ascii="Arial" w:hAnsi="Arial" w:cs="Arial"/>
          <w:sz w:val="20"/>
          <w:szCs w:val="20"/>
          <w:lang w:val="fr-FR"/>
        </w:rPr>
        <w:t>corespunzătoare pentru partea din contract îndeplinită în mod corespunzător până la data încetării de</w:t>
      </w:r>
      <w:r w:rsidR="008D60DA" w:rsidRPr="00CB2E98">
        <w:rPr>
          <w:rFonts w:ascii="Arial" w:hAnsi="Arial" w:cs="Arial"/>
          <w:sz w:val="20"/>
          <w:szCs w:val="20"/>
          <w:lang w:val="fr-FR"/>
        </w:rPr>
        <w:t xml:space="preserve"> </w:t>
      </w:r>
      <w:r w:rsidRPr="00CB2E98">
        <w:rPr>
          <w:rFonts w:ascii="Arial" w:hAnsi="Arial" w:cs="Arial"/>
          <w:sz w:val="20"/>
          <w:szCs w:val="20"/>
          <w:lang w:val="fr-FR"/>
        </w:rPr>
        <w:t>plin drept a acestuia. Toate drepturile şi obligaţiile părţilor născute până la data încetării contractului</w:t>
      </w:r>
      <w:r w:rsidR="008D60DA" w:rsidRPr="00CB2E98">
        <w:rPr>
          <w:rFonts w:ascii="Arial" w:hAnsi="Arial" w:cs="Arial"/>
          <w:sz w:val="20"/>
          <w:szCs w:val="20"/>
          <w:lang w:val="fr-FR"/>
        </w:rPr>
        <w:t xml:space="preserve"> </w:t>
      </w:r>
      <w:r w:rsidRPr="00CB2E98">
        <w:rPr>
          <w:rFonts w:ascii="Arial" w:hAnsi="Arial" w:cs="Arial"/>
          <w:sz w:val="20"/>
          <w:szCs w:val="20"/>
          <w:lang w:val="fr-FR"/>
        </w:rPr>
        <w:t>nu vor fi afectate de rezilierea acestuia.</w:t>
      </w:r>
    </w:p>
    <w:p w14:paraId="25C376D9" w14:textId="33B49517" w:rsidR="0001447A" w:rsidRPr="00CB2E98" w:rsidRDefault="0001447A" w:rsidP="0001447A">
      <w:pPr>
        <w:jc w:val="both"/>
        <w:rPr>
          <w:rFonts w:ascii="Arial" w:hAnsi="Arial" w:cs="Arial"/>
          <w:sz w:val="20"/>
          <w:szCs w:val="20"/>
          <w:lang w:val="fr-FR"/>
        </w:rPr>
      </w:pPr>
      <w:r w:rsidRPr="00CB2E98">
        <w:rPr>
          <w:rFonts w:ascii="Arial" w:hAnsi="Arial" w:cs="Arial"/>
          <w:sz w:val="20"/>
          <w:szCs w:val="20"/>
          <w:lang w:val="fr-FR"/>
        </w:rPr>
        <w:t>16.4. Achizitorul îşi rezervă dreptul de a renunţa oricând la contract, printr-o notificare scrisă, adresată</w:t>
      </w:r>
      <w:r w:rsidR="008D60DA" w:rsidRPr="00CB2E98">
        <w:rPr>
          <w:rFonts w:ascii="Arial" w:hAnsi="Arial" w:cs="Arial"/>
          <w:sz w:val="20"/>
          <w:szCs w:val="20"/>
          <w:lang w:val="fr-FR"/>
        </w:rPr>
        <w:t xml:space="preserve"> Prestatorului</w:t>
      </w:r>
      <w:r w:rsidRPr="00CB2E98">
        <w:rPr>
          <w:rFonts w:ascii="Arial" w:hAnsi="Arial" w:cs="Arial"/>
          <w:sz w:val="20"/>
          <w:szCs w:val="20"/>
          <w:lang w:val="fr-FR"/>
        </w:rPr>
        <w:t>, fără nicio compensaţie, dacă acesta din urmă dă faliment, cu condiţia ca această</w:t>
      </w:r>
      <w:r w:rsidR="008D60DA" w:rsidRPr="00CB2E98">
        <w:rPr>
          <w:rFonts w:ascii="Arial" w:hAnsi="Arial" w:cs="Arial"/>
          <w:sz w:val="20"/>
          <w:szCs w:val="20"/>
          <w:lang w:val="fr-FR"/>
        </w:rPr>
        <w:t xml:space="preserve"> </w:t>
      </w:r>
      <w:r w:rsidRPr="00CB2E98">
        <w:rPr>
          <w:rFonts w:ascii="Arial" w:hAnsi="Arial" w:cs="Arial"/>
          <w:sz w:val="20"/>
          <w:szCs w:val="20"/>
          <w:lang w:val="fr-FR"/>
        </w:rPr>
        <w:t xml:space="preserve">anulare să nu prejudicieze sau să afecteze dreptul la acţiune sau despăgubire pentru </w:t>
      </w:r>
      <w:r w:rsidR="008D60DA" w:rsidRPr="00CB2E98">
        <w:rPr>
          <w:rFonts w:ascii="Arial" w:hAnsi="Arial" w:cs="Arial"/>
          <w:sz w:val="20"/>
          <w:szCs w:val="20"/>
          <w:lang w:val="fr-FR"/>
        </w:rPr>
        <w:t>Prestator</w:t>
      </w:r>
      <w:r w:rsidRPr="00CB2E98">
        <w:rPr>
          <w:rFonts w:ascii="Arial" w:hAnsi="Arial" w:cs="Arial"/>
          <w:sz w:val="20"/>
          <w:szCs w:val="20"/>
          <w:lang w:val="fr-FR"/>
        </w:rPr>
        <w:t xml:space="preserve">. În acest caz, </w:t>
      </w:r>
      <w:r w:rsidR="008D60DA" w:rsidRPr="00CB2E98">
        <w:rPr>
          <w:rFonts w:ascii="Arial" w:hAnsi="Arial" w:cs="Arial"/>
          <w:sz w:val="20"/>
          <w:szCs w:val="20"/>
          <w:lang w:val="fr-FR"/>
        </w:rPr>
        <w:t>Prestatorul</w:t>
      </w:r>
      <w:r w:rsidRPr="00CB2E98">
        <w:rPr>
          <w:rFonts w:ascii="Arial" w:hAnsi="Arial" w:cs="Arial"/>
          <w:sz w:val="20"/>
          <w:szCs w:val="20"/>
          <w:lang w:val="fr-FR"/>
        </w:rPr>
        <w:t xml:space="preserve"> are dreptul de a pretinde numai plata corespunzătoare pentru</w:t>
      </w:r>
      <w:r w:rsidR="008D60DA" w:rsidRPr="00CB2E98">
        <w:rPr>
          <w:rFonts w:ascii="Arial" w:hAnsi="Arial" w:cs="Arial"/>
          <w:sz w:val="20"/>
          <w:szCs w:val="20"/>
          <w:lang w:val="fr-FR"/>
        </w:rPr>
        <w:t xml:space="preserve"> </w:t>
      </w:r>
      <w:r w:rsidRPr="00CB2E98">
        <w:rPr>
          <w:rFonts w:ascii="Arial" w:hAnsi="Arial" w:cs="Arial"/>
          <w:sz w:val="20"/>
          <w:szCs w:val="20"/>
          <w:lang w:val="fr-FR"/>
        </w:rPr>
        <w:t>partea din contract îndeplinită până la data denunţării unilaterale a contractului.</w:t>
      </w:r>
    </w:p>
    <w:p w14:paraId="3A9A14AD" w14:textId="753C1D3E" w:rsidR="0001447A" w:rsidRPr="00CB2E98" w:rsidRDefault="0001447A" w:rsidP="0001447A">
      <w:pPr>
        <w:jc w:val="both"/>
        <w:rPr>
          <w:rFonts w:ascii="Arial" w:hAnsi="Arial" w:cs="Arial"/>
          <w:sz w:val="20"/>
          <w:szCs w:val="20"/>
          <w:lang w:val="fr-FR"/>
        </w:rPr>
      </w:pPr>
      <w:r w:rsidRPr="00CB2E98">
        <w:rPr>
          <w:rFonts w:ascii="Arial" w:hAnsi="Arial" w:cs="Arial"/>
          <w:sz w:val="20"/>
          <w:szCs w:val="20"/>
          <w:lang w:val="fr-FR"/>
        </w:rPr>
        <w:t>16.5. Contractul poate fi desfiinţat de drept, fără a mai fi necesară punerea în întârziere şi fără nici o</w:t>
      </w:r>
      <w:r w:rsidR="008D60DA" w:rsidRPr="00CB2E98">
        <w:rPr>
          <w:rFonts w:ascii="Arial" w:hAnsi="Arial" w:cs="Arial"/>
          <w:sz w:val="20"/>
          <w:szCs w:val="20"/>
          <w:lang w:val="fr-FR"/>
        </w:rPr>
        <w:t xml:space="preserve"> </w:t>
      </w:r>
      <w:r w:rsidRPr="00CB2E98">
        <w:rPr>
          <w:rFonts w:ascii="Arial" w:hAnsi="Arial" w:cs="Arial"/>
          <w:sz w:val="20"/>
          <w:szCs w:val="20"/>
          <w:lang w:val="fr-FR"/>
        </w:rPr>
        <w:t>formalitate prealabilă, prezenta clauză fiind un pact comisoriu de grad IV, în cazul neconstituirii în</w:t>
      </w:r>
      <w:r w:rsidR="008D60DA" w:rsidRPr="00CB2E98">
        <w:rPr>
          <w:rFonts w:ascii="Arial" w:hAnsi="Arial" w:cs="Arial"/>
          <w:sz w:val="20"/>
          <w:szCs w:val="20"/>
          <w:lang w:val="fr-FR"/>
        </w:rPr>
        <w:t xml:space="preserve"> </w:t>
      </w:r>
      <w:r w:rsidRPr="00CB2E98">
        <w:rPr>
          <w:rFonts w:ascii="Arial" w:hAnsi="Arial" w:cs="Arial"/>
          <w:sz w:val="20"/>
          <w:szCs w:val="20"/>
          <w:lang w:val="fr-FR"/>
        </w:rPr>
        <w:t>termen a garanţiei de bună execuţie, garanția de participare fiind păstrată de Achizitor cu titlu de</w:t>
      </w:r>
      <w:r w:rsidR="008D60DA" w:rsidRPr="00CB2E98">
        <w:rPr>
          <w:rFonts w:ascii="Arial" w:hAnsi="Arial" w:cs="Arial"/>
          <w:sz w:val="20"/>
          <w:szCs w:val="20"/>
          <w:lang w:val="fr-FR"/>
        </w:rPr>
        <w:t xml:space="preserve"> </w:t>
      </w:r>
      <w:r w:rsidRPr="00CB2E98">
        <w:rPr>
          <w:rFonts w:ascii="Arial" w:hAnsi="Arial" w:cs="Arial"/>
          <w:sz w:val="20"/>
          <w:szCs w:val="20"/>
          <w:lang w:val="fr-FR"/>
        </w:rPr>
        <w:t>daune-interese pentru rezilierea contractului din acest motiv.</w:t>
      </w:r>
    </w:p>
    <w:p w14:paraId="4FE84755" w14:textId="081D95D0" w:rsidR="0001447A" w:rsidRPr="00CB2E98" w:rsidRDefault="0001447A" w:rsidP="0001447A">
      <w:pPr>
        <w:jc w:val="both"/>
        <w:rPr>
          <w:rFonts w:ascii="Arial" w:hAnsi="Arial" w:cs="Arial"/>
          <w:sz w:val="20"/>
          <w:szCs w:val="20"/>
          <w:lang w:val="fr-FR"/>
        </w:rPr>
      </w:pPr>
      <w:r w:rsidRPr="00CB2E98">
        <w:rPr>
          <w:rFonts w:ascii="Arial" w:hAnsi="Arial" w:cs="Arial"/>
          <w:sz w:val="20"/>
          <w:szCs w:val="20"/>
          <w:lang w:val="fr-FR"/>
        </w:rPr>
        <w:t>16.6. Plata valorii stabilite conform art. 16.3 (2) se va efectua în termen de 20 zile de la transmiterea</w:t>
      </w:r>
      <w:r w:rsidR="008D60DA" w:rsidRPr="00CB2E98">
        <w:rPr>
          <w:rFonts w:ascii="Arial" w:hAnsi="Arial" w:cs="Arial"/>
          <w:sz w:val="20"/>
          <w:szCs w:val="20"/>
          <w:lang w:val="fr-FR"/>
        </w:rPr>
        <w:t xml:space="preserve"> </w:t>
      </w:r>
      <w:r w:rsidRPr="00CB2E98">
        <w:rPr>
          <w:rFonts w:ascii="Arial" w:hAnsi="Arial" w:cs="Arial"/>
          <w:sz w:val="20"/>
          <w:szCs w:val="20"/>
          <w:lang w:val="fr-FR"/>
        </w:rPr>
        <w:t xml:space="preserve">facturii de către Achizitor către </w:t>
      </w:r>
      <w:r w:rsidR="00E63288">
        <w:rPr>
          <w:rFonts w:ascii="Arial" w:hAnsi="Arial" w:cs="Arial"/>
          <w:sz w:val="20"/>
          <w:szCs w:val="20"/>
          <w:lang w:val="fr-FR"/>
        </w:rPr>
        <w:t>Prestator</w:t>
      </w:r>
      <w:r w:rsidRPr="00CB2E98">
        <w:rPr>
          <w:rFonts w:ascii="Arial" w:hAnsi="Arial" w:cs="Arial"/>
          <w:sz w:val="20"/>
          <w:szCs w:val="20"/>
          <w:lang w:val="fr-FR"/>
        </w:rPr>
        <w:t>, orice întârziere faţă de acest termen va da dreptul</w:t>
      </w:r>
      <w:r w:rsidR="008D60DA" w:rsidRPr="00CB2E98">
        <w:rPr>
          <w:rFonts w:ascii="Arial" w:hAnsi="Arial" w:cs="Arial"/>
          <w:sz w:val="20"/>
          <w:szCs w:val="20"/>
          <w:lang w:val="fr-FR"/>
        </w:rPr>
        <w:t xml:space="preserve"> </w:t>
      </w:r>
      <w:r w:rsidRPr="00CB2E98">
        <w:rPr>
          <w:rFonts w:ascii="Arial" w:hAnsi="Arial" w:cs="Arial"/>
          <w:sz w:val="20"/>
          <w:szCs w:val="20"/>
          <w:lang w:val="fr-FR"/>
        </w:rPr>
        <w:t xml:space="preserve">Achizitorului de a percepe penalităţi de </w:t>
      </w:r>
      <w:r w:rsidR="008D60DA" w:rsidRPr="00CB2E98">
        <w:rPr>
          <w:rFonts w:ascii="Arial" w:hAnsi="Arial" w:cs="Arial"/>
          <w:sz w:val="20"/>
          <w:szCs w:val="20"/>
          <w:lang w:val="fr-FR"/>
        </w:rPr>
        <w:t>0,04</w:t>
      </w:r>
      <w:r w:rsidRPr="00CB2E98">
        <w:rPr>
          <w:rFonts w:ascii="Arial" w:hAnsi="Arial" w:cs="Arial"/>
          <w:sz w:val="20"/>
          <w:szCs w:val="20"/>
          <w:lang w:val="fr-FR"/>
        </w:rPr>
        <w:t>% pe zi de întârziere până la îndeplinirea efectivă a</w:t>
      </w:r>
      <w:r w:rsidR="008D60DA" w:rsidRPr="00CB2E98">
        <w:rPr>
          <w:rFonts w:ascii="Arial" w:hAnsi="Arial" w:cs="Arial"/>
          <w:sz w:val="20"/>
          <w:szCs w:val="20"/>
          <w:lang w:val="fr-FR"/>
        </w:rPr>
        <w:t xml:space="preserve"> </w:t>
      </w:r>
      <w:r w:rsidRPr="00CB2E98">
        <w:rPr>
          <w:rFonts w:ascii="Arial" w:hAnsi="Arial" w:cs="Arial"/>
          <w:sz w:val="20"/>
          <w:szCs w:val="20"/>
          <w:lang w:val="fr-FR"/>
        </w:rPr>
        <w:t>obligaţiilor.</w:t>
      </w:r>
    </w:p>
    <w:p w14:paraId="0408D235" w14:textId="252A21BD" w:rsidR="0001447A" w:rsidRPr="00CB2E98" w:rsidRDefault="0001447A" w:rsidP="004B7FE9">
      <w:pPr>
        <w:jc w:val="both"/>
        <w:rPr>
          <w:rFonts w:ascii="Arial" w:hAnsi="Arial" w:cs="Arial"/>
          <w:sz w:val="20"/>
          <w:szCs w:val="20"/>
          <w:lang w:val="fr-FR"/>
        </w:rPr>
      </w:pPr>
      <w:r w:rsidRPr="00CB2E98">
        <w:rPr>
          <w:rFonts w:ascii="Arial" w:hAnsi="Arial" w:cs="Arial"/>
          <w:sz w:val="20"/>
          <w:szCs w:val="20"/>
          <w:lang w:val="fr-FR"/>
        </w:rPr>
        <w:t>16.7. Partea care invocă rezilierea/pactul comisoriu va notifica celeilalte părţi, prin reprezentanţii</w:t>
      </w:r>
      <w:r w:rsidR="008D60DA" w:rsidRPr="00CB2E98">
        <w:rPr>
          <w:rFonts w:ascii="Arial" w:hAnsi="Arial" w:cs="Arial"/>
          <w:sz w:val="20"/>
          <w:szCs w:val="20"/>
          <w:lang w:val="fr-FR"/>
        </w:rPr>
        <w:t xml:space="preserve"> </w:t>
      </w:r>
      <w:r w:rsidRPr="00CB2E98">
        <w:rPr>
          <w:rFonts w:ascii="Arial" w:hAnsi="Arial" w:cs="Arial"/>
          <w:sz w:val="20"/>
          <w:szCs w:val="20"/>
          <w:lang w:val="fr-FR"/>
        </w:rPr>
        <w:t>părţilor ce se ocupă de derularea contractului, în mod obligatoriu, în scris, acest lucru celeilalte părţi,</w:t>
      </w:r>
      <w:r w:rsidR="008D60DA" w:rsidRPr="00CB2E98">
        <w:rPr>
          <w:rFonts w:ascii="Arial" w:hAnsi="Arial" w:cs="Arial"/>
          <w:sz w:val="20"/>
          <w:szCs w:val="20"/>
          <w:lang w:val="fr-FR"/>
        </w:rPr>
        <w:t xml:space="preserve"> </w:t>
      </w:r>
      <w:r w:rsidRPr="00CB2E98">
        <w:rPr>
          <w:rFonts w:ascii="Arial" w:hAnsi="Arial" w:cs="Arial"/>
          <w:sz w:val="20"/>
          <w:szCs w:val="20"/>
          <w:lang w:val="fr-FR"/>
        </w:rPr>
        <w:t>precizând totodată obligaţiile care nu au fost respectate, acordând un termen de 15 zile lucrătoare</w:t>
      </w:r>
      <w:r w:rsidR="004B7FE9">
        <w:rPr>
          <w:rFonts w:ascii="Arial" w:hAnsi="Arial" w:cs="Arial"/>
          <w:sz w:val="20"/>
          <w:szCs w:val="20"/>
          <w:lang w:val="fr-FR"/>
        </w:rPr>
        <w:t xml:space="preserve"> </w:t>
      </w:r>
      <w:r w:rsidR="008D60DA" w:rsidRPr="00CB2E98">
        <w:rPr>
          <w:rFonts w:ascii="Arial" w:hAnsi="Arial" w:cs="Arial"/>
          <w:sz w:val="20"/>
          <w:szCs w:val="20"/>
          <w:lang w:val="fr-FR"/>
        </w:rPr>
        <w:t>Prestatorului</w:t>
      </w:r>
      <w:r w:rsidRPr="00CB2E98">
        <w:rPr>
          <w:rFonts w:ascii="Arial" w:hAnsi="Arial" w:cs="Arial"/>
          <w:sz w:val="20"/>
          <w:szCs w:val="20"/>
          <w:lang w:val="fr-FR"/>
        </w:rPr>
        <w:t>, după caz Achizitorului, pentru a-şi îndeplini obligaţia.</w:t>
      </w:r>
    </w:p>
    <w:p w14:paraId="6093F898" w14:textId="77777777" w:rsidR="00DC5046" w:rsidRPr="00CB2E98" w:rsidRDefault="00DC5046" w:rsidP="0001447A">
      <w:pPr>
        <w:jc w:val="both"/>
        <w:rPr>
          <w:rFonts w:ascii="Arial" w:hAnsi="Arial" w:cs="Arial"/>
          <w:sz w:val="20"/>
          <w:szCs w:val="20"/>
          <w:lang w:val="fr-FR"/>
        </w:rPr>
      </w:pPr>
    </w:p>
    <w:p w14:paraId="171D9073" w14:textId="4402496B" w:rsidR="00DC5046" w:rsidRPr="00C91F30" w:rsidRDefault="00DC5046" w:rsidP="00DC5046">
      <w:pPr>
        <w:jc w:val="both"/>
        <w:rPr>
          <w:rFonts w:ascii="Arial" w:hAnsi="Arial" w:cs="Arial"/>
          <w:b/>
          <w:sz w:val="20"/>
          <w:szCs w:val="20"/>
          <w:lang w:val="pt-BR"/>
        </w:rPr>
      </w:pPr>
      <w:r w:rsidRPr="00C91F30">
        <w:rPr>
          <w:rFonts w:ascii="Arial" w:hAnsi="Arial" w:cs="Arial"/>
          <w:b/>
          <w:sz w:val="20"/>
          <w:szCs w:val="20"/>
          <w:lang w:val="pt-BR"/>
        </w:rPr>
        <w:t>1</w:t>
      </w:r>
      <w:r>
        <w:rPr>
          <w:rFonts w:ascii="Arial" w:hAnsi="Arial" w:cs="Arial"/>
          <w:b/>
          <w:sz w:val="20"/>
          <w:szCs w:val="20"/>
          <w:lang w:val="pt-BR"/>
        </w:rPr>
        <w:t>7</w:t>
      </w:r>
      <w:r w:rsidRPr="00C91F30">
        <w:rPr>
          <w:rFonts w:ascii="Arial" w:hAnsi="Arial" w:cs="Arial"/>
          <w:b/>
          <w:sz w:val="20"/>
          <w:szCs w:val="20"/>
          <w:lang w:val="pt-BR"/>
        </w:rPr>
        <w:t>. Începere, finalizare, întârzieri, sistare</w:t>
      </w:r>
    </w:p>
    <w:p w14:paraId="643B5043" w14:textId="49AC10C2" w:rsidR="00DC5046" w:rsidRPr="00C91F30" w:rsidRDefault="00DC5046" w:rsidP="00DC5046">
      <w:pPr>
        <w:jc w:val="both"/>
        <w:rPr>
          <w:rFonts w:ascii="Arial" w:hAnsi="Arial" w:cs="Arial"/>
          <w:sz w:val="20"/>
          <w:szCs w:val="20"/>
          <w:lang w:val="pt-BR"/>
        </w:rPr>
      </w:pPr>
      <w:r w:rsidRPr="00C91F30">
        <w:rPr>
          <w:rFonts w:ascii="Arial" w:hAnsi="Arial" w:cs="Arial"/>
          <w:sz w:val="20"/>
          <w:szCs w:val="20"/>
          <w:lang w:val="pt-BR"/>
        </w:rPr>
        <w:t>1</w:t>
      </w:r>
      <w:r>
        <w:rPr>
          <w:rFonts w:ascii="Arial" w:hAnsi="Arial" w:cs="Arial"/>
          <w:sz w:val="20"/>
          <w:szCs w:val="20"/>
          <w:lang w:val="pt-BR"/>
        </w:rPr>
        <w:t>7</w:t>
      </w:r>
      <w:r w:rsidRPr="00C91F30">
        <w:rPr>
          <w:rFonts w:ascii="Arial" w:hAnsi="Arial" w:cs="Arial"/>
          <w:sz w:val="20"/>
          <w:szCs w:val="20"/>
          <w:lang w:val="pt-BR"/>
        </w:rPr>
        <w:t xml:space="preserve">.1  (1) Prestatorul are obligatia de a incepe prestarea serviciilor la data mentionata in ordinul de incepere emis in acest sens de achizitor. </w:t>
      </w:r>
    </w:p>
    <w:p w14:paraId="5282F4ED" w14:textId="7F5B9CE5" w:rsidR="00DC5046" w:rsidRPr="00C91F30" w:rsidRDefault="00DC5046" w:rsidP="00DC5046">
      <w:pPr>
        <w:jc w:val="both"/>
        <w:rPr>
          <w:rFonts w:ascii="Arial" w:hAnsi="Arial" w:cs="Arial"/>
          <w:sz w:val="20"/>
          <w:szCs w:val="20"/>
          <w:lang w:val="pt-BR"/>
        </w:rPr>
      </w:pPr>
      <w:r w:rsidRPr="00C91F30">
        <w:rPr>
          <w:rFonts w:ascii="Arial" w:hAnsi="Arial" w:cs="Arial"/>
          <w:sz w:val="20"/>
          <w:szCs w:val="20"/>
          <w:lang w:val="pt-BR"/>
        </w:rPr>
        <w:t xml:space="preserve">          (2) Serviciile trebuie prestate in termenul convenit prin </w:t>
      </w:r>
      <w:r>
        <w:rPr>
          <w:rFonts w:ascii="Arial" w:hAnsi="Arial" w:cs="Arial"/>
          <w:sz w:val="20"/>
          <w:szCs w:val="20"/>
          <w:lang w:val="pt-BR"/>
        </w:rPr>
        <w:t>contract</w:t>
      </w:r>
      <w:r w:rsidRPr="00C91F30">
        <w:rPr>
          <w:rFonts w:ascii="Arial" w:hAnsi="Arial" w:cs="Arial"/>
          <w:sz w:val="20"/>
          <w:szCs w:val="20"/>
          <w:lang w:val="pt-BR"/>
        </w:rPr>
        <w:t xml:space="preserve"> si sa fie terminate la data stabilita. Datele intermediare, prevazute in graficele de executie, se considera date contractuale.</w:t>
      </w:r>
    </w:p>
    <w:p w14:paraId="04FB1918" w14:textId="7FE89C41" w:rsidR="00DC5046" w:rsidRPr="00C91F30" w:rsidRDefault="00DC5046" w:rsidP="00DC5046">
      <w:pPr>
        <w:jc w:val="both"/>
        <w:rPr>
          <w:rFonts w:ascii="Arial" w:hAnsi="Arial" w:cs="Arial"/>
          <w:sz w:val="20"/>
          <w:szCs w:val="20"/>
          <w:lang w:val="pt-BR"/>
        </w:rPr>
      </w:pPr>
      <w:r w:rsidRPr="00C91F30">
        <w:rPr>
          <w:rFonts w:ascii="Arial" w:hAnsi="Arial" w:cs="Arial"/>
          <w:sz w:val="20"/>
          <w:szCs w:val="20"/>
          <w:lang w:val="pt-BR"/>
        </w:rPr>
        <w:t>1</w:t>
      </w:r>
      <w:r>
        <w:rPr>
          <w:rFonts w:ascii="Arial" w:hAnsi="Arial" w:cs="Arial"/>
          <w:sz w:val="20"/>
          <w:szCs w:val="20"/>
          <w:lang w:val="pt-BR"/>
        </w:rPr>
        <w:t>7</w:t>
      </w:r>
      <w:r w:rsidRPr="00C91F30">
        <w:rPr>
          <w:rFonts w:ascii="Arial" w:hAnsi="Arial" w:cs="Arial"/>
          <w:sz w:val="20"/>
          <w:szCs w:val="20"/>
          <w:lang w:val="pt-BR"/>
        </w:rPr>
        <w:t>.2 (1) Serviciile prestate în baza contractului sau, oricare fază a acestora prevazută a fi terminată într-o perioadă stabilită, trebuie finalizate în termenul convenit de parţi, termen care se calculează de la data începerii executarii contractului.</w:t>
      </w:r>
    </w:p>
    <w:p w14:paraId="2FFE5DE6" w14:textId="77777777" w:rsidR="00DC5046" w:rsidRPr="00C91F30" w:rsidRDefault="00DC5046" w:rsidP="00DC5046">
      <w:pPr>
        <w:jc w:val="both"/>
        <w:rPr>
          <w:rFonts w:ascii="Arial" w:hAnsi="Arial" w:cs="Arial"/>
          <w:sz w:val="20"/>
          <w:szCs w:val="20"/>
          <w:lang w:val="pt-BR"/>
        </w:rPr>
      </w:pPr>
      <w:r w:rsidRPr="00C91F30">
        <w:rPr>
          <w:rFonts w:ascii="Arial" w:hAnsi="Arial" w:cs="Arial"/>
          <w:sz w:val="20"/>
          <w:szCs w:val="20"/>
          <w:lang w:val="pt-BR"/>
        </w:rPr>
        <w:t xml:space="preserve">         (2) În cazul în care:</w:t>
      </w:r>
    </w:p>
    <w:p w14:paraId="4C651287" w14:textId="77777777" w:rsidR="00DC5046" w:rsidRPr="00C91F30" w:rsidRDefault="00DC5046" w:rsidP="00DC5046">
      <w:pPr>
        <w:ind w:firstLine="1080"/>
        <w:jc w:val="both"/>
        <w:rPr>
          <w:rFonts w:ascii="Arial" w:hAnsi="Arial" w:cs="Arial"/>
          <w:sz w:val="20"/>
          <w:szCs w:val="20"/>
          <w:lang w:val="pt-BR"/>
        </w:rPr>
      </w:pPr>
      <w:r w:rsidRPr="00C91F30">
        <w:rPr>
          <w:rFonts w:ascii="Arial" w:hAnsi="Arial" w:cs="Arial"/>
          <w:sz w:val="20"/>
          <w:szCs w:val="20"/>
          <w:lang w:val="pt-BR"/>
        </w:rPr>
        <w:t>i) orice motive de întârziere, ce nu se datorează prestatorului, sau</w:t>
      </w:r>
    </w:p>
    <w:p w14:paraId="5C8493F1" w14:textId="77777777" w:rsidR="00DC5046" w:rsidRPr="00C91F30" w:rsidRDefault="00DC5046" w:rsidP="00DC5046">
      <w:pPr>
        <w:ind w:firstLine="1080"/>
        <w:jc w:val="both"/>
        <w:rPr>
          <w:rFonts w:ascii="Arial" w:hAnsi="Arial" w:cs="Arial"/>
          <w:sz w:val="20"/>
          <w:szCs w:val="20"/>
          <w:lang w:val="pt-BR"/>
        </w:rPr>
      </w:pPr>
      <w:r w:rsidRPr="00C91F30">
        <w:rPr>
          <w:rFonts w:ascii="Arial" w:hAnsi="Arial" w:cs="Arial"/>
          <w:sz w:val="20"/>
          <w:szCs w:val="20"/>
          <w:lang w:val="pt-BR"/>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652C68A7" w14:textId="5CB066AD" w:rsidR="00DC5046" w:rsidRPr="00C91F30" w:rsidRDefault="00DC5046" w:rsidP="00DC5046">
      <w:pPr>
        <w:jc w:val="both"/>
        <w:rPr>
          <w:rFonts w:ascii="Arial" w:hAnsi="Arial" w:cs="Arial"/>
          <w:sz w:val="20"/>
          <w:szCs w:val="20"/>
          <w:lang w:val="pt-BR"/>
        </w:rPr>
      </w:pPr>
      <w:r w:rsidRPr="00C91F30">
        <w:rPr>
          <w:rFonts w:ascii="Arial" w:hAnsi="Arial" w:cs="Arial"/>
          <w:sz w:val="20"/>
          <w:szCs w:val="20"/>
          <w:lang w:val="pt-BR"/>
        </w:rPr>
        <w:t>1</w:t>
      </w:r>
      <w:r>
        <w:rPr>
          <w:rFonts w:ascii="Arial" w:hAnsi="Arial" w:cs="Arial"/>
          <w:sz w:val="20"/>
          <w:szCs w:val="20"/>
          <w:lang w:val="pt-BR"/>
        </w:rPr>
        <w:t>7</w:t>
      </w:r>
      <w:r w:rsidRPr="00C91F30">
        <w:rPr>
          <w:rFonts w:ascii="Arial" w:hAnsi="Arial" w:cs="Arial"/>
          <w:sz w:val="20"/>
          <w:szCs w:val="20"/>
          <w:lang w:val="pt-BR"/>
        </w:rPr>
        <w:t>.3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73B7C248" w14:textId="55F64F88" w:rsidR="00DC5046" w:rsidRDefault="00DC5046" w:rsidP="00DC5046">
      <w:pPr>
        <w:jc w:val="both"/>
        <w:rPr>
          <w:rFonts w:ascii="Arial" w:hAnsi="Arial" w:cs="Arial"/>
          <w:sz w:val="20"/>
          <w:szCs w:val="20"/>
          <w:lang w:val="pt-BR"/>
        </w:rPr>
      </w:pPr>
      <w:r w:rsidRPr="00C91F30">
        <w:rPr>
          <w:rFonts w:ascii="Arial" w:hAnsi="Arial" w:cs="Arial"/>
          <w:sz w:val="20"/>
          <w:szCs w:val="20"/>
          <w:lang w:val="pt-BR"/>
        </w:rPr>
        <w:t>1</w:t>
      </w:r>
      <w:r>
        <w:rPr>
          <w:rFonts w:ascii="Arial" w:hAnsi="Arial" w:cs="Arial"/>
          <w:sz w:val="20"/>
          <w:szCs w:val="20"/>
          <w:lang w:val="pt-BR"/>
        </w:rPr>
        <w:t>7</w:t>
      </w:r>
      <w:r w:rsidRPr="00C91F30">
        <w:rPr>
          <w:rFonts w:ascii="Arial" w:hAnsi="Arial" w:cs="Arial"/>
          <w:sz w:val="20"/>
          <w:szCs w:val="20"/>
          <w:lang w:val="pt-BR"/>
        </w:rPr>
        <w:t>.4  În afara cazului în care achizitorul este de acord cu o prelungire a termenului de prestare, orice întârziere în îndeplinirea contractului dă dreptul achizitorului de a solicita penalităţi prestatorului.</w:t>
      </w:r>
    </w:p>
    <w:p w14:paraId="7B210868" w14:textId="77777777" w:rsidR="00D67F29" w:rsidRDefault="00D67F29" w:rsidP="00DC5046">
      <w:pPr>
        <w:jc w:val="both"/>
        <w:rPr>
          <w:rFonts w:ascii="Arial" w:hAnsi="Arial" w:cs="Arial"/>
          <w:sz w:val="20"/>
          <w:szCs w:val="20"/>
          <w:lang w:val="pt-BR"/>
        </w:rPr>
      </w:pPr>
    </w:p>
    <w:p w14:paraId="1EF6968B" w14:textId="7D6745B6" w:rsidR="00D67F29" w:rsidRPr="00D67F29" w:rsidRDefault="00D67F29" w:rsidP="00D67F29">
      <w:pPr>
        <w:jc w:val="both"/>
        <w:rPr>
          <w:rFonts w:ascii="Arial" w:hAnsi="Arial" w:cs="Arial"/>
          <w:b/>
          <w:bCs/>
          <w:sz w:val="20"/>
          <w:szCs w:val="20"/>
          <w:lang w:val="pt-BR"/>
        </w:rPr>
      </w:pPr>
      <w:r w:rsidRPr="00D67F29">
        <w:rPr>
          <w:rFonts w:ascii="Arial" w:hAnsi="Arial" w:cs="Arial"/>
          <w:b/>
          <w:bCs/>
          <w:sz w:val="20"/>
          <w:szCs w:val="20"/>
          <w:lang w:val="pt-BR"/>
        </w:rPr>
        <w:t>18. Încetarea</w:t>
      </w:r>
      <w:r w:rsidR="00EA559B">
        <w:rPr>
          <w:rFonts w:ascii="Arial" w:hAnsi="Arial" w:cs="Arial"/>
          <w:b/>
          <w:bCs/>
          <w:sz w:val="20"/>
          <w:szCs w:val="20"/>
          <w:lang w:val="pt-BR"/>
        </w:rPr>
        <w:t xml:space="preserve">, </w:t>
      </w:r>
      <w:r w:rsidRPr="00D67F29">
        <w:rPr>
          <w:rFonts w:ascii="Arial" w:hAnsi="Arial" w:cs="Arial"/>
          <w:b/>
          <w:bCs/>
          <w:sz w:val="20"/>
          <w:szCs w:val="20"/>
          <w:lang w:val="pt-BR"/>
        </w:rPr>
        <w:t xml:space="preserve">rezilierea </w:t>
      </w:r>
      <w:r w:rsidR="00EA559B">
        <w:rPr>
          <w:rFonts w:ascii="Arial" w:hAnsi="Arial" w:cs="Arial"/>
          <w:b/>
          <w:bCs/>
          <w:sz w:val="20"/>
          <w:szCs w:val="20"/>
          <w:lang w:val="pt-BR"/>
        </w:rPr>
        <w:t xml:space="preserve">si suspendarea </w:t>
      </w:r>
      <w:r w:rsidRPr="00D67F29">
        <w:rPr>
          <w:rFonts w:ascii="Arial" w:hAnsi="Arial" w:cs="Arial"/>
          <w:b/>
          <w:bCs/>
          <w:sz w:val="20"/>
          <w:szCs w:val="20"/>
          <w:lang w:val="pt-BR"/>
        </w:rPr>
        <w:t>contractului</w:t>
      </w:r>
    </w:p>
    <w:p w14:paraId="74FA0585" w14:textId="77777777"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18.1. (1) Prezentul contract încetează prin executarea tuturor obligaţiilor părţilor.</w:t>
      </w:r>
    </w:p>
    <w:p w14:paraId="36B2B3E8" w14:textId="77777777"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 xml:space="preserve"> (2) Încetarea contractului se poate realiza şi prin acordul de voinţă al părţilor.</w:t>
      </w:r>
    </w:p>
    <w:p w14:paraId="24B551C6" w14:textId="24561B65"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 xml:space="preserve">18.2. Achizitorul poate rezilia contractul cu efecte de plin drept, fără punerea </w:t>
      </w:r>
      <w:bookmarkStart w:id="23" w:name="_Hlk132960703"/>
      <w:r>
        <w:rPr>
          <w:rFonts w:ascii="Arial" w:hAnsi="Arial" w:cs="Arial"/>
          <w:sz w:val="20"/>
          <w:szCs w:val="20"/>
          <w:lang w:val="pt-BR"/>
        </w:rPr>
        <w:t>Prestatorul</w:t>
      </w:r>
      <w:bookmarkEnd w:id="23"/>
      <w:r>
        <w:rPr>
          <w:rFonts w:ascii="Arial" w:hAnsi="Arial" w:cs="Arial"/>
          <w:sz w:val="20"/>
          <w:szCs w:val="20"/>
          <w:lang w:val="pt-BR"/>
        </w:rPr>
        <w:t>ui</w:t>
      </w:r>
      <w:r w:rsidRPr="00D67F29">
        <w:rPr>
          <w:rFonts w:ascii="Arial" w:hAnsi="Arial" w:cs="Arial"/>
          <w:sz w:val="20"/>
          <w:szCs w:val="20"/>
          <w:lang w:val="pt-BR"/>
        </w:rPr>
        <w:t xml:space="preserve"> în</w:t>
      </w:r>
      <w:r>
        <w:rPr>
          <w:rFonts w:ascii="Arial" w:hAnsi="Arial" w:cs="Arial"/>
          <w:sz w:val="20"/>
          <w:szCs w:val="20"/>
          <w:lang w:val="pt-BR"/>
        </w:rPr>
        <w:t xml:space="preserve"> </w:t>
      </w:r>
      <w:r w:rsidRPr="00D67F29">
        <w:rPr>
          <w:rFonts w:ascii="Arial" w:hAnsi="Arial" w:cs="Arial"/>
          <w:sz w:val="20"/>
          <w:szCs w:val="20"/>
          <w:lang w:val="pt-BR"/>
        </w:rPr>
        <w:t>întârziere, fără îndeplinirea unei alte formalităţi şi fără intervenţia vreunei autorităţi sau instanţe de</w:t>
      </w:r>
      <w:r>
        <w:rPr>
          <w:rFonts w:ascii="Arial" w:hAnsi="Arial" w:cs="Arial"/>
          <w:sz w:val="20"/>
          <w:szCs w:val="20"/>
          <w:lang w:val="pt-BR"/>
        </w:rPr>
        <w:t xml:space="preserve"> </w:t>
      </w:r>
      <w:r w:rsidRPr="00D67F29">
        <w:rPr>
          <w:rFonts w:ascii="Arial" w:hAnsi="Arial" w:cs="Arial"/>
          <w:sz w:val="20"/>
          <w:szCs w:val="20"/>
          <w:lang w:val="pt-BR"/>
        </w:rPr>
        <w:t>judecată, în oricare dintre situaţiile următoare, dar nelimitându-se la acestea:</w:t>
      </w:r>
    </w:p>
    <w:p w14:paraId="5B0ED2B3" w14:textId="7D091167"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 xml:space="preserve">a) </w:t>
      </w:r>
      <w:r>
        <w:rPr>
          <w:rFonts w:ascii="Arial" w:hAnsi="Arial" w:cs="Arial"/>
          <w:sz w:val="20"/>
          <w:szCs w:val="20"/>
          <w:lang w:val="pt-BR"/>
        </w:rPr>
        <w:t xml:space="preserve">Prestatorul </w:t>
      </w:r>
      <w:r w:rsidRPr="00D67F29">
        <w:rPr>
          <w:rFonts w:ascii="Arial" w:hAnsi="Arial" w:cs="Arial"/>
          <w:sz w:val="20"/>
          <w:szCs w:val="20"/>
          <w:lang w:val="pt-BR"/>
        </w:rPr>
        <w:t>nu execută contractul în conformitate cu obligaţiile asumate;</w:t>
      </w:r>
    </w:p>
    <w:p w14:paraId="7A0E9158" w14:textId="4D4813B4"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 xml:space="preserve">b) </w:t>
      </w:r>
      <w:r>
        <w:rPr>
          <w:rFonts w:ascii="Arial" w:hAnsi="Arial" w:cs="Arial"/>
          <w:sz w:val="20"/>
          <w:szCs w:val="20"/>
          <w:lang w:val="pt-BR"/>
        </w:rPr>
        <w:t xml:space="preserve">Prestatorul </w:t>
      </w:r>
      <w:r w:rsidRPr="00D67F29">
        <w:rPr>
          <w:rFonts w:ascii="Arial" w:hAnsi="Arial" w:cs="Arial"/>
          <w:sz w:val="20"/>
          <w:szCs w:val="20"/>
          <w:lang w:val="pt-BR"/>
        </w:rPr>
        <w:t>refuză sau omite să aducă la îndeplinire dispoziţiile emise de Achizitor</w:t>
      </w:r>
      <w:r>
        <w:rPr>
          <w:rFonts w:ascii="Arial" w:hAnsi="Arial" w:cs="Arial"/>
          <w:sz w:val="20"/>
          <w:szCs w:val="20"/>
          <w:lang w:val="pt-BR"/>
        </w:rPr>
        <w:t xml:space="preserve"> </w:t>
      </w:r>
      <w:r w:rsidRPr="00D67F29">
        <w:rPr>
          <w:rFonts w:ascii="Arial" w:hAnsi="Arial" w:cs="Arial"/>
          <w:sz w:val="20"/>
          <w:szCs w:val="20"/>
          <w:lang w:val="pt-BR"/>
        </w:rPr>
        <w:t>sau de reprezentantul său autorizat;</w:t>
      </w:r>
    </w:p>
    <w:p w14:paraId="0B308B61" w14:textId="5F12FDBB"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 xml:space="preserve">c) </w:t>
      </w:r>
      <w:bookmarkStart w:id="24" w:name="_Hlk132961359"/>
      <w:r>
        <w:rPr>
          <w:rFonts w:ascii="Arial" w:hAnsi="Arial" w:cs="Arial"/>
          <w:sz w:val="20"/>
          <w:szCs w:val="20"/>
          <w:lang w:val="pt-BR"/>
        </w:rPr>
        <w:t xml:space="preserve">Prestatorul </w:t>
      </w:r>
      <w:bookmarkEnd w:id="24"/>
      <w:r w:rsidRPr="00D67F29">
        <w:rPr>
          <w:rFonts w:ascii="Arial" w:hAnsi="Arial" w:cs="Arial"/>
          <w:sz w:val="20"/>
          <w:szCs w:val="20"/>
          <w:lang w:val="pt-BR"/>
        </w:rPr>
        <w:t>face obiectul unei proceduri de insolvenţă, dizolvare, administrare</w:t>
      </w:r>
      <w:r>
        <w:rPr>
          <w:rFonts w:ascii="Arial" w:hAnsi="Arial" w:cs="Arial"/>
          <w:sz w:val="20"/>
          <w:szCs w:val="20"/>
          <w:lang w:val="pt-BR"/>
        </w:rPr>
        <w:t xml:space="preserve"> </w:t>
      </w:r>
      <w:r w:rsidRPr="00D67F29">
        <w:rPr>
          <w:rFonts w:ascii="Arial" w:hAnsi="Arial" w:cs="Arial"/>
          <w:sz w:val="20"/>
          <w:szCs w:val="20"/>
          <w:lang w:val="pt-BR"/>
        </w:rPr>
        <w:t>judiciară sau este sub controlul altei autorităţi, a încheiat o înţelegere cu creditorii privind plata</w:t>
      </w:r>
      <w:r>
        <w:rPr>
          <w:rFonts w:ascii="Arial" w:hAnsi="Arial" w:cs="Arial"/>
          <w:sz w:val="20"/>
          <w:szCs w:val="20"/>
          <w:lang w:val="pt-BR"/>
        </w:rPr>
        <w:t xml:space="preserve"> </w:t>
      </w:r>
      <w:r w:rsidRPr="00D67F29">
        <w:rPr>
          <w:rFonts w:ascii="Arial" w:hAnsi="Arial" w:cs="Arial"/>
          <w:sz w:val="20"/>
          <w:szCs w:val="20"/>
          <w:lang w:val="pt-BR"/>
        </w:rPr>
        <w:t>datoriilor, şi-a suspendat activitatea, sau se află într-o situaţie asemănătoare rezultând dintr-o</w:t>
      </w:r>
      <w:r>
        <w:rPr>
          <w:rFonts w:ascii="Arial" w:hAnsi="Arial" w:cs="Arial"/>
          <w:sz w:val="20"/>
          <w:szCs w:val="20"/>
          <w:lang w:val="pt-BR"/>
        </w:rPr>
        <w:t xml:space="preserve"> </w:t>
      </w:r>
      <w:r w:rsidRPr="00D67F29">
        <w:rPr>
          <w:rFonts w:ascii="Arial" w:hAnsi="Arial" w:cs="Arial"/>
          <w:sz w:val="20"/>
          <w:szCs w:val="20"/>
          <w:lang w:val="pt-BR"/>
        </w:rPr>
        <w:t>procedură similară reglementată de legislaţia la nivel naţional;</w:t>
      </w:r>
    </w:p>
    <w:p w14:paraId="557478D9" w14:textId="10C6B120"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lastRenderedPageBreak/>
        <w:t xml:space="preserve">d) </w:t>
      </w:r>
      <w:bookmarkStart w:id="25" w:name="_Hlk132961111"/>
      <w:r>
        <w:rPr>
          <w:rFonts w:ascii="Arial" w:hAnsi="Arial" w:cs="Arial"/>
          <w:sz w:val="20"/>
          <w:szCs w:val="20"/>
          <w:lang w:val="pt-BR"/>
        </w:rPr>
        <w:t xml:space="preserve">Prestatorul </w:t>
      </w:r>
      <w:bookmarkEnd w:id="25"/>
      <w:r w:rsidRPr="00D67F29">
        <w:rPr>
          <w:rFonts w:ascii="Arial" w:hAnsi="Arial" w:cs="Arial"/>
          <w:sz w:val="20"/>
          <w:szCs w:val="20"/>
          <w:lang w:val="pt-BR"/>
        </w:rPr>
        <w:t>a fost condamnat pentru o infracţiune în legătură cu exercitarea profesiei</w:t>
      </w:r>
      <w:r>
        <w:rPr>
          <w:rFonts w:ascii="Arial" w:hAnsi="Arial" w:cs="Arial"/>
          <w:sz w:val="20"/>
          <w:szCs w:val="20"/>
          <w:lang w:val="pt-BR"/>
        </w:rPr>
        <w:t xml:space="preserve"> </w:t>
      </w:r>
      <w:r w:rsidRPr="00D67F29">
        <w:rPr>
          <w:rFonts w:ascii="Arial" w:hAnsi="Arial" w:cs="Arial"/>
          <w:sz w:val="20"/>
          <w:szCs w:val="20"/>
          <w:lang w:val="pt-BR"/>
        </w:rPr>
        <w:t>printr-o hotărâre judecătorească definitivă;</w:t>
      </w:r>
    </w:p>
    <w:p w14:paraId="54550E02" w14:textId="697F7FB3"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 xml:space="preserve">e) </w:t>
      </w:r>
      <w:r>
        <w:rPr>
          <w:rFonts w:ascii="Arial" w:hAnsi="Arial" w:cs="Arial"/>
          <w:sz w:val="20"/>
          <w:szCs w:val="20"/>
          <w:lang w:val="pt-BR"/>
        </w:rPr>
        <w:t xml:space="preserve">Prestatorul </w:t>
      </w:r>
      <w:r w:rsidRPr="00D67F29">
        <w:rPr>
          <w:rFonts w:ascii="Arial" w:hAnsi="Arial" w:cs="Arial"/>
          <w:sz w:val="20"/>
          <w:szCs w:val="20"/>
          <w:lang w:val="pt-BR"/>
        </w:rPr>
        <w:t>se află în culpă profesională gravă ce poate fi dovedită prin orice mijloc</w:t>
      </w:r>
      <w:r>
        <w:rPr>
          <w:rFonts w:ascii="Arial" w:hAnsi="Arial" w:cs="Arial"/>
          <w:sz w:val="20"/>
          <w:szCs w:val="20"/>
          <w:lang w:val="pt-BR"/>
        </w:rPr>
        <w:t xml:space="preserve"> </w:t>
      </w:r>
      <w:r w:rsidRPr="00D67F29">
        <w:rPr>
          <w:rFonts w:ascii="Arial" w:hAnsi="Arial" w:cs="Arial"/>
          <w:sz w:val="20"/>
          <w:szCs w:val="20"/>
          <w:lang w:val="pt-BR"/>
        </w:rPr>
        <w:t>de probă pe care Achizitorul îl poate justifica;</w:t>
      </w:r>
    </w:p>
    <w:p w14:paraId="21C44F42" w14:textId="44709DD0"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f) are loc orice modificare organizaţională care implică o schimbare cu privire la personalitatea</w:t>
      </w:r>
      <w:r>
        <w:rPr>
          <w:rFonts w:ascii="Arial" w:hAnsi="Arial" w:cs="Arial"/>
          <w:sz w:val="20"/>
          <w:szCs w:val="20"/>
          <w:lang w:val="pt-BR"/>
        </w:rPr>
        <w:t xml:space="preserve"> </w:t>
      </w:r>
      <w:r w:rsidRPr="00D67F29">
        <w:rPr>
          <w:rFonts w:ascii="Arial" w:hAnsi="Arial" w:cs="Arial"/>
          <w:sz w:val="20"/>
          <w:szCs w:val="20"/>
          <w:lang w:val="pt-BR"/>
        </w:rPr>
        <w:t>juridică, natura sau controlul prestatorului cu excepţia situaţiei în care asemenea modificări sunt</w:t>
      </w:r>
      <w:r>
        <w:rPr>
          <w:rFonts w:ascii="Arial" w:hAnsi="Arial" w:cs="Arial"/>
          <w:sz w:val="20"/>
          <w:szCs w:val="20"/>
          <w:lang w:val="pt-BR"/>
        </w:rPr>
        <w:t xml:space="preserve"> </w:t>
      </w:r>
      <w:r w:rsidRPr="00D67F29">
        <w:rPr>
          <w:rFonts w:ascii="Arial" w:hAnsi="Arial" w:cs="Arial"/>
          <w:sz w:val="20"/>
          <w:szCs w:val="20"/>
          <w:lang w:val="pt-BR"/>
        </w:rPr>
        <w:t>înregistrate într-un act adiţional la prezentul contract;</w:t>
      </w:r>
    </w:p>
    <w:p w14:paraId="0321698D" w14:textId="77777777"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g) apariţia oricărei alte incapacităţi legale care să împiedice executarea contractului;</w:t>
      </w:r>
    </w:p>
    <w:p w14:paraId="0E506B05" w14:textId="008C0EC6"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18.3. Achizitorul are dreptul de denunțare unilaterală a contractului în condițiile art.</w:t>
      </w:r>
      <w:r w:rsidR="00A112BC">
        <w:rPr>
          <w:rFonts w:ascii="Arial" w:hAnsi="Arial" w:cs="Arial"/>
          <w:sz w:val="20"/>
          <w:szCs w:val="20"/>
          <w:lang w:val="pt-BR"/>
        </w:rPr>
        <w:t xml:space="preserve"> </w:t>
      </w:r>
      <w:r w:rsidRPr="00D67F29">
        <w:rPr>
          <w:rFonts w:ascii="Arial" w:hAnsi="Arial" w:cs="Arial"/>
          <w:sz w:val="20"/>
          <w:szCs w:val="20"/>
          <w:lang w:val="pt-BR"/>
        </w:rPr>
        <w:t>223, alin.(1) din</w:t>
      </w:r>
      <w:r>
        <w:rPr>
          <w:rFonts w:ascii="Arial" w:hAnsi="Arial" w:cs="Arial"/>
          <w:sz w:val="20"/>
          <w:szCs w:val="20"/>
          <w:lang w:val="pt-BR"/>
        </w:rPr>
        <w:t xml:space="preserve"> </w:t>
      </w:r>
      <w:r w:rsidRPr="00D67F29">
        <w:rPr>
          <w:rFonts w:ascii="Arial" w:hAnsi="Arial" w:cs="Arial"/>
          <w:sz w:val="20"/>
          <w:szCs w:val="20"/>
          <w:lang w:val="pt-BR"/>
        </w:rPr>
        <w:t>Legea 98/2016, cu modificările și completările ulterioare.</w:t>
      </w:r>
    </w:p>
    <w:p w14:paraId="7C8A0FB3" w14:textId="619BB6E4"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18.4. Dacă Achizitorul reziliază contractul va fi îndreptăţit să recupereze de la</w:t>
      </w:r>
      <w:r>
        <w:rPr>
          <w:rFonts w:ascii="Arial" w:hAnsi="Arial" w:cs="Arial"/>
          <w:sz w:val="20"/>
          <w:szCs w:val="20"/>
          <w:lang w:val="pt-BR"/>
        </w:rPr>
        <w:t xml:space="preserve"> Prestator</w:t>
      </w:r>
      <w:r w:rsidRPr="00D67F29">
        <w:rPr>
          <w:rFonts w:ascii="Arial" w:hAnsi="Arial" w:cs="Arial"/>
          <w:sz w:val="20"/>
          <w:szCs w:val="20"/>
          <w:lang w:val="pt-BR"/>
        </w:rPr>
        <w:t>,</w:t>
      </w:r>
      <w:r>
        <w:rPr>
          <w:rFonts w:ascii="Arial" w:hAnsi="Arial" w:cs="Arial"/>
          <w:sz w:val="20"/>
          <w:szCs w:val="20"/>
          <w:lang w:val="pt-BR"/>
        </w:rPr>
        <w:t xml:space="preserve"> </w:t>
      </w:r>
      <w:r w:rsidRPr="00D67F29">
        <w:rPr>
          <w:rFonts w:ascii="Arial" w:hAnsi="Arial" w:cs="Arial"/>
          <w:sz w:val="20"/>
          <w:szCs w:val="20"/>
          <w:lang w:val="pt-BR"/>
        </w:rPr>
        <w:t>fără a renunţa la celelalte remedii la care este îndreptăţit în baza acestuia, orice pierdere sau prejudiciu</w:t>
      </w:r>
      <w:r>
        <w:rPr>
          <w:rFonts w:ascii="Arial" w:hAnsi="Arial" w:cs="Arial"/>
          <w:sz w:val="20"/>
          <w:szCs w:val="20"/>
          <w:lang w:val="pt-BR"/>
        </w:rPr>
        <w:t xml:space="preserve"> </w:t>
      </w:r>
      <w:r w:rsidRPr="00D67F29">
        <w:rPr>
          <w:rFonts w:ascii="Arial" w:hAnsi="Arial" w:cs="Arial"/>
          <w:sz w:val="20"/>
          <w:szCs w:val="20"/>
          <w:lang w:val="pt-BR"/>
        </w:rPr>
        <w:t>suferit până la un nivel egal cu valoarea contractului.</w:t>
      </w:r>
    </w:p>
    <w:p w14:paraId="660A19AA" w14:textId="7BCB5928"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18.5. În cazul rezilierii contractului, Achizitorul va întocmi situaţia serviciilor efectiv prestate, după</w:t>
      </w:r>
      <w:r>
        <w:rPr>
          <w:rFonts w:ascii="Arial" w:hAnsi="Arial" w:cs="Arial"/>
          <w:sz w:val="20"/>
          <w:szCs w:val="20"/>
          <w:lang w:val="pt-BR"/>
        </w:rPr>
        <w:t xml:space="preserve"> </w:t>
      </w:r>
      <w:r w:rsidRPr="00D67F29">
        <w:rPr>
          <w:rFonts w:ascii="Arial" w:hAnsi="Arial" w:cs="Arial"/>
          <w:sz w:val="20"/>
          <w:szCs w:val="20"/>
          <w:lang w:val="pt-BR"/>
        </w:rPr>
        <w:t>care se vor stabili sumele care urmează să le plătească în conformitate cu prevederile contractului,</w:t>
      </w:r>
      <w:r>
        <w:rPr>
          <w:rFonts w:ascii="Arial" w:hAnsi="Arial" w:cs="Arial"/>
          <w:sz w:val="20"/>
          <w:szCs w:val="20"/>
          <w:lang w:val="pt-BR"/>
        </w:rPr>
        <w:t xml:space="preserve"> </w:t>
      </w:r>
      <w:r w:rsidRPr="00D67F29">
        <w:rPr>
          <w:rFonts w:ascii="Arial" w:hAnsi="Arial" w:cs="Arial"/>
          <w:sz w:val="20"/>
          <w:szCs w:val="20"/>
          <w:lang w:val="pt-BR"/>
        </w:rPr>
        <w:t xml:space="preserve">precum şi daunele pe care trebuie să le suporte </w:t>
      </w:r>
      <w:r w:rsidR="00A112BC">
        <w:rPr>
          <w:rFonts w:ascii="Arial" w:hAnsi="Arial" w:cs="Arial"/>
          <w:sz w:val="20"/>
          <w:szCs w:val="20"/>
          <w:lang w:val="pt-BR"/>
        </w:rPr>
        <w:t>Prestatorul,</w:t>
      </w:r>
      <w:r w:rsidRPr="00D67F29">
        <w:rPr>
          <w:rFonts w:ascii="Arial" w:hAnsi="Arial" w:cs="Arial"/>
          <w:sz w:val="20"/>
          <w:szCs w:val="20"/>
          <w:lang w:val="pt-BR"/>
        </w:rPr>
        <w:t xml:space="preserve"> din vina căruia s-a reziliat</w:t>
      </w:r>
      <w:r>
        <w:rPr>
          <w:rFonts w:ascii="Arial" w:hAnsi="Arial" w:cs="Arial"/>
          <w:sz w:val="20"/>
          <w:szCs w:val="20"/>
          <w:lang w:val="pt-BR"/>
        </w:rPr>
        <w:t xml:space="preserve"> </w:t>
      </w:r>
      <w:r w:rsidRPr="00D67F29">
        <w:rPr>
          <w:rFonts w:ascii="Arial" w:hAnsi="Arial" w:cs="Arial"/>
          <w:sz w:val="20"/>
          <w:szCs w:val="20"/>
          <w:lang w:val="pt-BR"/>
        </w:rPr>
        <w:t>contractul.</w:t>
      </w:r>
    </w:p>
    <w:p w14:paraId="6342D60D" w14:textId="480432A5"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18.6. În cazul prevăzut la clauza 18.5., Achizitorul va convoca în maxim 15 zile de la data rezilierii</w:t>
      </w:r>
      <w:r>
        <w:rPr>
          <w:rFonts w:ascii="Arial" w:hAnsi="Arial" w:cs="Arial"/>
          <w:sz w:val="20"/>
          <w:szCs w:val="20"/>
          <w:lang w:val="pt-BR"/>
        </w:rPr>
        <w:t xml:space="preserve"> </w:t>
      </w:r>
      <w:r w:rsidRPr="00D67F29">
        <w:rPr>
          <w:rFonts w:ascii="Arial" w:hAnsi="Arial" w:cs="Arial"/>
          <w:sz w:val="20"/>
          <w:szCs w:val="20"/>
          <w:lang w:val="pt-BR"/>
        </w:rPr>
        <w:t>contractului, comisia de recepţie, care va efectua recepţia cantitativă şi calitativă a serviciilor prestate.</w:t>
      </w:r>
    </w:p>
    <w:p w14:paraId="174A798F" w14:textId="7ED567F2"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18.7. Partea prejudiciată prin nerespectarea prevederile contractului, va fi îndreptăţită la despăgubiri</w:t>
      </w:r>
      <w:r>
        <w:rPr>
          <w:rFonts w:ascii="Arial" w:hAnsi="Arial" w:cs="Arial"/>
          <w:sz w:val="20"/>
          <w:szCs w:val="20"/>
          <w:lang w:val="pt-BR"/>
        </w:rPr>
        <w:t xml:space="preserve"> </w:t>
      </w:r>
      <w:r w:rsidRPr="00D67F29">
        <w:rPr>
          <w:rFonts w:ascii="Arial" w:hAnsi="Arial" w:cs="Arial"/>
          <w:sz w:val="20"/>
          <w:szCs w:val="20"/>
          <w:lang w:val="pt-BR"/>
        </w:rPr>
        <w:t>și rezilierea contractului.</w:t>
      </w:r>
    </w:p>
    <w:p w14:paraId="1F2626B0" w14:textId="77777777"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18.8. Despăgubirile se stabilesc la nivelul penalităților contractuale.</w:t>
      </w:r>
    </w:p>
    <w:p w14:paraId="3F4D63BB" w14:textId="26B3113E" w:rsidR="00D67F29" w:rsidRPr="00D67F29" w:rsidRDefault="00D67F29" w:rsidP="00D67F29">
      <w:pPr>
        <w:jc w:val="both"/>
        <w:rPr>
          <w:rFonts w:ascii="Arial" w:hAnsi="Arial" w:cs="Arial"/>
          <w:sz w:val="20"/>
          <w:szCs w:val="20"/>
          <w:lang w:val="pt-BR"/>
        </w:rPr>
      </w:pPr>
      <w:r w:rsidRPr="00D67F29">
        <w:rPr>
          <w:rFonts w:ascii="Arial" w:hAnsi="Arial" w:cs="Arial"/>
          <w:sz w:val="20"/>
          <w:szCs w:val="20"/>
          <w:lang w:val="pt-BR"/>
        </w:rPr>
        <w:t>18.9. În orice situaţie în care Achizitorul este îndreptăţit la despăgubiri, poate reţine aceste despăgubiri</w:t>
      </w:r>
      <w:r>
        <w:rPr>
          <w:rFonts w:ascii="Arial" w:hAnsi="Arial" w:cs="Arial"/>
          <w:sz w:val="20"/>
          <w:szCs w:val="20"/>
          <w:lang w:val="pt-BR"/>
        </w:rPr>
        <w:t xml:space="preserve"> </w:t>
      </w:r>
      <w:r w:rsidRPr="00D67F29">
        <w:rPr>
          <w:rFonts w:ascii="Arial" w:hAnsi="Arial" w:cs="Arial"/>
          <w:sz w:val="20"/>
          <w:szCs w:val="20"/>
          <w:lang w:val="pt-BR"/>
        </w:rPr>
        <w:t xml:space="preserve">din orice sume datorate </w:t>
      </w:r>
      <w:r w:rsidR="00A112BC">
        <w:rPr>
          <w:rFonts w:ascii="Arial" w:hAnsi="Arial" w:cs="Arial"/>
          <w:sz w:val="20"/>
          <w:szCs w:val="20"/>
          <w:lang w:val="pt-BR"/>
        </w:rPr>
        <w:t>Prestatorului</w:t>
      </w:r>
      <w:r w:rsidRPr="00D67F29">
        <w:rPr>
          <w:rFonts w:ascii="Arial" w:hAnsi="Arial" w:cs="Arial"/>
          <w:sz w:val="20"/>
          <w:szCs w:val="20"/>
          <w:lang w:val="pt-BR"/>
        </w:rPr>
        <w:t>.</w:t>
      </w:r>
    </w:p>
    <w:p w14:paraId="3B9B1215" w14:textId="28B8ECC4" w:rsidR="00D67F29" w:rsidRDefault="00D67F29" w:rsidP="00D67F29">
      <w:pPr>
        <w:jc w:val="both"/>
        <w:rPr>
          <w:rFonts w:ascii="Arial" w:hAnsi="Arial" w:cs="Arial"/>
          <w:sz w:val="20"/>
          <w:szCs w:val="20"/>
          <w:lang w:val="pt-BR"/>
        </w:rPr>
      </w:pPr>
      <w:r w:rsidRPr="00D67F29">
        <w:rPr>
          <w:rFonts w:ascii="Arial" w:hAnsi="Arial" w:cs="Arial"/>
          <w:sz w:val="20"/>
          <w:szCs w:val="20"/>
          <w:lang w:val="pt-BR"/>
        </w:rPr>
        <w:t>18.10. După rezilierea contractului, Achizitorul poate decide încheierea unui nou contract în vederea</w:t>
      </w:r>
      <w:r w:rsidR="004B1F59">
        <w:rPr>
          <w:rFonts w:ascii="Arial" w:hAnsi="Arial" w:cs="Arial"/>
          <w:sz w:val="20"/>
          <w:szCs w:val="20"/>
          <w:lang w:val="pt-BR"/>
        </w:rPr>
        <w:t xml:space="preserve"> </w:t>
      </w:r>
      <w:r w:rsidRPr="00D67F29">
        <w:rPr>
          <w:rFonts w:ascii="Arial" w:hAnsi="Arial" w:cs="Arial"/>
          <w:sz w:val="20"/>
          <w:szCs w:val="20"/>
          <w:lang w:val="pt-BR"/>
        </w:rPr>
        <w:t xml:space="preserve">asigurării </w:t>
      </w:r>
      <w:r w:rsidR="00A112BC">
        <w:rPr>
          <w:rFonts w:ascii="Arial" w:hAnsi="Arial" w:cs="Arial"/>
          <w:sz w:val="20"/>
          <w:szCs w:val="20"/>
          <w:lang w:val="pt-BR"/>
        </w:rPr>
        <w:t>supervizarii/</w:t>
      </w:r>
      <w:r w:rsidRPr="00D67F29">
        <w:rPr>
          <w:rFonts w:ascii="Arial" w:hAnsi="Arial" w:cs="Arial"/>
          <w:sz w:val="20"/>
          <w:szCs w:val="20"/>
          <w:lang w:val="pt-BR"/>
        </w:rPr>
        <w:t>dirigenţiei de şantier</w:t>
      </w:r>
      <w:r w:rsidR="00A112BC">
        <w:rPr>
          <w:rFonts w:ascii="Arial" w:hAnsi="Arial" w:cs="Arial"/>
          <w:sz w:val="20"/>
          <w:szCs w:val="20"/>
          <w:lang w:val="pt-BR"/>
        </w:rPr>
        <w:t>,</w:t>
      </w:r>
      <w:r w:rsidRPr="00D67F29">
        <w:rPr>
          <w:rFonts w:ascii="Arial" w:hAnsi="Arial" w:cs="Arial"/>
          <w:sz w:val="20"/>
          <w:szCs w:val="20"/>
          <w:lang w:val="pt-BR"/>
        </w:rPr>
        <w:t xml:space="preserve"> cu respectarea prevederilor legale privind achiziţiile publice.</w:t>
      </w:r>
    </w:p>
    <w:p w14:paraId="6CE2FAF1" w14:textId="4C0CF4EF" w:rsidR="00364B6B" w:rsidRPr="00364B6B" w:rsidRDefault="00364B6B" w:rsidP="00A112BC">
      <w:pPr>
        <w:jc w:val="both"/>
        <w:rPr>
          <w:rFonts w:ascii="Arial" w:hAnsi="Arial" w:cs="Arial"/>
          <w:sz w:val="20"/>
          <w:szCs w:val="20"/>
          <w:lang w:val="pt-BR"/>
        </w:rPr>
      </w:pPr>
      <w:r w:rsidRPr="00364B6B">
        <w:rPr>
          <w:rFonts w:ascii="Arial" w:hAnsi="Arial" w:cs="Arial"/>
          <w:sz w:val="20"/>
          <w:szCs w:val="20"/>
          <w:lang w:val="pt-BR"/>
        </w:rPr>
        <w:t xml:space="preserve">18.11. </w:t>
      </w:r>
      <w:r>
        <w:rPr>
          <w:rFonts w:ascii="Arial" w:hAnsi="Arial" w:cs="Arial"/>
          <w:sz w:val="20"/>
          <w:szCs w:val="20"/>
          <w:lang w:val="pt-BR"/>
        </w:rPr>
        <w:t xml:space="preserve">Prestatorul </w:t>
      </w:r>
      <w:r w:rsidRPr="00364B6B">
        <w:rPr>
          <w:rFonts w:ascii="Arial" w:hAnsi="Arial" w:cs="Arial"/>
          <w:sz w:val="20"/>
          <w:szCs w:val="20"/>
          <w:lang w:val="pt-BR"/>
        </w:rPr>
        <w:t>poate rezilia prezentul contract dacă Achizitorul nu îşi îndeplineşte</w:t>
      </w:r>
      <w:r>
        <w:rPr>
          <w:rFonts w:ascii="Arial" w:hAnsi="Arial" w:cs="Arial"/>
          <w:sz w:val="20"/>
          <w:szCs w:val="20"/>
          <w:lang w:val="pt-BR"/>
        </w:rPr>
        <w:t xml:space="preserve"> </w:t>
      </w:r>
      <w:r w:rsidRPr="00364B6B">
        <w:rPr>
          <w:rFonts w:ascii="Arial" w:hAnsi="Arial" w:cs="Arial"/>
          <w:sz w:val="20"/>
          <w:szCs w:val="20"/>
          <w:lang w:val="pt-BR"/>
        </w:rPr>
        <w:t>obligaţia de plată a sumelor datorate la termen sau orice altă obligație asupra căreia a fost notificat și</w:t>
      </w:r>
      <w:r w:rsidR="00A112BC">
        <w:rPr>
          <w:rFonts w:ascii="Arial" w:hAnsi="Arial" w:cs="Arial"/>
          <w:sz w:val="20"/>
          <w:szCs w:val="20"/>
          <w:lang w:val="pt-BR"/>
        </w:rPr>
        <w:t xml:space="preserve"> </w:t>
      </w:r>
      <w:r w:rsidRPr="00364B6B">
        <w:rPr>
          <w:rFonts w:ascii="Arial" w:hAnsi="Arial" w:cs="Arial"/>
          <w:sz w:val="20"/>
          <w:szCs w:val="20"/>
          <w:lang w:val="pt-BR"/>
        </w:rPr>
        <w:t>nu a realizat-o în termen de 30 de zile de la notificare.</w:t>
      </w:r>
    </w:p>
    <w:p w14:paraId="5D28D015" w14:textId="475C1506" w:rsidR="00364B6B" w:rsidRPr="00364B6B" w:rsidRDefault="00364B6B" w:rsidP="00364B6B">
      <w:pPr>
        <w:jc w:val="both"/>
        <w:rPr>
          <w:rFonts w:ascii="Arial" w:hAnsi="Arial" w:cs="Arial"/>
          <w:sz w:val="20"/>
          <w:szCs w:val="20"/>
          <w:lang w:val="pt-BR"/>
        </w:rPr>
      </w:pPr>
      <w:r w:rsidRPr="00364B6B">
        <w:rPr>
          <w:rFonts w:ascii="Arial" w:hAnsi="Arial" w:cs="Arial"/>
          <w:sz w:val="20"/>
          <w:szCs w:val="20"/>
          <w:lang w:val="pt-BR"/>
        </w:rPr>
        <w:t xml:space="preserve">18.12. Rezilierea nu va afecta niciun alt drept al Achizitorului sau al </w:t>
      </w:r>
      <w:r w:rsidR="00A112BC">
        <w:rPr>
          <w:rFonts w:ascii="Arial" w:hAnsi="Arial" w:cs="Arial"/>
          <w:sz w:val="20"/>
          <w:szCs w:val="20"/>
          <w:lang w:val="pt-BR"/>
        </w:rPr>
        <w:t>Prestatorului,</w:t>
      </w:r>
      <w:r w:rsidRPr="00364B6B">
        <w:rPr>
          <w:rFonts w:ascii="Arial" w:hAnsi="Arial" w:cs="Arial"/>
          <w:sz w:val="20"/>
          <w:szCs w:val="20"/>
          <w:lang w:val="pt-BR"/>
        </w:rPr>
        <w:t xml:space="preserve"> dobândit în</w:t>
      </w:r>
      <w:r>
        <w:rPr>
          <w:rFonts w:ascii="Arial" w:hAnsi="Arial" w:cs="Arial"/>
          <w:sz w:val="20"/>
          <w:szCs w:val="20"/>
          <w:lang w:val="pt-BR"/>
        </w:rPr>
        <w:t xml:space="preserve"> </w:t>
      </w:r>
      <w:r w:rsidRPr="00364B6B">
        <w:rPr>
          <w:rFonts w:ascii="Arial" w:hAnsi="Arial" w:cs="Arial"/>
          <w:sz w:val="20"/>
          <w:szCs w:val="20"/>
          <w:lang w:val="pt-BR"/>
        </w:rPr>
        <w:t>temeiul prezentului contract, anterior rezilierii.</w:t>
      </w:r>
    </w:p>
    <w:p w14:paraId="3AFC710F" w14:textId="66062B7A" w:rsidR="00BC1DCB" w:rsidRDefault="00364B6B" w:rsidP="00364B6B">
      <w:pPr>
        <w:jc w:val="both"/>
        <w:rPr>
          <w:rFonts w:ascii="Arial" w:hAnsi="Arial" w:cs="Arial"/>
          <w:sz w:val="20"/>
          <w:szCs w:val="20"/>
          <w:lang w:val="pt-BR"/>
        </w:rPr>
      </w:pPr>
      <w:r w:rsidRPr="00364B6B">
        <w:rPr>
          <w:rFonts w:ascii="Arial" w:hAnsi="Arial" w:cs="Arial"/>
          <w:sz w:val="20"/>
          <w:szCs w:val="20"/>
          <w:lang w:val="pt-BR"/>
        </w:rPr>
        <w:t>18.13. Achizitorul poate rezilia contractul cu efecte depline (de jure) fără preaviz în cazul încetării</w:t>
      </w:r>
      <w:r>
        <w:rPr>
          <w:rFonts w:ascii="Arial" w:hAnsi="Arial" w:cs="Arial"/>
          <w:sz w:val="20"/>
          <w:szCs w:val="20"/>
          <w:lang w:val="pt-BR"/>
        </w:rPr>
        <w:t xml:space="preserve"> </w:t>
      </w:r>
      <w:r w:rsidRPr="00364B6B">
        <w:rPr>
          <w:rFonts w:ascii="Arial" w:hAnsi="Arial" w:cs="Arial"/>
          <w:sz w:val="20"/>
          <w:szCs w:val="20"/>
          <w:lang w:val="pt-BR"/>
        </w:rPr>
        <w:t>contractului de finanţare</w:t>
      </w:r>
      <w:r>
        <w:rPr>
          <w:rFonts w:ascii="Arial" w:hAnsi="Arial" w:cs="Arial"/>
          <w:sz w:val="20"/>
          <w:szCs w:val="20"/>
          <w:lang w:val="pt-BR"/>
        </w:rPr>
        <w:t>/alocarilor bugetare</w:t>
      </w:r>
      <w:r w:rsidR="00BC1DCB">
        <w:rPr>
          <w:rFonts w:ascii="Arial" w:hAnsi="Arial" w:cs="Arial"/>
          <w:sz w:val="20"/>
          <w:szCs w:val="20"/>
          <w:lang w:val="pt-BR"/>
        </w:rPr>
        <w:t>.</w:t>
      </w:r>
    </w:p>
    <w:p w14:paraId="6D0EBF07" w14:textId="0DFAE047" w:rsidR="00BC1DCB" w:rsidRPr="00BC1DCB" w:rsidRDefault="00BC1DCB" w:rsidP="00BC1DCB">
      <w:pPr>
        <w:jc w:val="both"/>
        <w:rPr>
          <w:rFonts w:ascii="Arial" w:hAnsi="Arial" w:cs="Arial"/>
          <w:sz w:val="20"/>
          <w:szCs w:val="20"/>
          <w:lang w:val="pt-BR"/>
        </w:rPr>
      </w:pPr>
      <w:r w:rsidRPr="00BC1DCB">
        <w:rPr>
          <w:rFonts w:ascii="Arial" w:hAnsi="Arial" w:cs="Arial"/>
          <w:sz w:val="20"/>
          <w:szCs w:val="20"/>
          <w:lang w:val="pt-BR"/>
        </w:rPr>
        <w:t>1</w:t>
      </w:r>
      <w:r w:rsidR="00EA559B">
        <w:rPr>
          <w:rFonts w:ascii="Arial" w:hAnsi="Arial" w:cs="Arial"/>
          <w:sz w:val="20"/>
          <w:szCs w:val="20"/>
          <w:lang w:val="pt-BR"/>
        </w:rPr>
        <w:t>8</w:t>
      </w:r>
      <w:r w:rsidRPr="00BC1DCB">
        <w:rPr>
          <w:rFonts w:ascii="Arial" w:hAnsi="Arial" w:cs="Arial"/>
          <w:sz w:val="20"/>
          <w:szCs w:val="20"/>
          <w:lang w:val="pt-BR"/>
        </w:rPr>
        <w:t>.1</w:t>
      </w:r>
      <w:r w:rsidR="00EA559B">
        <w:rPr>
          <w:rFonts w:ascii="Arial" w:hAnsi="Arial" w:cs="Arial"/>
          <w:sz w:val="20"/>
          <w:szCs w:val="20"/>
          <w:lang w:val="pt-BR"/>
        </w:rPr>
        <w:t>4</w:t>
      </w:r>
      <w:r w:rsidRPr="00BC1DCB">
        <w:rPr>
          <w:rFonts w:ascii="Arial" w:hAnsi="Arial" w:cs="Arial"/>
          <w:sz w:val="20"/>
          <w:szCs w:val="20"/>
          <w:lang w:val="pt-BR"/>
        </w:rPr>
        <w:t>. În cazul în care executarea contractului este viciată de erori substanţiale, nereguli sau de fraudă,</w:t>
      </w:r>
      <w:r>
        <w:rPr>
          <w:rFonts w:ascii="Arial" w:hAnsi="Arial" w:cs="Arial"/>
          <w:sz w:val="20"/>
          <w:szCs w:val="20"/>
          <w:lang w:val="pt-BR"/>
        </w:rPr>
        <w:t xml:space="preserve"> </w:t>
      </w:r>
      <w:r w:rsidRPr="00BC1DCB">
        <w:rPr>
          <w:rFonts w:ascii="Arial" w:hAnsi="Arial" w:cs="Arial"/>
          <w:sz w:val="20"/>
          <w:szCs w:val="20"/>
          <w:lang w:val="pt-BR"/>
        </w:rPr>
        <w:t>Achizitorul va suspenda executarea acestuia.</w:t>
      </w:r>
    </w:p>
    <w:p w14:paraId="283CE0FA" w14:textId="3EEA7152" w:rsidR="00BC1DCB" w:rsidRDefault="00BC1DCB" w:rsidP="00BC1DCB">
      <w:pPr>
        <w:jc w:val="both"/>
        <w:rPr>
          <w:rFonts w:ascii="Arial" w:hAnsi="Arial" w:cs="Arial"/>
          <w:sz w:val="20"/>
          <w:szCs w:val="20"/>
          <w:lang w:val="pt-BR"/>
        </w:rPr>
      </w:pPr>
      <w:r w:rsidRPr="00BC1DCB">
        <w:rPr>
          <w:rFonts w:ascii="Arial" w:hAnsi="Arial" w:cs="Arial"/>
          <w:sz w:val="20"/>
          <w:szCs w:val="20"/>
          <w:lang w:val="pt-BR"/>
        </w:rPr>
        <w:t>1</w:t>
      </w:r>
      <w:r w:rsidR="00EA559B">
        <w:rPr>
          <w:rFonts w:ascii="Arial" w:hAnsi="Arial" w:cs="Arial"/>
          <w:sz w:val="20"/>
          <w:szCs w:val="20"/>
          <w:lang w:val="pt-BR"/>
        </w:rPr>
        <w:t>8.15</w:t>
      </w:r>
      <w:r w:rsidRPr="00BC1DCB">
        <w:rPr>
          <w:rFonts w:ascii="Arial" w:hAnsi="Arial" w:cs="Arial"/>
          <w:sz w:val="20"/>
          <w:szCs w:val="20"/>
          <w:lang w:val="pt-BR"/>
        </w:rPr>
        <w:t>. În cazul în care erorile substanţiale, neregulile sau frauda sunt imputabile</w:t>
      </w:r>
      <w:r>
        <w:rPr>
          <w:rFonts w:ascii="Arial" w:hAnsi="Arial" w:cs="Arial"/>
          <w:sz w:val="20"/>
          <w:szCs w:val="20"/>
          <w:lang w:val="pt-BR"/>
        </w:rPr>
        <w:t xml:space="preserve"> Prestatorului </w:t>
      </w:r>
      <w:r w:rsidRPr="00BC1DCB">
        <w:rPr>
          <w:rFonts w:ascii="Arial" w:hAnsi="Arial" w:cs="Arial"/>
          <w:sz w:val="20"/>
          <w:szCs w:val="20"/>
          <w:lang w:val="pt-BR"/>
        </w:rPr>
        <w:t>,</w:t>
      </w:r>
      <w:r>
        <w:rPr>
          <w:rFonts w:ascii="Arial" w:hAnsi="Arial" w:cs="Arial"/>
          <w:sz w:val="20"/>
          <w:szCs w:val="20"/>
          <w:lang w:val="pt-BR"/>
        </w:rPr>
        <w:t xml:space="preserve"> </w:t>
      </w:r>
      <w:r w:rsidRPr="00BC1DCB">
        <w:rPr>
          <w:rFonts w:ascii="Arial" w:hAnsi="Arial" w:cs="Arial"/>
          <w:sz w:val="20"/>
          <w:szCs w:val="20"/>
          <w:lang w:val="pt-BR"/>
        </w:rPr>
        <w:t>Achizitorul poate, suplimentar suspendării, să refuze efectuarea plăţilor sau poate proceda la</w:t>
      </w:r>
      <w:r>
        <w:rPr>
          <w:rFonts w:ascii="Arial" w:hAnsi="Arial" w:cs="Arial"/>
          <w:sz w:val="20"/>
          <w:szCs w:val="20"/>
          <w:lang w:val="pt-BR"/>
        </w:rPr>
        <w:t xml:space="preserve"> </w:t>
      </w:r>
      <w:r w:rsidRPr="00BC1DCB">
        <w:rPr>
          <w:rFonts w:ascii="Arial" w:hAnsi="Arial" w:cs="Arial"/>
          <w:sz w:val="20"/>
          <w:szCs w:val="20"/>
          <w:lang w:val="pt-BR"/>
        </w:rPr>
        <w:t>recuperarea sumelor deja plătite, proporţional cu gravitatea erorilor, neregulilor sau fraudei.</w:t>
      </w:r>
    </w:p>
    <w:p w14:paraId="4E6007BE" w14:textId="77777777" w:rsidR="00B528D9" w:rsidRDefault="00B528D9" w:rsidP="00BC1DCB">
      <w:pPr>
        <w:jc w:val="both"/>
        <w:rPr>
          <w:rFonts w:ascii="Arial" w:hAnsi="Arial" w:cs="Arial"/>
          <w:sz w:val="20"/>
          <w:szCs w:val="20"/>
          <w:lang w:val="pt-BR"/>
        </w:rPr>
      </w:pPr>
    </w:p>
    <w:p w14:paraId="2B3ACC72" w14:textId="6C7472A2" w:rsidR="00B66108" w:rsidRPr="00C61094" w:rsidRDefault="00EA559B" w:rsidP="00B66108">
      <w:pPr>
        <w:jc w:val="both"/>
        <w:rPr>
          <w:rFonts w:ascii="Arial" w:hAnsi="Arial" w:cs="Arial"/>
          <w:b/>
          <w:sz w:val="20"/>
          <w:szCs w:val="20"/>
          <w:lang w:val="pt-BR"/>
        </w:rPr>
      </w:pPr>
      <w:r>
        <w:rPr>
          <w:rFonts w:ascii="Arial" w:hAnsi="Arial" w:cs="Arial"/>
          <w:b/>
          <w:sz w:val="20"/>
          <w:szCs w:val="20"/>
          <w:lang w:val="pt-BR"/>
        </w:rPr>
        <w:t>19</w:t>
      </w:r>
      <w:r w:rsidR="00B66108" w:rsidRPr="00C61094">
        <w:rPr>
          <w:rFonts w:ascii="Arial" w:hAnsi="Arial" w:cs="Arial"/>
          <w:b/>
          <w:sz w:val="20"/>
          <w:szCs w:val="20"/>
          <w:lang w:val="pt-BR"/>
        </w:rPr>
        <w:t>. Ajustarea preţului contractului</w:t>
      </w:r>
    </w:p>
    <w:p w14:paraId="114C2A75" w14:textId="0471B60A" w:rsidR="00AF56F3" w:rsidRPr="00AF56F3" w:rsidRDefault="00EA559B" w:rsidP="00AF56F3">
      <w:pPr>
        <w:jc w:val="both"/>
        <w:rPr>
          <w:rFonts w:ascii="Arial" w:hAnsi="Arial" w:cs="Arial"/>
          <w:bCs/>
          <w:sz w:val="20"/>
          <w:szCs w:val="20"/>
          <w:lang w:val="ro-RO"/>
        </w:rPr>
      </w:pPr>
      <w:r>
        <w:rPr>
          <w:rFonts w:ascii="Arial" w:hAnsi="Arial" w:cs="Arial"/>
          <w:sz w:val="20"/>
          <w:szCs w:val="20"/>
          <w:lang w:val="pt-BR"/>
        </w:rPr>
        <w:t>19</w:t>
      </w:r>
      <w:r w:rsidR="00B66108" w:rsidRPr="00C61094">
        <w:rPr>
          <w:rFonts w:ascii="Arial" w:hAnsi="Arial" w:cs="Arial"/>
          <w:sz w:val="20"/>
          <w:szCs w:val="20"/>
          <w:lang w:val="pt-BR"/>
        </w:rPr>
        <w:t>.1</w:t>
      </w:r>
      <w:r w:rsidR="00F80558">
        <w:rPr>
          <w:rFonts w:ascii="Arial" w:hAnsi="Arial" w:cs="Arial"/>
          <w:sz w:val="20"/>
          <w:szCs w:val="20"/>
          <w:lang w:val="pt-BR"/>
        </w:rPr>
        <w:t>.</w:t>
      </w:r>
      <w:r w:rsidR="00B66108" w:rsidRPr="00C61094">
        <w:rPr>
          <w:rFonts w:ascii="Arial" w:hAnsi="Arial" w:cs="Arial"/>
          <w:sz w:val="20"/>
          <w:szCs w:val="20"/>
          <w:lang w:val="pt-BR"/>
        </w:rPr>
        <w:t xml:space="preserve"> </w:t>
      </w:r>
      <w:r w:rsidR="00AF56F3" w:rsidRPr="00AF56F3">
        <w:rPr>
          <w:rFonts w:ascii="Arial" w:hAnsi="Arial" w:cs="Arial"/>
          <w:bCs/>
          <w:sz w:val="20"/>
          <w:szCs w:val="20"/>
          <w:lang w:val="ro-RO"/>
        </w:rPr>
        <w:t>Pentru serviciile prestate, plăţile datorate de achizitor prestatorului sunt preturile declarate în propunerea financiară, anexă la contract. Prețurile sunt fixe și nu fac obiectul unei revizuiri într-un interval de 12 luni de la</w:t>
      </w:r>
      <w:r w:rsidR="00A12725">
        <w:rPr>
          <w:rFonts w:ascii="Arial" w:hAnsi="Arial" w:cs="Arial"/>
          <w:bCs/>
          <w:sz w:val="20"/>
          <w:szCs w:val="20"/>
          <w:lang w:val="ro-RO"/>
        </w:rPr>
        <w:t xml:space="preserve"> data emiterii ordinului de incepere a prestarilor de servicii</w:t>
      </w:r>
      <w:r w:rsidR="00AF56F3" w:rsidRPr="00AF56F3">
        <w:rPr>
          <w:rFonts w:ascii="Arial" w:hAnsi="Arial" w:cs="Arial"/>
          <w:bCs/>
          <w:sz w:val="20"/>
          <w:szCs w:val="20"/>
          <w:lang w:val="ro-RO"/>
        </w:rPr>
        <w:t>.</w:t>
      </w:r>
    </w:p>
    <w:p w14:paraId="32058ADE" w14:textId="5F44B67E" w:rsidR="00AF56F3" w:rsidRPr="00AF56F3" w:rsidRDefault="00AF56F3" w:rsidP="00AF56F3">
      <w:pPr>
        <w:jc w:val="both"/>
        <w:rPr>
          <w:rFonts w:ascii="Arial" w:hAnsi="Arial" w:cs="Arial"/>
          <w:bCs/>
          <w:sz w:val="20"/>
          <w:szCs w:val="20"/>
          <w:lang w:val="ro-RO"/>
        </w:rPr>
      </w:pPr>
      <w:r>
        <w:rPr>
          <w:rFonts w:ascii="Arial" w:hAnsi="Arial" w:cs="Arial"/>
          <w:bCs/>
          <w:sz w:val="20"/>
          <w:szCs w:val="20"/>
          <w:lang w:val="ro-RO"/>
        </w:rPr>
        <w:t xml:space="preserve">19.2. </w:t>
      </w:r>
      <w:r w:rsidRPr="00AF56F3">
        <w:rPr>
          <w:rFonts w:ascii="Arial" w:hAnsi="Arial" w:cs="Arial"/>
          <w:bCs/>
          <w:sz w:val="20"/>
          <w:szCs w:val="20"/>
          <w:lang w:val="ro-RO"/>
        </w:rPr>
        <w:t xml:space="preserve">Dupa aceasta perioada, daca este cazul, revizuirea prețului Contractului se calculează cu următoarea formulă: </w:t>
      </w:r>
    </w:p>
    <w:p w14:paraId="19AD419D" w14:textId="77777777" w:rsidR="00AF56F3" w:rsidRPr="00AF56F3" w:rsidRDefault="00AF56F3" w:rsidP="00AF56F3">
      <w:pPr>
        <w:jc w:val="both"/>
        <w:rPr>
          <w:rFonts w:ascii="Arial" w:hAnsi="Arial" w:cs="Arial"/>
          <w:bCs/>
          <w:sz w:val="20"/>
          <w:szCs w:val="20"/>
          <w:lang w:val="ro-RO"/>
        </w:rPr>
      </w:pPr>
      <w:r w:rsidRPr="00AF56F3">
        <w:rPr>
          <w:rFonts w:ascii="Arial" w:hAnsi="Arial" w:cs="Arial"/>
          <w:bCs/>
          <w:sz w:val="20"/>
          <w:szCs w:val="20"/>
          <w:lang w:val="ro-RO"/>
        </w:rPr>
        <w:t xml:space="preserve">P = Po X IPC /100 </w:t>
      </w:r>
    </w:p>
    <w:p w14:paraId="26BAEB25" w14:textId="77777777" w:rsidR="00AF56F3" w:rsidRPr="00AF56F3" w:rsidRDefault="00AF56F3" w:rsidP="00AF56F3">
      <w:pPr>
        <w:jc w:val="both"/>
        <w:rPr>
          <w:rFonts w:ascii="Arial" w:hAnsi="Arial" w:cs="Arial"/>
          <w:bCs/>
          <w:sz w:val="20"/>
          <w:szCs w:val="20"/>
          <w:lang w:val="ro-RO"/>
        </w:rPr>
      </w:pPr>
      <w:r w:rsidRPr="00AF56F3">
        <w:rPr>
          <w:rFonts w:ascii="Arial" w:hAnsi="Arial" w:cs="Arial"/>
          <w:bCs/>
          <w:sz w:val="20"/>
          <w:szCs w:val="20"/>
          <w:lang w:val="ro-RO"/>
        </w:rPr>
        <w:t>În care: P = prețul revizuit; Po = prețul inclus în Propunerea Financiară inițială; IPC = reprezinta indicele statistic al preturilor pentru servicii publicat de catre Institutul Național Român de Statistică în anul revizuirii contractului, aplicabil cu 2 luni înainte de împlinirea lunii din contract stabilită pentru ajustarea prețurilor din Contract. Prețurile revizuite vor avea un număr maxim de 2 (două) zecimale.</w:t>
      </w:r>
    </w:p>
    <w:p w14:paraId="6BDBAC60" w14:textId="2090AC4A" w:rsidR="00AF56F3" w:rsidRPr="00AF56F3" w:rsidRDefault="00AF56F3" w:rsidP="00AF56F3">
      <w:pPr>
        <w:jc w:val="both"/>
        <w:rPr>
          <w:rFonts w:ascii="Arial" w:hAnsi="Arial" w:cs="Arial"/>
          <w:bCs/>
          <w:sz w:val="20"/>
          <w:szCs w:val="20"/>
          <w:lang w:val="ro-RO"/>
        </w:rPr>
      </w:pPr>
      <w:r>
        <w:rPr>
          <w:rFonts w:ascii="Arial" w:hAnsi="Arial" w:cs="Arial"/>
          <w:bCs/>
          <w:sz w:val="20"/>
          <w:szCs w:val="20"/>
          <w:lang w:val="ro-RO"/>
        </w:rPr>
        <w:t xml:space="preserve">19.3. </w:t>
      </w:r>
      <w:r w:rsidRPr="00AF56F3">
        <w:rPr>
          <w:rFonts w:ascii="Arial" w:hAnsi="Arial" w:cs="Arial"/>
          <w:bCs/>
          <w:sz w:val="20"/>
          <w:szCs w:val="20"/>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6570D915" w14:textId="77777777" w:rsidR="00AF56F3" w:rsidRPr="00AF56F3" w:rsidRDefault="00AF56F3" w:rsidP="00AF56F3">
      <w:pPr>
        <w:numPr>
          <w:ilvl w:val="0"/>
          <w:numId w:val="6"/>
        </w:numPr>
        <w:jc w:val="both"/>
        <w:rPr>
          <w:rFonts w:ascii="Arial" w:hAnsi="Arial" w:cs="Arial"/>
          <w:bCs/>
          <w:sz w:val="20"/>
          <w:szCs w:val="20"/>
          <w:lang w:val="fr-FR"/>
        </w:rPr>
      </w:pPr>
      <w:r w:rsidRPr="00AF56F3">
        <w:rPr>
          <w:rFonts w:ascii="Arial" w:hAnsi="Arial" w:cs="Arial"/>
          <w:bCs/>
          <w:sz w:val="20"/>
          <w:szCs w:val="20"/>
          <w:lang w:val="fr-FR"/>
        </w:rPr>
        <w:t xml:space="preserve">au loc modificări legislative sau </w:t>
      </w:r>
    </w:p>
    <w:p w14:paraId="3544DE5C" w14:textId="77777777" w:rsidR="00AF56F3" w:rsidRPr="00AF56F3" w:rsidRDefault="00AF56F3" w:rsidP="00AF56F3">
      <w:pPr>
        <w:numPr>
          <w:ilvl w:val="0"/>
          <w:numId w:val="6"/>
        </w:numPr>
        <w:jc w:val="both"/>
        <w:rPr>
          <w:rFonts w:ascii="Arial" w:hAnsi="Arial" w:cs="Arial"/>
          <w:bCs/>
          <w:sz w:val="20"/>
          <w:szCs w:val="20"/>
          <w:lang w:val="fr-FR"/>
        </w:rPr>
      </w:pPr>
      <w:r w:rsidRPr="00AF56F3">
        <w:rPr>
          <w:rFonts w:ascii="Arial" w:hAnsi="Arial" w:cs="Arial"/>
          <w:bCs/>
          <w:sz w:val="20"/>
          <w:szCs w:val="20"/>
          <w:lang w:val="fr-FR"/>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F6EDBDC" w14:textId="77777777" w:rsidR="008F3B97" w:rsidRPr="00C61094" w:rsidRDefault="008F3B97" w:rsidP="00B66108">
      <w:pPr>
        <w:jc w:val="both"/>
        <w:rPr>
          <w:rFonts w:ascii="Arial" w:hAnsi="Arial" w:cs="Arial"/>
          <w:sz w:val="20"/>
          <w:szCs w:val="20"/>
          <w:lang w:val="pt-BR"/>
        </w:rPr>
      </w:pPr>
    </w:p>
    <w:p w14:paraId="12B751BF" w14:textId="511B75C8" w:rsidR="00EA559B" w:rsidRPr="00EA559B" w:rsidRDefault="00EA559B" w:rsidP="00F80558">
      <w:pPr>
        <w:jc w:val="both"/>
        <w:rPr>
          <w:rFonts w:ascii="Arial" w:hAnsi="Arial" w:cs="Arial"/>
          <w:b/>
          <w:bCs/>
          <w:sz w:val="20"/>
          <w:szCs w:val="20"/>
          <w:lang w:val="ro-RO"/>
        </w:rPr>
      </w:pPr>
      <w:r w:rsidRPr="00EA559B">
        <w:rPr>
          <w:rFonts w:ascii="Arial" w:hAnsi="Arial" w:cs="Arial"/>
          <w:b/>
          <w:bCs/>
          <w:sz w:val="20"/>
          <w:szCs w:val="20"/>
          <w:lang w:val="ro-RO"/>
        </w:rPr>
        <w:t>20. Limite si riscuri</w:t>
      </w:r>
    </w:p>
    <w:p w14:paraId="173F58FB" w14:textId="2927900C" w:rsidR="00EA559B" w:rsidRPr="000F739C" w:rsidRDefault="00EA559B" w:rsidP="00F80558">
      <w:pPr>
        <w:jc w:val="both"/>
        <w:rPr>
          <w:rFonts w:ascii="Arial" w:hAnsi="Arial" w:cs="Arial"/>
          <w:b/>
          <w:bCs/>
          <w:sz w:val="20"/>
          <w:szCs w:val="20"/>
          <w:lang w:val="ro-RO"/>
        </w:rPr>
      </w:pPr>
      <w:r w:rsidRPr="000F739C">
        <w:rPr>
          <w:rFonts w:ascii="Arial" w:hAnsi="Arial" w:cs="Arial"/>
          <w:b/>
          <w:bCs/>
          <w:sz w:val="20"/>
          <w:szCs w:val="20"/>
          <w:lang w:val="ro-RO"/>
        </w:rPr>
        <w:lastRenderedPageBreak/>
        <w:t>20.1. Limite ale responsabilitatii Prestatorului</w:t>
      </w:r>
    </w:p>
    <w:p w14:paraId="474DFB58" w14:textId="749047B9" w:rsidR="00F278A6" w:rsidRDefault="00EA559B" w:rsidP="00F80558">
      <w:pPr>
        <w:jc w:val="both"/>
        <w:rPr>
          <w:rFonts w:ascii="Arial" w:hAnsi="Arial" w:cs="Arial"/>
          <w:sz w:val="20"/>
          <w:szCs w:val="20"/>
          <w:lang w:val="pt-BR"/>
        </w:rPr>
      </w:pPr>
      <w:r>
        <w:rPr>
          <w:rFonts w:ascii="Arial" w:hAnsi="Arial" w:cs="Arial"/>
          <w:sz w:val="20"/>
          <w:szCs w:val="20"/>
          <w:lang w:val="pt-BR"/>
        </w:rPr>
        <w:t>20.1.1. Fara a aduce atingere prevederilor contractului, Prestatorul va indeplini rolul, va exercita autoritatea si va avea responsabilitatea decurgand</w:t>
      </w:r>
      <w:r w:rsidR="00B66108" w:rsidRPr="00C61094">
        <w:rPr>
          <w:rFonts w:ascii="Arial" w:hAnsi="Arial" w:cs="Arial"/>
          <w:sz w:val="20"/>
          <w:szCs w:val="20"/>
          <w:lang w:val="pt-BR"/>
        </w:rPr>
        <w:t xml:space="preserve">  </w:t>
      </w:r>
      <w:r>
        <w:rPr>
          <w:rFonts w:ascii="Arial" w:hAnsi="Arial" w:cs="Arial"/>
          <w:sz w:val="20"/>
          <w:szCs w:val="20"/>
          <w:lang w:val="pt-BR"/>
        </w:rPr>
        <w:t>din calitatea acestuia de Prestator pe toata</w:t>
      </w:r>
      <w:r w:rsidR="00F6491B">
        <w:rPr>
          <w:rFonts w:ascii="Arial" w:hAnsi="Arial" w:cs="Arial"/>
          <w:sz w:val="20"/>
          <w:szCs w:val="20"/>
          <w:lang w:val="pt-BR"/>
        </w:rPr>
        <w:t xml:space="preserve"> durata contractului, in conformitate cu prevederile HG nr. 1/2018. </w:t>
      </w:r>
      <w:r w:rsidR="00896448">
        <w:rPr>
          <w:rFonts w:ascii="Arial" w:hAnsi="Arial" w:cs="Arial"/>
          <w:sz w:val="20"/>
          <w:szCs w:val="20"/>
          <w:lang w:val="pt-BR"/>
        </w:rPr>
        <w:t xml:space="preserve">Prin preluarea functiei, Prestatorul va fi singurul responsabil pentru supervizarea lucrarilor care se realizeaza in cadrul Contractului si </w:t>
      </w:r>
      <w:r w:rsidR="00605950">
        <w:rPr>
          <w:rFonts w:ascii="Arial" w:hAnsi="Arial" w:cs="Arial"/>
          <w:sz w:val="20"/>
          <w:szCs w:val="20"/>
          <w:lang w:val="pt-BR"/>
        </w:rPr>
        <w:t xml:space="preserve">pentru asigurarea implementarii cu succes a contractului de executie. </w:t>
      </w:r>
    </w:p>
    <w:p w14:paraId="0794BBF2" w14:textId="5D073572" w:rsidR="00605950" w:rsidRPr="008F3B97" w:rsidRDefault="00605950" w:rsidP="00F80558">
      <w:pPr>
        <w:jc w:val="both"/>
        <w:rPr>
          <w:rFonts w:ascii="Arial" w:hAnsi="Arial" w:cs="Arial"/>
          <w:sz w:val="20"/>
          <w:szCs w:val="20"/>
          <w:lang w:val="pt-BR"/>
        </w:rPr>
      </w:pPr>
      <w:r>
        <w:rPr>
          <w:rFonts w:ascii="Arial" w:hAnsi="Arial" w:cs="Arial"/>
          <w:sz w:val="20"/>
          <w:szCs w:val="20"/>
          <w:lang w:val="pt-BR"/>
        </w:rPr>
        <w:t>20.1.2. Prestatorul isi va asuma toata raspunderea pentru deciziile de management a oricaror aspecte privind supervizarea executiei lucrarilor, mai putin situatiile enumerate mai jos, pentru care Prestatorul va propune solutia de rezolvare a situatiei respective, dar decizia finala va fi luata de catre Achizitor/Beneficiar</w:t>
      </w:r>
      <w:r w:rsidRPr="008F3B97">
        <w:rPr>
          <w:rFonts w:ascii="Arial" w:hAnsi="Arial" w:cs="Arial"/>
          <w:sz w:val="20"/>
          <w:szCs w:val="20"/>
          <w:lang w:val="pt-BR"/>
        </w:rPr>
        <w:t>:</w:t>
      </w:r>
    </w:p>
    <w:p w14:paraId="5147DC1C" w14:textId="0968FAF9" w:rsidR="00605950" w:rsidRPr="008F3B97" w:rsidRDefault="00605950" w:rsidP="00F80558">
      <w:pPr>
        <w:jc w:val="both"/>
        <w:rPr>
          <w:rFonts w:ascii="Arial" w:hAnsi="Arial" w:cs="Arial"/>
          <w:sz w:val="20"/>
          <w:szCs w:val="20"/>
          <w:lang w:val="fr-FR"/>
        </w:rPr>
      </w:pPr>
      <w:r w:rsidRPr="008F3B97">
        <w:rPr>
          <w:rFonts w:ascii="Arial" w:hAnsi="Arial" w:cs="Arial"/>
          <w:sz w:val="20"/>
          <w:szCs w:val="20"/>
          <w:lang w:val="fr-FR"/>
        </w:rPr>
        <w:t>-emiterea ordinului administrativ de incepere;</w:t>
      </w:r>
    </w:p>
    <w:p w14:paraId="51BAEFC8" w14:textId="3CF5ADD1" w:rsidR="00605950" w:rsidRPr="008F3B97" w:rsidRDefault="00605950" w:rsidP="00F80558">
      <w:pPr>
        <w:jc w:val="both"/>
        <w:rPr>
          <w:rFonts w:ascii="Arial" w:hAnsi="Arial" w:cs="Arial"/>
          <w:sz w:val="20"/>
          <w:szCs w:val="20"/>
          <w:lang w:val="fr-FR"/>
        </w:rPr>
      </w:pPr>
      <w:r w:rsidRPr="008F3B97">
        <w:rPr>
          <w:rFonts w:ascii="Arial" w:hAnsi="Arial" w:cs="Arial"/>
          <w:sz w:val="20"/>
          <w:szCs w:val="20"/>
          <w:lang w:val="fr-FR"/>
        </w:rPr>
        <w:t xml:space="preserve">-acceptarea oricarui aspect care ar putea genera depasiri de pret in cadrul contractului de executie a lucrarilor, aferent obiectivului de investitii </w:t>
      </w:r>
      <w:r w:rsidR="00BD6DA1" w:rsidRPr="008F3B97">
        <w:rPr>
          <w:rFonts w:ascii="Arial" w:hAnsi="Arial" w:cs="Arial"/>
          <w:sz w:val="20"/>
          <w:szCs w:val="20"/>
          <w:lang w:val="fr-FR"/>
        </w:rPr>
        <w:t>care se realizeaza;</w:t>
      </w:r>
    </w:p>
    <w:p w14:paraId="5775390C" w14:textId="0B91B781" w:rsidR="00BD6DA1" w:rsidRPr="008F3B97" w:rsidRDefault="00BD6DA1" w:rsidP="00F80558">
      <w:pPr>
        <w:jc w:val="both"/>
        <w:rPr>
          <w:rFonts w:ascii="Arial" w:hAnsi="Arial" w:cs="Arial"/>
          <w:sz w:val="20"/>
          <w:szCs w:val="20"/>
          <w:lang w:val="fr-FR"/>
        </w:rPr>
      </w:pPr>
      <w:r w:rsidRPr="008F3B97">
        <w:rPr>
          <w:rFonts w:ascii="Arial" w:hAnsi="Arial" w:cs="Arial"/>
          <w:sz w:val="20"/>
          <w:szCs w:val="20"/>
          <w:lang w:val="fr-FR"/>
        </w:rPr>
        <w:t>-delegarea autoritatii Prestatorului;</w:t>
      </w:r>
    </w:p>
    <w:p w14:paraId="694DF3D4" w14:textId="2D5F0DDE" w:rsidR="00BD6DA1" w:rsidRPr="008F3B97" w:rsidRDefault="00BD6DA1" w:rsidP="00F80558">
      <w:pPr>
        <w:jc w:val="both"/>
        <w:rPr>
          <w:rFonts w:ascii="Arial" w:hAnsi="Arial" w:cs="Arial"/>
          <w:sz w:val="20"/>
          <w:szCs w:val="20"/>
          <w:lang w:val="fr-FR"/>
        </w:rPr>
      </w:pPr>
      <w:r w:rsidRPr="008F3B97">
        <w:rPr>
          <w:rFonts w:ascii="Arial" w:hAnsi="Arial" w:cs="Arial"/>
          <w:sz w:val="20"/>
          <w:szCs w:val="20"/>
          <w:lang w:val="fr-FR"/>
        </w:rPr>
        <w:t>-acordarea aprobarii unui subantreprenor pentru lucrarile care ar fi trebuit executate de un subantreprenor diferit, nenominalizat in contractul de executie;</w:t>
      </w:r>
    </w:p>
    <w:p w14:paraId="51E50FB6" w14:textId="7BA1C5EF" w:rsidR="00BD6DA1" w:rsidRPr="008F3B97" w:rsidRDefault="00BD6DA1" w:rsidP="00F80558">
      <w:pPr>
        <w:jc w:val="both"/>
        <w:rPr>
          <w:rFonts w:ascii="Arial" w:hAnsi="Arial" w:cs="Arial"/>
          <w:sz w:val="20"/>
          <w:szCs w:val="20"/>
          <w:lang w:val="fr-FR"/>
        </w:rPr>
      </w:pPr>
      <w:r w:rsidRPr="008F3B97">
        <w:rPr>
          <w:rFonts w:ascii="Arial" w:hAnsi="Arial" w:cs="Arial"/>
          <w:sz w:val="20"/>
          <w:szCs w:val="20"/>
          <w:lang w:val="fr-FR"/>
        </w:rPr>
        <w:t>-Prestatorul va transmite spre aprobare la Beneficiar toate documentele aferente</w:t>
      </w:r>
      <w:r w:rsidR="00E72797" w:rsidRPr="008F3B97">
        <w:rPr>
          <w:rFonts w:ascii="Arial" w:hAnsi="Arial" w:cs="Arial"/>
          <w:sz w:val="20"/>
          <w:szCs w:val="20"/>
          <w:lang w:val="fr-FR"/>
        </w:rPr>
        <w:t xml:space="preserve"> subantreprenorilor propusi de Antreprenor in cadrul contractului de lucrari;</w:t>
      </w:r>
    </w:p>
    <w:p w14:paraId="368F34EE" w14:textId="64503354" w:rsidR="00E72797" w:rsidRPr="008F3B97" w:rsidRDefault="00E72797" w:rsidP="00F80558">
      <w:pPr>
        <w:jc w:val="both"/>
        <w:rPr>
          <w:rFonts w:ascii="Arial" w:hAnsi="Arial" w:cs="Arial"/>
          <w:sz w:val="20"/>
          <w:szCs w:val="20"/>
          <w:lang w:val="fr-FR"/>
        </w:rPr>
      </w:pPr>
      <w:r w:rsidRPr="008F3B97">
        <w:rPr>
          <w:rFonts w:ascii="Arial" w:hAnsi="Arial" w:cs="Arial"/>
          <w:sz w:val="20"/>
          <w:szCs w:val="20"/>
          <w:lang w:val="fr-FR"/>
        </w:rPr>
        <w:t>-aprobarea graficului de executie lucrari pentru contract; aprobarea oricaror modificari ale graficului sau a termenelor intermediare stabilite prin contract; agrearea cu Antreprenorul a unor extinderi de timp pentru finalizarea lucrarilor contractului;</w:t>
      </w:r>
    </w:p>
    <w:p w14:paraId="4334C616" w14:textId="1B9AEF12" w:rsidR="00E72797" w:rsidRPr="008F3B97" w:rsidRDefault="00E72797" w:rsidP="00F80558">
      <w:pPr>
        <w:jc w:val="both"/>
        <w:rPr>
          <w:rFonts w:ascii="Arial" w:hAnsi="Arial" w:cs="Arial"/>
          <w:sz w:val="20"/>
          <w:szCs w:val="20"/>
          <w:lang w:val="fr-FR"/>
        </w:rPr>
      </w:pPr>
      <w:r w:rsidRPr="008F3B97">
        <w:rPr>
          <w:rFonts w:ascii="Arial" w:hAnsi="Arial" w:cs="Arial"/>
          <w:sz w:val="20"/>
          <w:szCs w:val="20"/>
          <w:lang w:val="fr-FR"/>
        </w:rPr>
        <w:t>-emiterea unei dispozitii privind suspendarea partiala sau integrala a executiei lucrarilor;</w:t>
      </w:r>
    </w:p>
    <w:p w14:paraId="1B29B160" w14:textId="2CA89A84" w:rsidR="00E72797" w:rsidRPr="008F3B97" w:rsidRDefault="00E72797" w:rsidP="00F80558">
      <w:pPr>
        <w:jc w:val="both"/>
        <w:rPr>
          <w:rFonts w:ascii="Arial" w:hAnsi="Arial" w:cs="Arial"/>
          <w:sz w:val="20"/>
          <w:szCs w:val="20"/>
          <w:lang w:val="fr-FR"/>
        </w:rPr>
      </w:pPr>
      <w:r w:rsidRPr="008F3B97">
        <w:rPr>
          <w:rFonts w:ascii="Arial" w:hAnsi="Arial" w:cs="Arial"/>
          <w:sz w:val="20"/>
          <w:szCs w:val="20"/>
          <w:lang w:val="fr-FR"/>
        </w:rPr>
        <w:t>-</w:t>
      </w:r>
      <w:bookmarkStart w:id="26" w:name="_Hlk190244502"/>
      <w:r w:rsidRPr="008F3B97">
        <w:rPr>
          <w:rFonts w:ascii="Arial" w:hAnsi="Arial" w:cs="Arial"/>
          <w:sz w:val="20"/>
          <w:szCs w:val="20"/>
          <w:lang w:val="fr-FR"/>
        </w:rPr>
        <w:t>emiterea Certificatului de Receptie la Terminarea lucrarilor si a procesului verbal;</w:t>
      </w:r>
      <w:bookmarkEnd w:id="26"/>
    </w:p>
    <w:p w14:paraId="3C4F77D1" w14:textId="6FF41F12" w:rsidR="00E72797" w:rsidRPr="008F3B97" w:rsidRDefault="00E72797" w:rsidP="00F80558">
      <w:pPr>
        <w:jc w:val="both"/>
        <w:rPr>
          <w:rFonts w:ascii="Arial" w:hAnsi="Arial" w:cs="Arial"/>
          <w:sz w:val="20"/>
          <w:szCs w:val="20"/>
          <w:lang w:val="fr-FR"/>
        </w:rPr>
      </w:pPr>
      <w:r w:rsidRPr="008F3B97">
        <w:rPr>
          <w:rFonts w:ascii="Arial" w:hAnsi="Arial" w:cs="Arial"/>
          <w:sz w:val="20"/>
          <w:szCs w:val="20"/>
          <w:lang w:val="fr-FR"/>
        </w:rPr>
        <w:t>- emiterea Certificatului de Receptie Finala a lucrarilor si a procesului verbal aferent;</w:t>
      </w:r>
    </w:p>
    <w:p w14:paraId="04C483C6" w14:textId="579A9D50" w:rsidR="00E72797" w:rsidRPr="008F3B97" w:rsidRDefault="00E72797" w:rsidP="00F80558">
      <w:pPr>
        <w:jc w:val="both"/>
        <w:rPr>
          <w:rFonts w:ascii="Arial" w:hAnsi="Arial" w:cs="Arial"/>
          <w:sz w:val="20"/>
          <w:szCs w:val="20"/>
          <w:lang w:val="fr-FR"/>
        </w:rPr>
      </w:pPr>
      <w:r w:rsidRPr="008F3B97">
        <w:rPr>
          <w:rFonts w:ascii="Arial" w:hAnsi="Arial" w:cs="Arial"/>
          <w:sz w:val="20"/>
          <w:szCs w:val="20"/>
          <w:lang w:val="fr-FR"/>
        </w:rPr>
        <w:t>-emiterea Instructiunilor de restituire a garantiilor de buna executie/ retinerilor de buna executie;</w:t>
      </w:r>
    </w:p>
    <w:p w14:paraId="1BD44BDE" w14:textId="7B9EEA70" w:rsidR="00925BCD" w:rsidRPr="008F3B97" w:rsidRDefault="00925BCD" w:rsidP="00F80558">
      <w:pPr>
        <w:jc w:val="both"/>
        <w:rPr>
          <w:rFonts w:ascii="Arial" w:hAnsi="Arial" w:cs="Arial"/>
          <w:sz w:val="20"/>
          <w:szCs w:val="20"/>
          <w:lang w:val="fr-FR"/>
        </w:rPr>
      </w:pPr>
      <w:r w:rsidRPr="008F3B97">
        <w:rPr>
          <w:rFonts w:ascii="Arial" w:hAnsi="Arial" w:cs="Arial"/>
          <w:sz w:val="20"/>
          <w:szCs w:val="20"/>
          <w:lang w:val="fr-FR"/>
        </w:rPr>
        <w:t>20.1.3. Partile declara si sunt de acord ca serviciile au caracter de consultanta</w:t>
      </w:r>
      <w:r w:rsidR="004805BE" w:rsidRPr="008F3B97">
        <w:rPr>
          <w:rFonts w:ascii="Arial" w:hAnsi="Arial" w:cs="Arial"/>
          <w:sz w:val="20"/>
          <w:szCs w:val="20"/>
          <w:lang w:val="fr-FR"/>
        </w:rPr>
        <w:t xml:space="preserve"> pentru Beneficiar. Beneficiarul este liber sa decida daca urmeaza sau nu solutiile indicate de Prestator. Cu toate acestea, Prestatorul este deplin responsabil pentru solutia indicata Beneficiarului.</w:t>
      </w:r>
    </w:p>
    <w:p w14:paraId="57D9AE5A" w14:textId="0E78A22D" w:rsidR="004805BE" w:rsidRPr="008F3B97" w:rsidRDefault="004805BE" w:rsidP="00F80558">
      <w:pPr>
        <w:jc w:val="both"/>
        <w:rPr>
          <w:rFonts w:ascii="Arial" w:hAnsi="Arial" w:cs="Arial"/>
          <w:sz w:val="20"/>
          <w:szCs w:val="20"/>
          <w:lang w:val="fr-FR"/>
        </w:rPr>
      </w:pPr>
      <w:r w:rsidRPr="008F3B97">
        <w:rPr>
          <w:rFonts w:ascii="Arial" w:hAnsi="Arial" w:cs="Arial"/>
          <w:sz w:val="20"/>
          <w:szCs w:val="20"/>
          <w:lang w:val="fr-FR"/>
        </w:rPr>
        <w:t>Prestatorul nu are obligatia sa verifice autenticitatea/validitatea informatiilor si documentelor puse la dispozitia sa de catre Beneficiar, putandu-se baza pe oricare astfel de documente pe care le va considera autentice, valide si corecte in baza aparentei lor; Prestatorul nu va putea fi tinut raspunzator pentru orice intarzieri in indeplinirea obligatiilor asumate prin contract, in masura in care aceste intarzieri sunt cauzate de Beneficiar/ Antreprenor;</w:t>
      </w:r>
    </w:p>
    <w:p w14:paraId="208CD5B8" w14:textId="1DB27441" w:rsidR="004805BE" w:rsidRPr="008F3B97" w:rsidRDefault="004805BE" w:rsidP="00F80558">
      <w:pPr>
        <w:jc w:val="both"/>
        <w:rPr>
          <w:rFonts w:ascii="Arial" w:hAnsi="Arial" w:cs="Arial"/>
          <w:sz w:val="20"/>
          <w:szCs w:val="20"/>
          <w:lang w:val="fr-FR"/>
        </w:rPr>
      </w:pPr>
      <w:r w:rsidRPr="008F3B97">
        <w:rPr>
          <w:rFonts w:ascii="Arial" w:hAnsi="Arial" w:cs="Arial"/>
          <w:sz w:val="20"/>
          <w:szCs w:val="20"/>
          <w:lang w:val="fr-FR"/>
        </w:rPr>
        <w:t xml:space="preserve">Prestatorul va putea fi tinut raspunzator pentru efectele </w:t>
      </w:r>
      <w:r w:rsidR="00064DE9" w:rsidRPr="008F3B97">
        <w:rPr>
          <w:rFonts w:ascii="Arial" w:hAnsi="Arial" w:cs="Arial"/>
          <w:sz w:val="20"/>
          <w:szCs w:val="20"/>
          <w:lang w:val="fr-FR"/>
        </w:rPr>
        <w:t>oricaror corectii financiare aplicate Beneficiarului ca urmare a verificarilor realizate de catre organismele abilitate in legatura cu serviciile si lucrarile la care se refera serviciile, daca aceste corectii financiare sunt rezultatul unor actiuni sau omisiuni exclusive ale Prestaorului in executarea serviciilor.</w:t>
      </w:r>
    </w:p>
    <w:p w14:paraId="399E0639" w14:textId="77777777" w:rsidR="000F739C" w:rsidRPr="008F3B97" w:rsidRDefault="000F739C" w:rsidP="00F80558">
      <w:pPr>
        <w:jc w:val="both"/>
        <w:rPr>
          <w:rFonts w:ascii="Arial" w:hAnsi="Arial" w:cs="Arial"/>
          <w:sz w:val="20"/>
          <w:szCs w:val="20"/>
          <w:lang w:val="fr-FR"/>
        </w:rPr>
      </w:pPr>
    </w:p>
    <w:p w14:paraId="65B84E44" w14:textId="2517B14B" w:rsidR="00064DE9" w:rsidRPr="008F3B97" w:rsidRDefault="00064DE9" w:rsidP="00F80558">
      <w:pPr>
        <w:jc w:val="both"/>
        <w:rPr>
          <w:rFonts w:ascii="Arial" w:hAnsi="Arial" w:cs="Arial"/>
          <w:b/>
          <w:bCs/>
          <w:sz w:val="20"/>
          <w:szCs w:val="20"/>
          <w:lang w:val="fr-FR"/>
        </w:rPr>
      </w:pPr>
      <w:r w:rsidRPr="008F3B97">
        <w:rPr>
          <w:rFonts w:ascii="Arial" w:hAnsi="Arial" w:cs="Arial"/>
          <w:b/>
          <w:bCs/>
          <w:sz w:val="20"/>
          <w:szCs w:val="20"/>
          <w:lang w:val="fr-FR"/>
        </w:rPr>
        <w:t xml:space="preserve">20.2. Riscuri </w:t>
      </w:r>
      <w:r w:rsidR="00B84905" w:rsidRPr="008F3B97">
        <w:rPr>
          <w:rFonts w:ascii="Arial" w:hAnsi="Arial" w:cs="Arial"/>
          <w:b/>
          <w:bCs/>
          <w:sz w:val="20"/>
          <w:szCs w:val="20"/>
          <w:lang w:val="fr-FR"/>
        </w:rPr>
        <w:t>si Masuri de gestionare a riscurilor</w:t>
      </w:r>
    </w:p>
    <w:p w14:paraId="43821D2B" w14:textId="79CD03D1" w:rsidR="00064DE9" w:rsidRPr="008F3B97" w:rsidRDefault="00064DE9" w:rsidP="00F80558">
      <w:pPr>
        <w:jc w:val="both"/>
        <w:rPr>
          <w:rFonts w:ascii="Arial" w:hAnsi="Arial" w:cs="Arial"/>
          <w:sz w:val="20"/>
          <w:szCs w:val="20"/>
          <w:lang w:val="fr-FR"/>
        </w:rPr>
      </w:pPr>
      <w:r w:rsidRPr="008F3B97">
        <w:rPr>
          <w:rFonts w:ascii="Arial" w:hAnsi="Arial" w:cs="Arial"/>
          <w:sz w:val="20"/>
          <w:szCs w:val="20"/>
          <w:lang w:val="fr-FR"/>
        </w:rPr>
        <w:t xml:space="preserve">20.2.1. </w:t>
      </w:r>
      <w:r w:rsidR="00B84905" w:rsidRPr="008F3B97">
        <w:rPr>
          <w:rFonts w:ascii="Arial" w:hAnsi="Arial" w:cs="Arial"/>
          <w:sz w:val="20"/>
          <w:szCs w:val="20"/>
          <w:lang w:val="fr-FR"/>
        </w:rPr>
        <w:t>Implementarea contractului poate fi afectata de urmatoarele riscuri:</w:t>
      </w:r>
    </w:p>
    <w:p w14:paraId="0C748851" w14:textId="6BED8021"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-dificultăți de colaborare și comunicare între factorii interesați implicați in derularea proiectului, respectiv Autoritate contractanta, Antreprenor si prestatorul serviciilor de supervizare a lucrarilor;</w:t>
      </w:r>
    </w:p>
    <w:p w14:paraId="6C052865"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-posibile divergente privind solutiile tehnice aprobate si modificarea acestora pe parcursul proiectarii si executiei;</w:t>
      </w:r>
    </w:p>
    <w:p w14:paraId="1CEBAC18"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-capacitatea redusa a Antreprenorului/subcontractantilor sai de a executa lucrarile, inclusiv a abilitatii lor de a mobiliza resurse adecvate, necesare si suficiente in timp util;</w:t>
      </w:r>
    </w:p>
    <w:p w14:paraId="1835E2DF"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-neindeplinirea de catre Antreprenor a obligatiilor contractuale, ceea ce poate conduce la intarzieri si in derularea contractului de supervizare a lucrarilor;</w:t>
      </w:r>
    </w:p>
    <w:p w14:paraId="664D49CB"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-adăugarea de activități/ solicitări de informații noi, în funcție de progresul activităților;</w:t>
      </w:r>
    </w:p>
    <w:p w14:paraId="3E14E735"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-schimbari ale cadrului institutional si legal care sa afecteze major implementarea si derularea in bune conditii a contractului de servicii de supervizare a lucrarilor;</w:t>
      </w:r>
    </w:p>
    <w:p w14:paraId="42F6BCC3"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-conditii climaterice deosebit de dificile;</w:t>
      </w:r>
    </w:p>
    <w:p w14:paraId="0EB45CE2"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-situatie geo-politica instabila si dificila;</w:t>
      </w:r>
    </w:p>
    <w:p w14:paraId="462D23D7" w14:textId="385C0DFD"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-lipsa resurselor financiare/flux de numerar ale Beneficiarului/Antreprenorului, care ar putea afecta si contractul de servicii de supervizare a lucrarilor;</w:t>
      </w:r>
    </w:p>
    <w:p w14:paraId="203DF5C6"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 xml:space="preserve">20.2.2. </w:t>
      </w:r>
      <w:bookmarkStart w:id="27" w:name="_Hlk190246325"/>
      <w:r w:rsidRPr="008F3B97">
        <w:rPr>
          <w:rFonts w:ascii="Arial" w:hAnsi="Arial" w:cs="Arial"/>
          <w:sz w:val="20"/>
          <w:szCs w:val="20"/>
          <w:lang w:val="fr-FR"/>
        </w:rPr>
        <w:t>Masuri de gestionare a riscurilor</w:t>
      </w:r>
      <w:bookmarkEnd w:id="27"/>
      <w:r w:rsidRPr="008F3B97">
        <w:rPr>
          <w:rFonts w:ascii="Arial" w:hAnsi="Arial" w:cs="Arial"/>
          <w:sz w:val="20"/>
          <w:szCs w:val="20"/>
          <w:lang w:val="fr-FR"/>
        </w:rPr>
        <w:t>:</w:t>
      </w:r>
    </w:p>
    <w:p w14:paraId="040A735E"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-utilizarea de personal de specialitate cu pregatire si experienta in realizarea acestor proiecte complexe;</w:t>
      </w:r>
    </w:p>
    <w:p w14:paraId="1FF886BC" w14:textId="2FD27093"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-pe durata executarii contractului, Prestatorul se asigura ca el, personalul sau, subcontractantii sai si orice persoana pentru care este responsabil, sunt asigurati corespunzator de societati de asigurare recunoscute pe piata asigurarilor;</w:t>
      </w:r>
    </w:p>
    <w:p w14:paraId="1C55ACDF" w14:textId="77777777"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lastRenderedPageBreak/>
        <w:t>-solicitarea de actualizare de catre Antreprenor, a Programului de executie a lucrarilor, ori de cate ori situatia o impune;</w:t>
      </w:r>
    </w:p>
    <w:p w14:paraId="3DA99EDB" w14:textId="37358448" w:rsidR="00B84905" w:rsidRPr="008F3B97" w:rsidRDefault="00B84905" w:rsidP="00B84905">
      <w:pPr>
        <w:jc w:val="both"/>
        <w:rPr>
          <w:rFonts w:ascii="Arial" w:hAnsi="Arial" w:cs="Arial"/>
          <w:sz w:val="20"/>
          <w:szCs w:val="20"/>
          <w:lang w:val="fr-FR"/>
        </w:rPr>
      </w:pPr>
      <w:r w:rsidRPr="008F3B97">
        <w:rPr>
          <w:rFonts w:ascii="Arial" w:hAnsi="Arial" w:cs="Arial"/>
          <w:sz w:val="20"/>
          <w:szCs w:val="20"/>
          <w:lang w:val="fr-FR"/>
        </w:rPr>
        <w:t>-inlocuirea expertilor nominalizati pentru indeplinirea contractului se va realiza de catre Prestator cu respectarea prevederilor contractului de servicii si a Caietului de sarcini.</w:t>
      </w:r>
    </w:p>
    <w:p w14:paraId="58399D15" w14:textId="77777777" w:rsidR="001065B8" w:rsidRPr="00F80558" w:rsidRDefault="001065B8" w:rsidP="00F80558">
      <w:pPr>
        <w:jc w:val="both"/>
        <w:rPr>
          <w:rFonts w:ascii="Arial" w:hAnsi="Arial" w:cs="Arial"/>
          <w:sz w:val="20"/>
          <w:szCs w:val="20"/>
          <w:lang w:val="pt-BR"/>
        </w:rPr>
      </w:pPr>
    </w:p>
    <w:p w14:paraId="26226F30" w14:textId="4D8D79AF" w:rsidR="00F278A6" w:rsidRPr="00F278A6" w:rsidRDefault="00F278A6" w:rsidP="00F278A6">
      <w:pPr>
        <w:jc w:val="both"/>
        <w:rPr>
          <w:rFonts w:ascii="Arial" w:hAnsi="Arial" w:cs="Arial"/>
          <w:b/>
          <w:color w:val="000000"/>
          <w:sz w:val="20"/>
          <w:szCs w:val="20"/>
          <w:lang w:val="pt-BR"/>
        </w:rPr>
      </w:pPr>
      <w:r w:rsidRPr="00F278A6">
        <w:rPr>
          <w:rFonts w:ascii="Arial" w:hAnsi="Arial" w:cs="Arial"/>
          <w:b/>
          <w:color w:val="000000"/>
          <w:sz w:val="20"/>
          <w:szCs w:val="20"/>
          <w:lang w:val="pt-BR"/>
        </w:rPr>
        <w:t>2</w:t>
      </w:r>
      <w:r>
        <w:rPr>
          <w:rFonts w:ascii="Arial" w:hAnsi="Arial" w:cs="Arial"/>
          <w:b/>
          <w:color w:val="000000"/>
          <w:sz w:val="20"/>
          <w:szCs w:val="20"/>
          <w:lang w:val="pt-BR"/>
        </w:rPr>
        <w:t>1</w:t>
      </w:r>
      <w:r w:rsidRPr="00F278A6">
        <w:rPr>
          <w:rFonts w:ascii="Arial" w:hAnsi="Arial" w:cs="Arial"/>
          <w:b/>
          <w:color w:val="000000"/>
          <w:sz w:val="20"/>
          <w:szCs w:val="20"/>
          <w:lang w:val="pt-BR"/>
        </w:rPr>
        <w:t>. Modificări şi amendamente</w:t>
      </w:r>
    </w:p>
    <w:p w14:paraId="60E27912" w14:textId="11D567AD" w:rsidR="00F278A6" w:rsidRPr="00F278A6" w:rsidRDefault="00F278A6" w:rsidP="00F278A6">
      <w:pPr>
        <w:jc w:val="both"/>
        <w:rPr>
          <w:rFonts w:ascii="Arial" w:hAnsi="Arial" w:cs="Arial"/>
          <w:sz w:val="20"/>
          <w:szCs w:val="20"/>
          <w:lang w:val="ro-RO" w:eastAsia="x-none"/>
        </w:rPr>
      </w:pPr>
      <w:r w:rsidRPr="00F278A6">
        <w:rPr>
          <w:rFonts w:ascii="Arial" w:hAnsi="Arial" w:cs="Arial"/>
          <w:noProof/>
          <w:sz w:val="20"/>
          <w:szCs w:val="20"/>
          <w:lang w:val="es-ES" w:eastAsia="x-none"/>
        </w:rPr>
        <w:t>2</w:t>
      </w:r>
      <w:r>
        <w:rPr>
          <w:rFonts w:ascii="Arial" w:hAnsi="Arial" w:cs="Arial"/>
          <w:noProof/>
          <w:sz w:val="20"/>
          <w:szCs w:val="20"/>
          <w:lang w:val="es-ES" w:eastAsia="x-none"/>
        </w:rPr>
        <w:t>1</w:t>
      </w:r>
      <w:r w:rsidRPr="00F278A6">
        <w:rPr>
          <w:rFonts w:ascii="Arial" w:hAnsi="Arial" w:cs="Arial"/>
          <w:noProof/>
          <w:sz w:val="20"/>
          <w:szCs w:val="20"/>
          <w:lang w:val="es-ES" w:eastAsia="x-none"/>
        </w:rPr>
        <w:t xml:space="preserve">.1 </w:t>
      </w:r>
      <w:r w:rsidRPr="00F278A6">
        <w:rPr>
          <w:rFonts w:ascii="Arial" w:hAnsi="Arial" w:cs="Arial"/>
          <w:sz w:val="20"/>
          <w:szCs w:val="20"/>
          <w:lang w:val="ro-RO" w:eastAsia="x-none"/>
        </w:rPr>
        <w:t>Partile contractante au dreptul, pe durata indeplinirii contractului, de a conveni modificarea clauzelor contractului, prin act aditional.</w:t>
      </w:r>
      <w:r>
        <w:rPr>
          <w:rFonts w:ascii="Arial" w:hAnsi="Arial" w:cs="Arial"/>
          <w:sz w:val="20"/>
          <w:szCs w:val="20"/>
          <w:lang w:val="ro-RO" w:eastAsia="x-none"/>
        </w:rPr>
        <w:t xml:space="preserve"> </w:t>
      </w:r>
      <w:r w:rsidRPr="00F278A6">
        <w:rPr>
          <w:rFonts w:ascii="Arial" w:hAnsi="Arial" w:cs="Arial"/>
          <w:sz w:val="20"/>
          <w:szCs w:val="20"/>
          <w:lang w:val="ro-RO" w:eastAsia="x-none"/>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szCs w:val="20"/>
          <w:lang w:val="ro-RO" w:eastAsia="x-none"/>
        </w:rPr>
        <w:t xml:space="preserve">. </w:t>
      </w:r>
      <w:r w:rsidRPr="00F278A6">
        <w:rPr>
          <w:rFonts w:ascii="Arial" w:hAnsi="Arial" w:cs="Arial"/>
          <w:noProof/>
          <w:sz w:val="20"/>
          <w:szCs w:val="20"/>
          <w:lang w:val="ro-RO" w:eastAsia="x-none"/>
        </w:rPr>
        <w:t>Actul adiţional poate implica prelungirea duratei totale a Contractului de Servicii.</w:t>
      </w:r>
    </w:p>
    <w:p w14:paraId="4D52B985" w14:textId="19830BF3" w:rsidR="00F278A6" w:rsidRPr="00F278A6" w:rsidRDefault="00F278A6" w:rsidP="00F278A6">
      <w:pPr>
        <w:jc w:val="both"/>
        <w:rPr>
          <w:rFonts w:ascii="Arial" w:hAnsi="Arial" w:cs="Arial"/>
          <w:sz w:val="20"/>
          <w:szCs w:val="20"/>
          <w:lang w:val="ro-RO"/>
        </w:rPr>
      </w:pPr>
      <w:r w:rsidRPr="00F278A6">
        <w:rPr>
          <w:rFonts w:ascii="Arial" w:hAnsi="Arial" w:cs="Arial"/>
          <w:sz w:val="20"/>
          <w:szCs w:val="20"/>
          <w:lang w:val="es-ES"/>
        </w:rPr>
        <w:t>2</w:t>
      </w:r>
      <w:r>
        <w:rPr>
          <w:rFonts w:ascii="Arial" w:hAnsi="Arial" w:cs="Arial"/>
          <w:sz w:val="20"/>
          <w:szCs w:val="20"/>
          <w:lang w:val="es-ES"/>
        </w:rPr>
        <w:t>1</w:t>
      </w:r>
      <w:r w:rsidRPr="00F278A6">
        <w:rPr>
          <w:rFonts w:ascii="Arial" w:hAnsi="Arial" w:cs="Arial"/>
          <w:sz w:val="20"/>
          <w:szCs w:val="20"/>
          <w:lang w:val="ro-RO"/>
        </w:rPr>
        <w:t>.2 Prin acte aditionale nu se pot aduce modificari substantiale contractului de achizitie publica.</w:t>
      </w:r>
      <w:r>
        <w:rPr>
          <w:rFonts w:ascii="Arial" w:hAnsi="Arial" w:cs="Arial"/>
          <w:sz w:val="20"/>
          <w:szCs w:val="20"/>
          <w:lang w:val="ro-RO"/>
        </w:rPr>
        <w:t xml:space="preserve"> </w:t>
      </w:r>
      <w:r w:rsidRPr="00F278A6">
        <w:rPr>
          <w:rFonts w:ascii="Arial" w:hAnsi="Arial" w:cs="Arial"/>
          <w:bCs/>
          <w:sz w:val="20"/>
          <w:szCs w:val="20"/>
          <w:lang w:val="ro-RO" w:eastAsia="ro-RO"/>
        </w:rPr>
        <w:t xml:space="preserve">Modificările nesubstanțiale sunt singurele modificări ale </w:t>
      </w:r>
      <w:r w:rsidRPr="00F278A6">
        <w:rPr>
          <w:rFonts w:ascii="Arial" w:hAnsi="Arial" w:cs="Arial"/>
          <w:bCs/>
          <w:i/>
          <w:sz w:val="20"/>
          <w:szCs w:val="20"/>
          <w:lang w:val="ro-RO" w:eastAsia="ro-RO"/>
        </w:rPr>
        <w:t>Contractului</w:t>
      </w:r>
      <w:r w:rsidRPr="00F278A6">
        <w:rPr>
          <w:rFonts w:ascii="Arial" w:hAnsi="Arial" w:cs="Arial"/>
          <w:bCs/>
          <w:sz w:val="20"/>
          <w:szCs w:val="20"/>
          <w:lang w:val="ro-RO" w:eastAsia="ro-RO"/>
        </w:rPr>
        <w:t xml:space="preserve"> care pot fi făcute fără organizarea unei noi proceduri de atribuire.</w:t>
      </w:r>
    </w:p>
    <w:p w14:paraId="79A3F369" w14:textId="635D2893" w:rsidR="00F278A6" w:rsidRPr="00F278A6" w:rsidRDefault="00F278A6" w:rsidP="00F278A6">
      <w:pPr>
        <w:jc w:val="both"/>
        <w:rPr>
          <w:rFonts w:ascii="Arial" w:hAnsi="Arial" w:cs="Arial"/>
          <w:bCs/>
          <w:sz w:val="20"/>
          <w:szCs w:val="20"/>
          <w:lang w:val="rm-CH"/>
        </w:rPr>
      </w:pPr>
      <w:r w:rsidRPr="00F278A6">
        <w:rPr>
          <w:rFonts w:ascii="Arial" w:hAnsi="Arial" w:cs="Arial"/>
          <w:sz w:val="20"/>
          <w:szCs w:val="20"/>
          <w:lang w:val="es-ES"/>
        </w:rPr>
        <w:t>2</w:t>
      </w:r>
      <w:r>
        <w:rPr>
          <w:rFonts w:ascii="Arial" w:hAnsi="Arial" w:cs="Arial"/>
          <w:sz w:val="20"/>
          <w:szCs w:val="20"/>
          <w:lang w:val="es-ES"/>
        </w:rPr>
        <w:t>1</w:t>
      </w:r>
      <w:r w:rsidRPr="00F278A6">
        <w:rPr>
          <w:rFonts w:ascii="Arial" w:hAnsi="Arial" w:cs="Arial"/>
          <w:sz w:val="20"/>
          <w:szCs w:val="20"/>
          <w:lang w:val="ro-RO"/>
        </w:rPr>
        <w:t xml:space="preserve">.3 </w:t>
      </w:r>
      <w:r w:rsidRPr="00F278A6">
        <w:rPr>
          <w:rFonts w:ascii="Arial" w:hAnsi="Arial" w:cs="Arial"/>
          <w:bCs/>
          <w:sz w:val="20"/>
          <w:szCs w:val="20"/>
          <w:lang w:val="rm-CH"/>
        </w:rPr>
        <w:t xml:space="preserve">Modificările pot fi dispuse numai de către Achizitor, în conformitate și în limitele </w:t>
      </w:r>
      <w:r w:rsidRPr="00F278A6">
        <w:rPr>
          <w:rFonts w:ascii="Arial" w:hAnsi="Arial" w:cs="Arial"/>
          <w:bCs/>
          <w:i/>
          <w:sz w:val="20"/>
          <w:szCs w:val="20"/>
          <w:lang w:val="rm-CH"/>
        </w:rPr>
        <w:t>Contractului</w:t>
      </w:r>
      <w:r w:rsidRPr="00F278A6">
        <w:rPr>
          <w:rFonts w:ascii="Arial" w:hAnsi="Arial" w:cs="Arial"/>
          <w:bCs/>
          <w:sz w:val="20"/>
          <w:szCs w:val="20"/>
          <w:lang w:val="rm-CH"/>
        </w:rPr>
        <w:t xml:space="preserve"> și ale normelor tehnice și legale aplicabile, în orice moment înaintea emiterii </w:t>
      </w:r>
      <w:r w:rsidRPr="00F278A6">
        <w:rPr>
          <w:rFonts w:ascii="Arial" w:hAnsi="Arial" w:cs="Arial"/>
          <w:bCs/>
          <w:i/>
          <w:sz w:val="20"/>
          <w:szCs w:val="20"/>
          <w:lang w:val="rm-CH"/>
        </w:rPr>
        <w:t>Procesului-Verbal de Recepție</w:t>
      </w:r>
    </w:p>
    <w:p w14:paraId="21BE0A05" w14:textId="4991A1A4" w:rsidR="00F278A6" w:rsidRPr="00F278A6" w:rsidRDefault="00F278A6" w:rsidP="00F278A6">
      <w:pPr>
        <w:tabs>
          <w:tab w:val="left" w:pos="9000"/>
        </w:tabs>
        <w:autoSpaceDE w:val="0"/>
        <w:autoSpaceDN w:val="0"/>
        <w:adjustRightInd w:val="0"/>
        <w:contextualSpacing/>
        <w:jc w:val="both"/>
        <w:rPr>
          <w:rFonts w:ascii="Arial" w:hAnsi="Arial" w:cs="Arial"/>
          <w:bCs/>
          <w:sz w:val="20"/>
          <w:szCs w:val="20"/>
          <w:lang w:val="ro-RO" w:eastAsia="ro-RO"/>
        </w:rPr>
      </w:pPr>
      <w:r w:rsidRPr="00F278A6">
        <w:rPr>
          <w:rFonts w:ascii="Arial" w:hAnsi="Arial" w:cs="Arial"/>
          <w:sz w:val="20"/>
          <w:szCs w:val="20"/>
          <w:lang w:val="es-ES"/>
        </w:rPr>
        <w:t>2</w:t>
      </w:r>
      <w:r>
        <w:rPr>
          <w:rFonts w:ascii="Arial" w:hAnsi="Arial" w:cs="Arial"/>
          <w:sz w:val="20"/>
          <w:szCs w:val="20"/>
          <w:lang w:val="es-ES"/>
        </w:rPr>
        <w:t>1</w:t>
      </w:r>
      <w:r w:rsidRPr="00F278A6">
        <w:rPr>
          <w:rFonts w:ascii="Arial" w:eastAsia="Calibri" w:hAnsi="Arial" w:cs="Arial"/>
          <w:sz w:val="20"/>
          <w:szCs w:val="20"/>
          <w:lang w:val="ro-RO" w:eastAsia="ar-SA"/>
        </w:rPr>
        <w:t xml:space="preserve">.4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F278A6">
        <w:rPr>
          <w:rFonts w:ascii="Arial" w:hAnsi="Arial" w:cs="Arial"/>
          <w:bCs/>
          <w:i/>
          <w:sz w:val="20"/>
          <w:szCs w:val="20"/>
          <w:u w:val="single"/>
          <w:lang w:val="ro-RO" w:eastAsia="ro-RO"/>
        </w:rPr>
        <w:t>art. 221-222 din Legea nr. 98/2016</w:t>
      </w:r>
      <w:r w:rsidRPr="00F278A6">
        <w:rPr>
          <w:rFonts w:ascii="Arial" w:hAnsi="Arial" w:cs="Arial"/>
          <w:bCs/>
          <w:sz w:val="20"/>
          <w:szCs w:val="20"/>
          <w:lang w:val="ro-RO" w:eastAsia="ro-RO"/>
        </w:rPr>
        <w:t xml:space="preserve">, coroborate cu prevederile referitoare la modificări contractuale din </w:t>
      </w:r>
      <w:r w:rsidRPr="00F278A6">
        <w:rPr>
          <w:rFonts w:ascii="Arial" w:hAnsi="Arial" w:cs="Arial"/>
          <w:bCs/>
          <w:i/>
          <w:sz w:val="20"/>
          <w:szCs w:val="20"/>
          <w:u w:val="single"/>
          <w:lang w:val="ro-RO" w:eastAsia="ro-RO"/>
        </w:rPr>
        <w:t xml:space="preserve">HG nr. 395/2016 </w:t>
      </w:r>
      <w:r w:rsidRPr="00F278A6">
        <w:rPr>
          <w:rFonts w:ascii="Arial" w:hAnsi="Arial" w:cs="Arial"/>
          <w:bCs/>
          <w:i/>
          <w:sz w:val="20"/>
          <w:szCs w:val="20"/>
          <w:lang w:val="ro-RO" w:eastAsia="ro-RO"/>
        </w:rPr>
        <w:t>(</w:t>
      </w:r>
      <w:r w:rsidRPr="00F278A6">
        <w:rPr>
          <w:rFonts w:ascii="Arial" w:hAnsi="Arial" w:cs="Arial"/>
          <w:bCs/>
          <w:i/>
          <w:sz w:val="20"/>
          <w:szCs w:val="20"/>
          <w:u w:val="single"/>
          <w:lang w:val="ro-RO" w:eastAsia="ro-RO"/>
        </w:rPr>
        <w:t>art. 164 și 165</w:t>
      </w:r>
      <w:r w:rsidRPr="00F278A6">
        <w:rPr>
          <w:rFonts w:ascii="Arial" w:hAnsi="Arial" w:cs="Arial"/>
          <w:bCs/>
          <w:sz w:val="20"/>
          <w:szCs w:val="20"/>
          <w:lang w:val="ro-RO" w:eastAsia="ro-RO"/>
        </w:rPr>
        <w:t xml:space="preserve">) </w:t>
      </w:r>
    </w:p>
    <w:p w14:paraId="1293137F" w14:textId="6AD02B49" w:rsidR="00F278A6" w:rsidRPr="00F278A6" w:rsidRDefault="00F278A6" w:rsidP="00F278A6">
      <w:pPr>
        <w:ind w:right="1"/>
        <w:jc w:val="both"/>
        <w:rPr>
          <w:rFonts w:ascii="Arial" w:hAnsi="Arial" w:cs="Arial"/>
          <w:sz w:val="20"/>
          <w:szCs w:val="20"/>
          <w:lang w:val="ro-RO"/>
        </w:rPr>
      </w:pPr>
      <w:r w:rsidRPr="00F278A6">
        <w:rPr>
          <w:rFonts w:ascii="Arial" w:hAnsi="Arial" w:cs="Arial"/>
          <w:sz w:val="20"/>
          <w:szCs w:val="20"/>
          <w:lang w:val="es-ES"/>
        </w:rPr>
        <w:t>2</w:t>
      </w:r>
      <w:r>
        <w:rPr>
          <w:rFonts w:ascii="Arial" w:hAnsi="Arial" w:cs="Arial"/>
          <w:sz w:val="20"/>
          <w:szCs w:val="20"/>
          <w:lang w:val="es-ES"/>
        </w:rPr>
        <w:t>1</w:t>
      </w:r>
      <w:r w:rsidRPr="00CB2E98">
        <w:rPr>
          <w:rFonts w:ascii="Arial" w:hAnsi="Arial" w:cs="Arial"/>
          <w:sz w:val="20"/>
          <w:szCs w:val="20"/>
          <w:lang w:val="ro-RO"/>
        </w:rPr>
        <w:t xml:space="preserve">.5 </w:t>
      </w:r>
      <w:r w:rsidRPr="00F278A6">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p>
    <w:p w14:paraId="2F5FB306" w14:textId="1E44B0A7" w:rsidR="00F278A6" w:rsidRPr="00F278A6" w:rsidRDefault="00F278A6" w:rsidP="00F278A6">
      <w:pPr>
        <w:ind w:right="1"/>
        <w:jc w:val="both"/>
        <w:rPr>
          <w:rFonts w:ascii="Arial" w:hAnsi="Arial" w:cs="Arial"/>
          <w:sz w:val="20"/>
          <w:szCs w:val="20"/>
          <w:lang w:val="ro-RO"/>
        </w:rPr>
      </w:pPr>
      <w:r w:rsidRPr="00F278A6">
        <w:rPr>
          <w:rFonts w:ascii="Arial" w:hAnsi="Arial" w:cs="Arial"/>
          <w:sz w:val="20"/>
          <w:szCs w:val="20"/>
          <w:lang w:val="es-ES"/>
        </w:rPr>
        <w:t>2</w:t>
      </w:r>
      <w:r>
        <w:rPr>
          <w:rFonts w:ascii="Arial" w:hAnsi="Arial" w:cs="Arial"/>
          <w:sz w:val="20"/>
          <w:szCs w:val="20"/>
          <w:lang w:val="es-ES"/>
        </w:rPr>
        <w:t>1</w:t>
      </w:r>
      <w:r w:rsidRPr="00F278A6">
        <w:rPr>
          <w:rFonts w:ascii="Arial" w:hAnsi="Arial" w:cs="Arial"/>
          <w:sz w:val="20"/>
          <w:szCs w:val="20"/>
          <w:lang w:val="ro-RO"/>
        </w:rPr>
        <w:t xml:space="preserve">.6 Părţile contractante au dreptul, pe durata îndeplinirii contractului, de a conveni, prin act adiţional, adaptarea acelor clauze afectate de </w:t>
      </w:r>
      <w:r w:rsidRPr="00F278A6">
        <w:rPr>
          <w:rFonts w:ascii="Arial" w:hAnsi="Arial" w:cs="Arial"/>
          <w:sz w:val="20"/>
          <w:szCs w:val="20"/>
          <w:lang w:val="nl-NL"/>
        </w:rPr>
        <w:t xml:space="preserve"> modific</w:t>
      </w:r>
      <w:r w:rsidRPr="00F278A6">
        <w:rPr>
          <w:rFonts w:ascii="Arial" w:hAnsi="Arial" w:cs="Arial"/>
          <w:sz w:val="20"/>
          <w:szCs w:val="20"/>
          <w:lang w:val="ro-RO"/>
        </w:rPr>
        <w:t>ări ale legii.</w:t>
      </w:r>
    </w:p>
    <w:p w14:paraId="253266DB" w14:textId="77777777" w:rsidR="00F278A6" w:rsidRPr="00B66108" w:rsidRDefault="00F278A6" w:rsidP="00B66108">
      <w:pPr>
        <w:shd w:val="clear" w:color="auto" w:fill="FFFFFF"/>
        <w:jc w:val="both"/>
        <w:rPr>
          <w:rFonts w:ascii="Arial" w:hAnsi="Arial" w:cs="Arial"/>
          <w:sz w:val="20"/>
          <w:szCs w:val="20"/>
          <w:lang w:val="ro-RO" w:eastAsia="ro-RO"/>
        </w:rPr>
      </w:pPr>
    </w:p>
    <w:p w14:paraId="388B2BD4" w14:textId="77777777" w:rsidR="00F278A6" w:rsidRPr="00F278A6" w:rsidRDefault="00F278A6" w:rsidP="00F278A6">
      <w:pPr>
        <w:jc w:val="both"/>
        <w:rPr>
          <w:rFonts w:ascii="Arial" w:hAnsi="Arial" w:cs="Arial"/>
          <w:snapToGrid w:val="0"/>
          <w:sz w:val="20"/>
          <w:szCs w:val="20"/>
          <w:lang w:val="ro-RO"/>
        </w:rPr>
      </w:pPr>
      <w:r w:rsidRPr="00F278A6">
        <w:rPr>
          <w:rFonts w:ascii="Arial" w:hAnsi="Arial" w:cs="Arial"/>
          <w:b/>
          <w:bCs/>
          <w:snapToGrid w:val="0"/>
          <w:sz w:val="20"/>
          <w:szCs w:val="20"/>
          <w:lang w:val="ro-RO"/>
        </w:rPr>
        <w:t>22.</w:t>
      </w:r>
      <w:r w:rsidRPr="00F278A6">
        <w:rPr>
          <w:rFonts w:ascii="Arial" w:hAnsi="Arial" w:cs="Arial"/>
          <w:snapToGrid w:val="0"/>
          <w:sz w:val="20"/>
          <w:szCs w:val="20"/>
          <w:lang w:val="ro-RO"/>
        </w:rPr>
        <w:t xml:space="preserve"> </w:t>
      </w:r>
      <w:r w:rsidRPr="00F278A6">
        <w:rPr>
          <w:rFonts w:ascii="Arial" w:hAnsi="Arial" w:cs="Arial"/>
          <w:b/>
          <w:bCs/>
          <w:snapToGrid w:val="0"/>
          <w:sz w:val="20"/>
          <w:szCs w:val="20"/>
          <w:lang w:val="ro-RO"/>
        </w:rPr>
        <w:t xml:space="preserve">FORŢA MAJORĂ. </w:t>
      </w:r>
      <w:r w:rsidRPr="00F278A6">
        <w:rPr>
          <w:rFonts w:ascii="Arial" w:hAnsi="Arial" w:cs="Arial"/>
          <w:b/>
          <w:bCs/>
          <w:w w:val="97"/>
          <w:sz w:val="20"/>
          <w:szCs w:val="20"/>
          <w:lang w:val="pt-BR"/>
        </w:rPr>
        <w:t>CAZUL FORTUIT. IMPREVIZIUNEA</w:t>
      </w:r>
    </w:p>
    <w:p w14:paraId="4E1D2E58" w14:textId="77777777" w:rsidR="00F278A6" w:rsidRPr="00F278A6" w:rsidRDefault="00F278A6" w:rsidP="00F278A6">
      <w:pPr>
        <w:jc w:val="both"/>
        <w:rPr>
          <w:rFonts w:ascii="Arial" w:hAnsi="Arial" w:cs="Arial"/>
          <w:snapToGrid w:val="0"/>
          <w:sz w:val="20"/>
          <w:szCs w:val="20"/>
          <w:lang w:val="ro-RO"/>
        </w:rPr>
      </w:pPr>
      <w:r w:rsidRPr="00F278A6">
        <w:rPr>
          <w:rFonts w:ascii="Arial" w:hAnsi="Arial" w:cs="Arial"/>
          <w:b/>
          <w:bCs/>
          <w:snapToGrid w:val="0"/>
          <w:sz w:val="20"/>
          <w:szCs w:val="20"/>
          <w:lang w:val="ro-RO"/>
        </w:rPr>
        <w:t>22.1.</w:t>
      </w:r>
      <w:r w:rsidRPr="00F278A6">
        <w:rPr>
          <w:rFonts w:ascii="Arial" w:hAnsi="Arial" w:cs="Arial"/>
          <w:snapToGrid w:val="0"/>
          <w:sz w:val="20"/>
          <w:szCs w:val="20"/>
          <w:lang w:val="ro-RO"/>
        </w:rPr>
        <w:t xml:space="preserve"> </w:t>
      </w:r>
      <w:r w:rsidRPr="00F278A6">
        <w:rPr>
          <w:rFonts w:ascii="Arial" w:hAnsi="Arial" w:cs="Arial"/>
          <w:b/>
          <w:bCs/>
          <w:snapToGrid w:val="0"/>
          <w:sz w:val="20"/>
          <w:szCs w:val="20"/>
          <w:lang w:val="ro-RO"/>
        </w:rPr>
        <w:t>Forţa majoră</w:t>
      </w:r>
    </w:p>
    <w:p w14:paraId="5087C700" w14:textId="77777777" w:rsidR="00F278A6" w:rsidRPr="00F278A6" w:rsidRDefault="00F278A6" w:rsidP="00F278A6">
      <w:pPr>
        <w:jc w:val="both"/>
        <w:rPr>
          <w:rFonts w:ascii="Arial" w:hAnsi="Arial" w:cs="Arial"/>
          <w:snapToGrid w:val="0"/>
          <w:sz w:val="20"/>
          <w:szCs w:val="20"/>
          <w:lang w:val="ro-RO"/>
        </w:rPr>
      </w:pPr>
      <w:r w:rsidRPr="00F278A6">
        <w:rPr>
          <w:rFonts w:ascii="Arial" w:hAnsi="Arial" w:cs="Arial"/>
          <w:snapToGrid w:val="0"/>
          <w:sz w:val="20"/>
          <w:szCs w:val="20"/>
          <w:lang w:val="ro-RO"/>
        </w:rPr>
        <w:t>(1) Forţa majoră este constatată de o autoritate competentă.</w:t>
      </w:r>
    </w:p>
    <w:p w14:paraId="03EA2D76" w14:textId="77777777" w:rsidR="00F278A6" w:rsidRPr="00F278A6" w:rsidRDefault="00F278A6" w:rsidP="00F278A6">
      <w:pPr>
        <w:jc w:val="both"/>
        <w:rPr>
          <w:rFonts w:ascii="Arial" w:hAnsi="Arial" w:cs="Arial"/>
          <w:snapToGrid w:val="0"/>
          <w:sz w:val="20"/>
          <w:szCs w:val="20"/>
          <w:lang w:val="ro-RO"/>
        </w:rPr>
      </w:pPr>
      <w:r w:rsidRPr="00F278A6">
        <w:rPr>
          <w:rFonts w:ascii="Arial" w:hAnsi="Arial" w:cs="Arial"/>
          <w:bCs/>
          <w:snapToGrid w:val="0"/>
          <w:sz w:val="20"/>
          <w:szCs w:val="20"/>
          <w:lang w:val="ro-RO"/>
        </w:rPr>
        <w:t>(2)</w:t>
      </w:r>
      <w:r w:rsidRPr="00F278A6">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49DEAEE8" w14:textId="77777777" w:rsidR="00F278A6" w:rsidRPr="00F278A6" w:rsidRDefault="00F278A6" w:rsidP="00F278A6">
      <w:pPr>
        <w:jc w:val="both"/>
        <w:rPr>
          <w:rFonts w:ascii="Arial" w:hAnsi="Arial" w:cs="Arial"/>
          <w:snapToGrid w:val="0"/>
          <w:sz w:val="20"/>
          <w:szCs w:val="20"/>
          <w:lang w:val="ro-RO"/>
        </w:rPr>
      </w:pPr>
      <w:r w:rsidRPr="00F278A6">
        <w:rPr>
          <w:rFonts w:ascii="Arial" w:hAnsi="Arial" w:cs="Arial"/>
          <w:bCs/>
          <w:snapToGrid w:val="0"/>
          <w:sz w:val="20"/>
          <w:szCs w:val="20"/>
          <w:lang w:val="ro-RO"/>
        </w:rPr>
        <w:t>(3)</w:t>
      </w:r>
      <w:r w:rsidRPr="00F278A6">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7EE8C61B" w14:textId="77777777" w:rsidR="00F278A6" w:rsidRPr="00F278A6" w:rsidRDefault="00F278A6" w:rsidP="00F278A6">
      <w:pPr>
        <w:jc w:val="both"/>
        <w:rPr>
          <w:rFonts w:ascii="Arial" w:hAnsi="Arial" w:cs="Arial"/>
          <w:snapToGrid w:val="0"/>
          <w:sz w:val="20"/>
          <w:szCs w:val="20"/>
          <w:lang w:val="ro-RO"/>
        </w:rPr>
      </w:pPr>
      <w:r w:rsidRPr="00F278A6">
        <w:rPr>
          <w:rFonts w:ascii="Arial" w:hAnsi="Arial" w:cs="Arial"/>
          <w:bCs/>
          <w:snapToGrid w:val="0"/>
          <w:sz w:val="20"/>
          <w:szCs w:val="20"/>
          <w:lang w:val="ro-RO"/>
        </w:rPr>
        <w:t xml:space="preserve">(4) </w:t>
      </w:r>
      <w:r w:rsidRPr="00F278A6">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FEFA2BC" w14:textId="6C8A2DBD" w:rsidR="00F278A6" w:rsidRDefault="00F278A6" w:rsidP="00E72DC5">
      <w:pPr>
        <w:jc w:val="both"/>
        <w:rPr>
          <w:rFonts w:ascii="Arial" w:hAnsi="Arial" w:cs="Arial"/>
          <w:snapToGrid w:val="0"/>
          <w:sz w:val="20"/>
          <w:szCs w:val="20"/>
          <w:lang w:val="ro-RO"/>
        </w:rPr>
      </w:pPr>
      <w:r w:rsidRPr="00F278A6">
        <w:rPr>
          <w:rFonts w:ascii="Arial" w:hAnsi="Arial" w:cs="Arial"/>
          <w:bCs/>
          <w:snapToGrid w:val="0"/>
          <w:sz w:val="20"/>
          <w:szCs w:val="20"/>
          <w:lang w:val="ro-RO"/>
        </w:rPr>
        <w:t>(5)</w:t>
      </w:r>
      <w:r w:rsidRPr="00F278A6">
        <w:rPr>
          <w:rFonts w:ascii="Arial" w:hAnsi="Arial" w:cs="Arial"/>
          <w:snapToGrid w:val="0"/>
          <w:sz w:val="20"/>
          <w:szCs w:val="20"/>
          <w:lang w:val="ro-RO"/>
        </w:rPr>
        <w:t xml:space="preserve"> Dacă forţa majoră acţionează sau se estimează că va acţiona o perioadă mai mare de </w:t>
      </w:r>
      <w:r w:rsidR="00E72DC5">
        <w:rPr>
          <w:rFonts w:ascii="Arial" w:hAnsi="Arial" w:cs="Arial"/>
          <w:snapToGrid w:val="0"/>
          <w:sz w:val="20"/>
          <w:szCs w:val="20"/>
          <w:lang w:val="ro-RO"/>
        </w:rPr>
        <w:t>6</w:t>
      </w:r>
      <w:r w:rsidRPr="00F278A6">
        <w:rPr>
          <w:rFonts w:ascii="Arial" w:hAnsi="Arial" w:cs="Arial"/>
          <w:snapToGrid w:val="0"/>
          <w:sz w:val="20"/>
          <w:szCs w:val="20"/>
          <w:lang w:val="ro-RO"/>
        </w:rPr>
        <w:t xml:space="preserve"> lun</w:t>
      </w:r>
      <w:r w:rsidR="00E72DC5">
        <w:rPr>
          <w:rFonts w:ascii="Arial" w:hAnsi="Arial" w:cs="Arial"/>
          <w:snapToGrid w:val="0"/>
          <w:sz w:val="20"/>
          <w:szCs w:val="20"/>
          <w:lang w:val="ro-RO"/>
        </w:rPr>
        <w:t>i</w:t>
      </w:r>
      <w:r w:rsidRPr="00F278A6">
        <w:rPr>
          <w:rFonts w:ascii="Arial" w:hAnsi="Arial" w:cs="Arial"/>
          <w:snapToGrid w:val="0"/>
          <w:sz w:val="20"/>
          <w:szCs w:val="20"/>
          <w:lang w:val="ro-RO"/>
        </w:rPr>
        <w:t>, oricare parte va avea dreptul să notifice celeilalte părţi încetarea de plin drept a prezentului contract, fără ca vreuna dintre părţi să poată pretinde celeilalte daune-interese.</w:t>
      </w:r>
    </w:p>
    <w:p w14:paraId="0C30D68D" w14:textId="77777777" w:rsidR="000F739C" w:rsidRPr="00F278A6" w:rsidRDefault="000F739C" w:rsidP="00E72DC5">
      <w:pPr>
        <w:jc w:val="both"/>
        <w:rPr>
          <w:rFonts w:ascii="Arial" w:hAnsi="Arial" w:cs="Arial"/>
          <w:snapToGrid w:val="0"/>
          <w:sz w:val="20"/>
          <w:szCs w:val="20"/>
          <w:lang w:val="ro-RO"/>
        </w:rPr>
      </w:pPr>
    </w:p>
    <w:p w14:paraId="1742E229" w14:textId="77777777" w:rsidR="00F278A6" w:rsidRPr="00F278A6" w:rsidRDefault="00F278A6" w:rsidP="00F278A6">
      <w:pPr>
        <w:widowControl w:val="0"/>
        <w:autoSpaceDE w:val="0"/>
        <w:autoSpaceDN w:val="0"/>
        <w:adjustRightInd w:val="0"/>
        <w:ind w:right="-630"/>
        <w:rPr>
          <w:rFonts w:ascii="Arial" w:hAnsi="Arial" w:cs="Arial"/>
          <w:b/>
          <w:sz w:val="20"/>
          <w:szCs w:val="20"/>
          <w:lang w:val="ro-RO"/>
        </w:rPr>
      </w:pPr>
      <w:r w:rsidRPr="00F278A6">
        <w:rPr>
          <w:rFonts w:ascii="Arial" w:hAnsi="Arial" w:cs="Arial"/>
          <w:b/>
          <w:bCs/>
          <w:w w:val="97"/>
          <w:sz w:val="20"/>
          <w:szCs w:val="20"/>
          <w:lang w:val="ro-RO"/>
        </w:rPr>
        <w:t>22</w:t>
      </w:r>
      <w:r w:rsidRPr="00F278A6">
        <w:rPr>
          <w:rFonts w:ascii="Arial" w:hAnsi="Arial" w:cs="Arial"/>
          <w:b/>
          <w:bCs/>
          <w:w w:val="98"/>
          <w:sz w:val="20"/>
          <w:szCs w:val="20"/>
          <w:lang w:val="ro-RO"/>
        </w:rPr>
        <w:t>.2</w:t>
      </w:r>
      <w:r w:rsidRPr="00F278A6">
        <w:rPr>
          <w:rFonts w:ascii="Arial" w:hAnsi="Arial" w:cs="Arial"/>
          <w:b/>
          <w:spacing w:val="1"/>
          <w:sz w:val="20"/>
          <w:szCs w:val="20"/>
          <w:lang w:val="ro-RO"/>
        </w:rPr>
        <w:t xml:space="preserve"> </w:t>
      </w:r>
      <w:r w:rsidRPr="00F278A6">
        <w:rPr>
          <w:rFonts w:ascii="Arial" w:hAnsi="Arial" w:cs="Arial"/>
          <w:b/>
          <w:bCs/>
          <w:w w:val="97"/>
          <w:sz w:val="20"/>
          <w:szCs w:val="20"/>
          <w:lang w:val="ro-RO"/>
        </w:rPr>
        <w:t>Ca</w:t>
      </w:r>
      <w:r w:rsidRPr="00F278A6">
        <w:rPr>
          <w:rFonts w:ascii="Arial" w:hAnsi="Arial" w:cs="Arial"/>
          <w:b/>
          <w:bCs/>
          <w:sz w:val="20"/>
          <w:szCs w:val="20"/>
          <w:lang w:val="ro-RO"/>
        </w:rPr>
        <w:t>z</w:t>
      </w:r>
      <w:r w:rsidRPr="00F278A6">
        <w:rPr>
          <w:rFonts w:ascii="Arial" w:hAnsi="Arial" w:cs="Arial"/>
          <w:b/>
          <w:bCs/>
          <w:w w:val="98"/>
          <w:sz w:val="20"/>
          <w:szCs w:val="20"/>
          <w:lang w:val="ro-RO"/>
        </w:rPr>
        <w:t>ul</w:t>
      </w:r>
      <w:r w:rsidRPr="00F278A6">
        <w:rPr>
          <w:rFonts w:ascii="Arial" w:hAnsi="Arial" w:cs="Arial"/>
          <w:b/>
          <w:spacing w:val="-1"/>
          <w:sz w:val="20"/>
          <w:szCs w:val="20"/>
          <w:lang w:val="ro-RO"/>
        </w:rPr>
        <w:t xml:space="preserve"> </w:t>
      </w:r>
      <w:r w:rsidRPr="00F278A6">
        <w:rPr>
          <w:rFonts w:ascii="Arial" w:hAnsi="Arial" w:cs="Arial"/>
          <w:b/>
          <w:bCs/>
          <w:w w:val="98"/>
          <w:sz w:val="20"/>
          <w:szCs w:val="20"/>
          <w:lang w:val="ro-RO"/>
        </w:rPr>
        <w:t>Fo</w:t>
      </w:r>
      <w:r w:rsidRPr="00F278A6">
        <w:rPr>
          <w:rFonts w:ascii="Arial" w:hAnsi="Arial" w:cs="Arial"/>
          <w:b/>
          <w:bCs/>
          <w:w w:val="97"/>
          <w:sz w:val="20"/>
          <w:szCs w:val="20"/>
          <w:lang w:val="ro-RO"/>
        </w:rPr>
        <w:t>rt</w:t>
      </w:r>
      <w:r w:rsidRPr="00F278A6">
        <w:rPr>
          <w:rFonts w:ascii="Arial" w:hAnsi="Arial" w:cs="Arial"/>
          <w:b/>
          <w:bCs/>
          <w:spacing w:val="-1"/>
          <w:w w:val="98"/>
          <w:sz w:val="20"/>
          <w:szCs w:val="20"/>
          <w:lang w:val="ro-RO"/>
        </w:rPr>
        <w:t>u</w:t>
      </w:r>
      <w:r w:rsidRPr="00F278A6">
        <w:rPr>
          <w:rFonts w:ascii="Arial" w:hAnsi="Arial" w:cs="Arial"/>
          <w:b/>
          <w:bCs/>
          <w:w w:val="98"/>
          <w:sz w:val="20"/>
          <w:szCs w:val="20"/>
          <w:lang w:val="ro-RO"/>
        </w:rPr>
        <w:t>i</w:t>
      </w:r>
      <w:r w:rsidRPr="00F278A6">
        <w:rPr>
          <w:rFonts w:ascii="Arial" w:hAnsi="Arial" w:cs="Arial"/>
          <w:b/>
          <w:bCs/>
          <w:w w:val="97"/>
          <w:sz w:val="20"/>
          <w:szCs w:val="20"/>
          <w:lang w:val="ro-RO"/>
        </w:rPr>
        <w:t>t</w:t>
      </w:r>
    </w:p>
    <w:p w14:paraId="7BEB0CE4" w14:textId="7A59A48A" w:rsidR="00F278A6" w:rsidRPr="00F278A6" w:rsidRDefault="00F278A6" w:rsidP="00E72DC5">
      <w:pPr>
        <w:jc w:val="both"/>
        <w:rPr>
          <w:rFonts w:ascii="Arial" w:hAnsi="Arial" w:cs="Arial"/>
          <w:sz w:val="20"/>
          <w:szCs w:val="20"/>
          <w:lang w:val="ro-RO"/>
        </w:rPr>
      </w:pPr>
      <w:r w:rsidRPr="00F278A6">
        <w:rPr>
          <w:rFonts w:ascii="Arial" w:hAnsi="Arial" w:cs="Arial"/>
          <w:sz w:val="20"/>
          <w:szCs w:val="20"/>
          <w:lang w:val="ro-RO"/>
        </w:rPr>
        <w:t>(1) Cazul fortuit este un eveniment care nu poate fi prevăzut nici împiedicat de către partea care ar fi trebuit să răspundă dacă evenimentul nu s-ar fi produs Partea afectată de cazul fortuit are obligația de a notifica</w:t>
      </w:r>
      <w:r w:rsidR="00E72DC5">
        <w:rPr>
          <w:rFonts w:ascii="Arial" w:hAnsi="Arial" w:cs="Arial"/>
          <w:sz w:val="20"/>
          <w:szCs w:val="20"/>
          <w:lang w:val="ro-RO"/>
        </w:rPr>
        <w:t xml:space="preserve"> </w:t>
      </w:r>
      <w:r w:rsidRPr="00F278A6">
        <w:rPr>
          <w:rFonts w:ascii="Arial" w:hAnsi="Arial" w:cs="Arial"/>
          <w:sz w:val="20"/>
          <w:szCs w:val="20"/>
          <w:lang w:val="ro-RO"/>
        </w:rPr>
        <w:t>celeilalte părți, imediat și în mod complet, producerea acestuia.</w:t>
      </w:r>
    </w:p>
    <w:p w14:paraId="437C69C2" w14:textId="0C09A4D3" w:rsidR="00F278A6" w:rsidRDefault="00F278A6" w:rsidP="00E72DC5">
      <w:pPr>
        <w:jc w:val="both"/>
        <w:rPr>
          <w:rFonts w:ascii="Arial" w:hAnsi="Arial" w:cs="Arial"/>
          <w:sz w:val="20"/>
          <w:szCs w:val="20"/>
          <w:lang w:val="pt-BR"/>
        </w:rPr>
      </w:pPr>
      <w:r w:rsidRPr="00F278A6">
        <w:rPr>
          <w:rFonts w:ascii="Arial" w:hAnsi="Arial" w:cs="Arial"/>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930CCD1" w14:textId="77777777" w:rsidR="000F739C" w:rsidRPr="00F278A6" w:rsidRDefault="000F739C" w:rsidP="00E72DC5">
      <w:pPr>
        <w:jc w:val="both"/>
        <w:rPr>
          <w:rFonts w:ascii="Arial" w:hAnsi="Arial" w:cs="Arial"/>
          <w:sz w:val="20"/>
          <w:szCs w:val="20"/>
          <w:lang w:val="pt-BR"/>
        </w:rPr>
      </w:pPr>
    </w:p>
    <w:p w14:paraId="16F2173D" w14:textId="77777777" w:rsidR="00F278A6" w:rsidRPr="00F278A6" w:rsidRDefault="00F278A6" w:rsidP="00F278A6">
      <w:pPr>
        <w:rPr>
          <w:rFonts w:ascii="Arial" w:hAnsi="Arial" w:cs="Arial"/>
          <w:b/>
          <w:sz w:val="20"/>
          <w:szCs w:val="20"/>
          <w:lang w:val="pt-BR"/>
        </w:rPr>
      </w:pPr>
      <w:r w:rsidRPr="00F278A6">
        <w:rPr>
          <w:rFonts w:ascii="Arial" w:hAnsi="Arial" w:cs="Arial"/>
          <w:b/>
          <w:sz w:val="20"/>
          <w:szCs w:val="20"/>
          <w:lang w:val="pt-BR"/>
        </w:rPr>
        <w:t>22.3 Impreviziunea</w:t>
      </w:r>
    </w:p>
    <w:p w14:paraId="607237E1" w14:textId="77777777" w:rsidR="00F278A6" w:rsidRPr="00F278A6" w:rsidRDefault="00F278A6" w:rsidP="00E72DC5">
      <w:pPr>
        <w:jc w:val="both"/>
        <w:rPr>
          <w:rFonts w:ascii="Arial" w:hAnsi="Arial" w:cs="Arial"/>
          <w:sz w:val="20"/>
          <w:szCs w:val="20"/>
          <w:lang w:val="pt-BR"/>
        </w:rPr>
      </w:pPr>
      <w:r w:rsidRPr="00F278A6">
        <w:rPr>
          <w:rFonts w:ascii="Arial" w:hAnsi="Arial" w:cs="Arial"/>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18D69FD6" w14:textId="77777777" w:rsidR="00F278A6" w:rsidRPr="00F278A6" w:rsidRDefault="00F278A6" w:rsidP="00E72DC5">
      <w:pPr>
        <w:jc w:val="both"/>
        <w:rPr>
          <w:rFonts w:ascii="Arial" w:hAnsi="Arial" w:cs="Arial"/>
          <w:sz w:val="20"/>
          <w:szCs w:val="20"/>
          <w:lang w:val="pt-BR"/>
        </w:rPr>
      </w:pPr>
      <w:r w:rsidRPr="00F278A6">
        <w:rPr>
          <w:rFonts w:ascii="Arial" w:hAnsi="Arial" w:cs="Arial"/>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CBE9A33" w14:textId="77777777" w:rsidR="00F278A6" w:rsidRPr="00F278A6" w:rsidRDefault="00F278A6" w:rsidP="00E72DC5">
      <w:pPr>
        <w:jc w:val="both"/>
        <w:rPr>
          <w:rFonts w:ascii="Arial" w:hAnsi="Arial" w:cs="Arial"/>
          <w:sz w:val="20"/>
          <w:szCs w:val="20"/>
          <w:lang w:val="pt-BR"/>
        </w:rPr>
      </w:pPr>
      <w:r w:rsidRPr="00F278A6">
        <w:rPr>
          <w:rFonts w:ascii="Arial" w:hAnsi="Arial" w:cs="Arial"/>
          <w:sz w:val="20"/>
          <w:szCs w:val="20"/>
          <w:lang w:val="pt-BR"/>
        </w:rPr>
        <w:t>a) adaptarea contractului, pentru a distribui în mod echitabil între părți pierderile și beneficiile rezultate din schimbarea excepțională a împrejurărilor;</w:t>
      </w:r>
    </w:p>
    <w:p w14:paraId="372E7EFA" w14:textId="77777777" w:rsidR="00F278A6" w:rsidRPr="00F278A6" w:rsidRDefault="00F278A6" w:rsidP="00E72DC5">
      <w:pPr>
        <w:jc w:val="both"/>
        <w:rPr>
          <w:rFonts w:ascii="Arial" w:hAnsi="Arial" w:cs="Arial"/>
          <w:sz w:val="20"/>
          <w:szCs w:val="20"/>
          <w:lang w:val="pt-BR"/>
        </w:rPr>
      </w:pPr>
      <w:r w:rsidRPr="00F278A6">
        <w:rPr>
          <w:rFonts w:ascii="Arial" w:hAnsi="Arial" w:cs="Arial"/>
          <w:sz w:val="20"/>
          <w:szCs w:val="20"/>
          <w:lang w:val="pt-BR"/>
        </w:rPr>
        <w:t>b) încetarea contractului.</w:t>
      </w:r>
    </w:p>
    <w:p w14:paraId="0DCA1EC1" w14:textId="77777777" w:rsidR="00F278A6" w:rsidRPr="00F278A6" w:rsidRDefault="00F278A6" w:rsidP="00F278A6">
      <w:pPr>
        <w:ind w:firstLine="270"/>
        <w:jc w:val="both"/>
        <w:rPr>
          <w:rFonts w:ascii="Arial" w:hAnsi="Arial" w:cs="Arial"/>
          <w:snapToGrid w:val="0"/>
          <w:sz w:val="20"/>
          <w:szCs w:val="20"/>
          <w:lang w:val="ro-RO"/>
        </w:rPr>
      </w:pPr>
    </w:p>
    <w:p w14:paraId="3E57BDBD" w14:textId="77777777" w:rsidR="00E72DC5" w:rsidRPr="00E72DC5" w:rsidRDefault="00E72DC5" w:rsidP="00E72DC5">
      <w:pPr>
        <w:ind w:right="-79"/>
        <w:jc w:val="both"/>
        <w:rPr>
          <w:rFonts w:ascii="Arial" w:hAnsi="Arial" w:cs="Arial"/>
          <w:b/>
          <w:bCs/>
          <w:sz w:val="20"/>
          <w:szCs w:val="20"/>
          <w:lang w:val="ro-RO"/>
        </w:rPr>
      </w:pPr>
      <w:r w:rsidRPr="00E72DC5">
        <w:rPr>
          <w:rFonts w:ascii="Arial" w:hAnsi="Arial" w:cs="Arial"/>
          <w:b/>
          <w:bCs/>
          <w:sz w:val="20"/>
          <w:szCs w:val="20"/>
          <w:lang w:val="ro-RO"/>
        </w:rPr>
        <w:t>23. Soluţionarea litigiilor</w:t>
      </w:r>
    </w:p>
    <w:p w14:paraId="4716C2EB" w14:textId="77777777" w:rsidR="00E72DC5" w:rsidRPr="00E72DC5" w:rsidRDefault="00E72DC5" w:rsidP="00E72DC5">
      <w:pPr>
        <w:ind w:right="-79"/>
        <w:jc w:val="both"/>
        <w:rPr>
          <w:rFonts w:ascii="Arial" w:hAnsi="Arial" w:cs="Arial"/>
          <w:sz w:val="20"/>
          <w:szCs w:val="20"/>
          <w:lang w:val="ro-RO"/>
        </w:rPr>
      </w:pPr>
      <w:r w:rsidRPr="00E72DC5">
        <w:rPr>
          <w:rFonts w:ascii="Arial" w:hAnsi="Arial" w:cs="Arial"/>
          <w:bCs/>
          <w:sz w:val="20"/>
          <w:szCs w:val="20"/>
          <w:lang w:val="ro-RO"/>
        </w:rPr>
        <w:t>23.1.</w:t>
      </w:r>
      <w:r w:rsidRPr="00E72DC5">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4F40813E" w14:textId="56AD82B0" w:rsidR="00E72DC5" w:rsidRPr="00E72DC5" w:rsidRDefault="00E72DC5" w:rsidP="00E72DC5">
      <w:pPr>
        <w:ind w:right="-79"/>
        <w:jc w:val="both"/>
        <w:rPr>
          <w:rFonts w:ascii="Arial" w:hAnsi="Arial" w:cs="Arial"/>
          <w:sz w:val="20"/>
          <w:szCs w:val="20"/>
          <w:lang w:val="ro-RO"/>
        </w:rPr>
      </w:pPr>
      <w:r w:rsidRPr="00E72DC5">
        <w:rPr>
          <w:rFonts w:ascii="Arial" w:hAnsi="Arial" w:cs="Arial"/>
          <w:bCs/>
          <w:sz w:val="20"/>
          <w:szCs w:val="20"/>
          <w:lang w:val="ro-RO"/>
        </w:rPr>
        <w:t>23.2.</w:t>
      </w:r>
      <w:r w:rsidRPr="00E72DC5">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r>
        <w:rPr>
          <w:rFonts w:ascii="Arial" w:hAnsi="Arial" w:cs="Arial"/>
          <w:sz w:val="20"/>
          <w:szCs w:val="20"/>
          <w:lang w:val="ro-RO"/>
        </w:rPr>
        <w:t xml:space="preserve"> de la sediul Achizitorului.</w:t>
      </w:r>
    </w:p>
    <w:p w14:paraId="54A67555" w14:textId="77777777" w:rsidR="00B66108" w:rsidRPr="00C61094" w:rsidRDefault="00B66108" w:rsidP="00B66108">
      <w:pPr>
        <w:shd w:val="clear" w:color="auto" w:fill="FFFFFF"/>
        <w:jc w:val="both"/>
        <w:rPr>
          <w:rFonts w:ascii="Arial" w:hAnsi="Arial" w:cs="Arial"/>
          <w:sz w:val="20"/>
          <w:szCs w:val="20"/>
          <w:lang w:val="ro-RO" w:eastAsia="ro-RO"/>
        </w:rPr>
      </w:pPr>
    </w:p>
    <w:p w14:paraId="426D5C94" w14:textId="77777777" w:rsidR="00E72DC5" w:rsidRPr="00E72DC5" w:rsidRDefault="00E72DC5" w:rsidP="00E72DC5">
      <w:pPr>
        <w:jc w:val="both"/>
        <w:rPr>
          <w:rFonts w:ascii="Arial" w:hAnsi="Arial" w:cs="Arial"/>
          <w:b/>
          <w:bCs/>
          <w:snapToGrid w:val="0"/>
          <w:sz w:val="20"/>
          <w:szCs w:val="20"/>
          <w:lang w:val="ro-RO"/>
        </w:rPr>
      </w:pPr>
      <w:r w:rsidRPr="00E72DC5">
        <w:rPr>
          <w:rFonts w:ascii="Arial" w:hAnsi="Arial" w:cs="Arial"/>
          <w:b/>
          <w:bCs/>
          <w:snapToGrid w:val="0"/>
          <w:sz w:val="20"/>
          <w:szCs w:val="20"/>
          <w:lang w:val="ro-RO"/>
        </w:rPr>
        <w:t>24.</w:t>
      </w:r>
      <w:r w:rsidRPr="00E72DC5">
        <w:rPr>
          <w:rFonts w:ascii="Arial" w:hAnsi="Arial" w:cs="Arial"/>
          <w:snapToGrid w:val="0"/>
          <w:sz w:val="20"/>
          <w:szCs w:val="20"/>
          <w:lang w:val="ro-RO"/>
        </w:rPr>
        <w:t xml:space="preserve"> </w:t>
      </w:r>
      <w:r w:rsidRPr="00E72DC5">
        <w:rPr>
          <w:rFonts w:ascii="Arial" w:hAnsi="Arial" w:cs="Arial"/>
          <w:b/>
          <w:bCs/>
          <w:snapToGrid w:val="0"/>
          <w:sz w:val="20"/>
          <w:szCs w:val="20"/>
          <w:lang w:val="ro-RO"/>
        </w:rPr>
        <w:t>Limba care guvernează contractul</w:t>
      </w:r>
    </w:p>
    <w:p w14:paraId="78857C12" w14:textId="77777777" w:rsidR="00E72DC5" w:rsidRPr="00E72DC5" w:rsidRDefault="00E72DC5" w:rsidP="00E72DC5">
      <w:pPr>
        <w:jc w:val="both"/>
        <w:outlineLvl w:val="0"/>
        <w:rPr>
          <w:rFonts w:ascii="Arial" w:hAnsi="Arial" w:cs="Arial"/>
          <w:snapToGrid w:val="0"/>
          <w:sz w:val="20"/>
          <w:szCs w:val="20"/>
          <w:lang w:val="ro-RO"/>
        </w:rPr>
      </w:pPr>
      <w:r w:rsidRPr="00E72DC5">
        <w:rPr>
          <w:rFonts w:ascii="Arial" w:hAnsi="Arial" w:cs="Arial"/>
          <w:bCs/>
          <w:snapToGrid w:val="0"/>
          <w:sz w:val="20"/>
          <w:szCs w:val="20"/>
          <w:lang w:val="ro-RO"/>
        </w:rPr>
        <w:t>24.1.</w:t>
      </w:r>
      <w:r w:rsidRPr="00E72DC5">
        <w:rPr>
          <w:rFonts w:ascii="Arial" w:hAnsi="Arial" w:cs="Arial"/>
          <w:snapToGrid w:val="0"/>
          <w:sz w:val="20"/>
          <w:szCs w:val="20"/>
          <w:lang w:val="ro-RO"/>
        </w:rPr>
        <w:t xml:space="preserve"> Limba care guvernează Contractul este limba română.</w:t>
      </w:r>
    </w:p>
    <w:p w14:paraId="33F5A45E" w14:textId="77777777" w:rsidR="00E72DC5" w:rsidRPr="00E72DC5" w:rsidRDefault="00E72DC5" w:rsidP="00E72DC5">
      <w:pPr>
        <w:jc w:val="both"/>
        <w:rPr>
          <w:rFonts w:ascii="Arial" w:hAnsi="Arial" w:cs="Arial"/>
          <w:b/>
          <w:bCs/>
          <w:snapToGrid w:val="0"/>
          <w:sz w:val="20"/>
          <w:szCs w:val="20"/>
          <w:lang w:val="ro-RO"/>
        </w:rPr>
      </w:pPr>
    </w:p>
    <w:p w14:paraId="71AF7E4A" w14:textId="77777777" w:rsidR="00E72DC5" w:rsidRPr="00E72DC5" w:rsidRDefault="00E72DC5" w:rsidP="00E72DC5">
      <w:pPr>
        <w:jc w:val="both"/>
        <w:rPr>
          <w:rFonts w:ascii="Arial" w:hAnsi="Arial" w:cs="Arial"/>
          <w:b/>
          <w:bCs/>
          <w:snapToGrid w:val="0"/>
          <w:sz w:val="20"/>
          <w:szCs w:val="20"/>
          <w:lang w:val="ro-RO"/>
        </w:rPr>
      </w:pPr>
      <w:r w:rsidRPr="00E72DC5">
        <w:rPr>
          <w:rFonts w:ascii="Arial" w:hAnsi="Arial" w:cs="Arial"/>
          <w:b/>
          <w:bCs/>
          <w:snapToGrid w:val="0"/>
          <w:sz w:val="20"/>
          <w:szCs w:val="20"/>
          <w:lang w:val="ro-RO"/>
        </w:rPr>
        <w:t>25.</w:t>
      </w:r>
      <w:r w:rsidRPr="00E72DC5">
        <w:rPr>
          <w:rFonts w:ascii="Arial" w:hAnsi="Arial" w:cs="Arial"/>
          <w:snapToGrid w:val="0"/>
          <w:sz w:val="20"/>
          <w:szCs w:val="20"/>
          <w:lang w:val="ro-RO"/>
        </w:rPr>
        <w:t xml:space="preserve"> </w:t>
      </w:r>
      <w:r w:rsidRPr="00E72DC5">
        <w:rPr>
          <w:rFonts w:ascii="Arial" w:hAnsi="Arial" w:cs="Arial"/>
          <w:b/>
          <w:bCs/>
          <w:snapToGrid w:val="0"/>
          <w:sz w:val="20"/>
          <w:szCs w:val="20"/>
          <w:lang w:val="ro-RO"/>
        </w:rPr>
        <w:t>Legea aplicabilă contractului</w:t>
      </w:r>
    </w:p>
    <w:p w14:paraId="427D1E00" w14:textId="29A99EDC" w:rsidR="00B528D9" w:rsidRDefault="00E72DC5" w:rsidP="00E72DC5">
      <w:pPr>
        <w:jc w:val="both"/>
        <w:rPr>
          <w:rFonts w:ascii="Arial" w:hAnsi="Arial" w:cs="Arial"/>
          <w:sz w:val="20"/>
          <w:szCs w:val="20"/>
          <w:lang w:val="pt-BR"/>
        </w:rPr>
      </w:pPr>
      <w:r w:rsidRPr="00E72DC5">
        <w:rPr>
          <w:rFonts w:ascii="Arial" w:hAnsi="Arial" w:cs="Arial"/>
          <w:bCs/>
          <w:snapToGrid w:val="0"/>
          <w:sz w:val="20"/>
          <w:szCs w:val="20"/>
          <w:lang w:val="ro-RO"/>
        </w:rPr>
        <w:t>25.1.</w:t>
      </w:r>
      <w:r w:rsidRPr="00E72DC5">
        <w:rPr>
          <w:rFonts w:ascii="Arial" w:hAnsi="Arial" w:cs="Arial"/>
          <w:snapToGrid w:val="0"/>
          <w:sz w:val="20"/>
          <w:szCs w:val="20"/>
          <w:lang w:val="ro-RO"/>
        </w:rPr>
        <w:t xml:space="preserve"> Contractul va fi interpretat conform legilor din România</w:t>
      </w:r>
      <w:r>
        <w:rPr>
          <w:rFonts w:ascii="Arial" w:hAnsi="Arial" w:cs="Arial"/>
          <w:snapToGrid w:val="0"/>
          <w:sz w:val="20"/>
          <w:szCs w:val="20"/>
          <w:lang w:val="ro-RO"/>
        </w:rPr>
        <w:t>.</w:t>
      </w:r>
    </w:p>
    <w:p w14:paraId="29ACA0A9" w14:textId="25A4287A" w:rsidR="00E72DC5" w:rsidRPr="00E72DC5" w:rsidRDefault="00E72DC5" w:rsidP="00E72DC5">
      <w:pPr>
        <w:jc w:val="both"/>
        <w:rPr>
          <w:rFonts w:ascii="Arial" w:hAnsi="Arial" w:cs="Arial"/>
          <w:sz w:val="20"/>
          <w:szCs w:val="20"/>
          <w:lang w:val="pt-BR"/>
        </w:rPr>
      </w:pPr>
      <w:r>
        <w:rPr>
          <w:rFonts w:ascii="Arial" w:hAnsi="Arial" w:cs="Arial"/>
          <w:sz w:val="20"/>
          <w:szCs w:val="20"/>
          <w:lang w:val="pt-BR"/>
        </w:rPr>
        <w:t>25</w:t>
      </w:r>
      <w:r w:rsidRPr="00E72DC5">
        <w:rPr>
          <w:rFonts w:ascii="Arial" w:hAnsi="Arial" w:cs="Arial"/>
          <w:sz w:val="20"/>
          <w:szCs w:val="20"/>
          <w:lang w:val="pt-BR"/>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E9C388D" w14:textId="7CEEE5C5" w:rsidR="00E72DC5" w:rsidRDefault="00E72DC5" w:rsidP="00E72DC5">
      <w:pPr>
        <w:jc w:val="both"/>
        <w:rPr>
          <w:rFonts w:ascii="Arial" w:hAnsi="Arial" w:cs="Arial"/>
          <w:sz w:val="20"/>
          <w:szCs w:val="20"/>
          <w:lang w:val="pt-BR"/>
        </w:rPr>
      </w:pPr>
      <w:r>
        <w:rPr>
          <w:rFonts w:ascii="Arial" w:hAnsi="Arial" w:cs="Arial"/>
          <w:sz w:val="20"/>
          <w:szCs w:val="20"/>
          <w:lang w:val="pt-BR"/>
        </w:rPr>
        <w:t>25</w:t>
      </w:r>
      <w:r w:rsidRPr="00E72DC5">
        <w:rPr>
          <w:rFonts w:ascii="Arial" w:hAnsi="Arial" w:cs="Arial"/>
          <w:sz w:val="20"/>
          <w:szCs w:val="20"/>
          <w:lang w:val="pt-BR"/>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BE92AB6" w14:textId="77777777" w:rsidR="00E72DC5" w:rsidRDefault="00E72DC5" w:rsidP="00E72DC5">
      <w:pPr>
        <w:jc w:val="both"/>
        <w:rPr>
          <w:rFonts w:ascii="Arial" w:hAnsi="Arial" w:cs="Arial"/>
          <w:sz w:val="20"/>
          <w:szCs w:val="20"/>
          <w:lang w:val="pt-BR"/>
        </w:rPr>
      </w:pPr>
    </w:p>
    <w:p w14:paraId="153C0F9A" w14:textId="77777777" w:rsidR="00A77AB3" w:rsidRPr="00E13DE4" w:rsidRDefault="00A77AB3" w:rsidP="00A77AB3">
      <w:pPr>
        <w:tabs>
          <w:tab w:val="left" w:pos="709"/>
          <w:tab w:val="left" w:pos="3756"/>
        </w:tabs>
        <w:jc w:val="both"/>
        <w:rPr>
          <w:rFonts w:ascii="Arial" w:hAnsi="Arial" w:cs="Arial"/>
          <w:b/>
          <w:sz w:val="20"/>
          <w:szCs w:val="20"/>
          <w:lang w:val="es-ES"/>
        </w:rPr>
      </w:pPr>
      <w:r w:rsidRPr="00E13DE4">
        <w:rPr>
          <w:rFonts w:ascii="Arial" w:hAnsi="Arial" w:cs="Arial"/>
          <w:b/>
          <w:bCs/>
          <w:sz w:val="20"/>
          <w:szCs w:val="20"/>
          <w:lang w:val="ro-RO"/>
        </w:rPr>
        <w:t>2</w:t>
      </w:r>
      <w:r w:rsidRPr="00E13DE4">
        <w:rPr>
          <w:rFonts w:ascii="Arial" w:hAnsi="Arial" w:cs="Arial"/>
          <w:b/>
          <w:sz w:val="20"/>
          <w:szCs w:val="20"/>
          <w:lang w:val="es-ES"/>
        </w:rPr>
        <w:t xml:space="preserve">6. SUBCONTRACTAREA, TERT SUSTINATOR </w:t>
      </w:r>
      <w:r w:rsidRPr="00E13DE4">
        <w:rPr>
          <w:rFonts w:ascii="Arial" w:hAnsi="Arial" w:cs="Arial"/>
          <w:b/>
          <w:sz w:val="20"/>
          <w:szCs w:val="20"/>
          <w:lang w:val="es-ES"/>
        </w:rPr>
        <w:tab/>
      </w:r>
    </w:p>
    <w:p w14:paraId="3C2F4A15" w14:textId="77777777" w:rsidR="00A77AB3" w:rsidRPr="00E13DE4" w:rsidRDefault="00A77AB3" w:rsidP="00A77AB3">
      <w:pPr>
        <w:jc w:val="both"/>
        <w:rPr>
          <w:rFonts w:ascii="Arial" w:hAnsi="Arial" w:cs="Arial"/>
          <w:b/>
          <w:sz w:val="20"/>
          <w:szCs w:val="20"/>
          <w:lang w:val="es-ES"/>
        </w:rPr>
      </w:pPr>
      <w:r w:rsidRPr="00E13DE4">
        <w:rPr>
          <w:rFonts w:ascii="Arial" w:hAnsi="Arial" w:cs="Arial"/>
          <w:b/>
          <w:sz w:val="20"/>
          <w:szCs w:val="20"/>
          <w:lang w:val="es-ES"/>
        </w:rPr>
        <w:t>26.1. Subcontractarea</w:t>
      </w:r>
    </w:p>
    <w:p w14:paraId="7D39D7E0" w14:textId="77777777" w:rsidR="00A77AB3" w:rsidRPr="00E13DE4" w:rsidRDefault="00A77AB3" w:rsidP="00A77AB3">
      <w:pPr>
        <w:tabs>
          <w:tab w:val="left" w:pos="567"/>
        </w:tabs>
        <w:jc w:val="both"/>
        <w:rPr>
          <w:rFonts w:ascii="Arial" w:hAnsi="Arial" w:cs="Arial"/>
          <w:sz w:val="20"/>
          <w:szCs w:val="20"/>
          <w:lang w:val="es-ES"/>
        </w:rPr>
      </w:pPr>
      <w:r w:rsidRPr="00A77AB3">
        <w:rPr>
          <w:rFonts w:ascii="Arial" w:hAnsi="Arial" w:cs="Arial"/>
          <w:bCs/>
          <w:sz w:val="20"/>
          <w:szCs w:val="20"/>
          <w:lang w:val="es-ES"/>
        </w:rPr>
        <w:t>26.1.1</w:t>
      </w:r>
      <w:r w:rsidRPr="00E13DE4">
        <w:rPr>
          <w:rFonts w:ascii="Arial" w:hAnsi="Arial" w:cs="Arial"/>
          <w:sz w:val="20"/>
          <w:szCs w:val="20"/>
          <w:lang w:val="es-ES"/>
        </w:rPr>
        <w:t xml:space="preserve"> La incheierea Contractului sau atunci cand se introduc noi subcontractanti, este obligatorie </w:t>
      </w:r>
      <w:r w:rsidRPr="00A77AB3">
        <w:rPr>
          <w:rFonts w:ascii="Arial" w:hAnsi="Arial" w:cs="Arial"/>
          <w:bCs/>
          <w:sz w:val="20"/>
          <w:szCs w:val="20"/>
          <w:lang w:val="es-ES"/>
        </w:rPr>
        <w:t>furnizarea</w:t>
      </w:r>
      <w:r w:rsidRPr="00E13DE4">
        <w:rPr>
          <w:rFonts w:ascii="Arial" w:hAnsi="Arial" w:cs="Arial"/>
          <w:b/>
          <w:sz w:val="20"/>
          <w:szCs w:val="20"/>
          <w:lang w:val="es-ES"/>
        </w:rPr>
        <w:t xml:space="preserve"> </w:t>
      </w:r>
      <w:r w:rsidRPr="00E13DE4">
        <w:rPr>
          <w:rFonts w:ascii="Arial" w:hAnsi="Arial" w:cs="Arial"/>
          <w:sz w:val="20"/>
          <w:szCs w:val="20"/>
          <w:lang w:val="es-ES"/>
        </w:rPr>
        <w:t>către Achizitor a</w:t>
      </w:r>
      <w:r w:rsidRPr="00E13DE4">
        <w:rPr>
          <w:rFonts w:ascii="Arial" w:hAnsi="Arial" w:cs="Arial"/>
          <w:b/>
          <w:sz w:val="20"/>
          <w:szCs w:val="20"/>
          <w:lang w:val="es-ES"/>
        </w:rPr>
        <w:t xml:space="preserve"> </w:t>
      </w:r>
      <w:r w:rsidRPr="00A77AB3">
        <w:rPr>
          <w:rFonts w:ascii="Arial" w:hAnsi="Arial" w:cs="Arial"/>
          <w:bCs/>
          <w:sz w:val="20"/>
          <w:szCs w:val="20"/>
          <w:lang w:val="es-ES"/>
        </w:rPr>
        <w:t>contractelor încheiate de către Prestator cu subcontractanții</w:t>
      </w:r>
      <w:r w:rsidRPr="00E13DE4">
        <w:rPr>
          <w:rFonts w:ascii="Arial" w:hAnsi="Arial" w:cs="Arial"/>
          <w:sz w:val="20"/>
          <w:szCs w:val="20"/>
          <w:lang w:val="es-ES"/>
        </w:rPr>
        <w:t xml:space="preserve"> nominalizati in oferta sau declarati ulterior, astfel incat </w:t>
      </w:r>
      <w:r w:rsidRPr="00A77AB3">
        <w:rPr>
          <w:rFonts w:ascii="Arial" w:hAnsi="Arial" w:cs="Arial"/>
          <w:bCs/>
          <w:sz w:val="20"/>
          <w:szCs w:val="20"/>
          <w:lang w:val="es-ES"/>
        </w:rPr>
        <w:t>activitatile</w:t>
      </w:r>
      <w:r w:rsidRPr="00E13DE4">
        <w:rPr>
          <w:rFonts w:ascii="Arial" w:hAnsi="Arial" w:cs="Arial"/>
          <w:sz w:val="20"/>
          <w:szCs w:val="20"/>
          <w:lang w:val="es-ES"/>
        </w:rPr>
        <w:t xml:space="preserve"> ce revin acestora, precum si </w:t>
      </w:r>
      <w:r w:rsidRPr="00A77AB3">
        <w:rPr>
          <w:rFonts w:ascii="Arial" w:hAnsi="Arial" w:cs="Arial"/>
          <w:bCs/>
          <w:sz w:val="20"/>
          <w:szCs w:val="20"/>
          <w:lang w:val="es-ES"/>
        </w:rPr>
        <w:t>súmele aferente prestatiilor</w:t>
      </w:r>
      <w:r w:rsidRPr="00E13DE4">
        <w:rPr>
          <w:rFonts w:ascii="Arial" w:hAnsi="Arial" w:cs="Arial"/>
          <w:sz w:val="20"/>
          <w:szCs w:val="20"/>
          <w:lang w:val="es-ES"/>
        </w:rPr>
        <w:t xml:space="preserve">, sa fie cuprinse in Contract devenind anexe ale acestuia. Ele trebuie sa cuprinda obligatoriu, insa fara a se limita: </w:t>
      </w:r>
    </w:p>
    <w:p w14:paraId="2F1B9AD2" w14:textId="77777777" w:rsidR="00A77AB3" w:rsidRPr="00E13DE4" w:rsidRDefault="00A77AB3" w:rsidP="00A77AB3">
      <w:pPr>
        <w:numPr>
          <w:ilvl w:val="0"/>
          <w:numId w:val="1"/>
        </w:numPr>
        <w:tabs>
          <w:tab w:val="left" w:pos="567"/>
        </w:tabs>
        <w:jc w:val="both"/>
        <w:rPr>
          <w:rFonts w:ascii="Arial" w:hAnsi="Arial" w:cs="Arial"/>
          <w:sz w:val="20"/>
          <w:szCs w:val="20"/>
          <w:lang w:val="es-ES"/>
        </w:rPr>
      </w:pPr>
      <w:r w:rsidRPr="00E13DE4">
        <w:rPr>
          <w:rFonts w:ascii="Arial" w:hAnsi="Arial" w:cs="Arial"/>
          <w:sz w:val="20"/>
          <w:szCs w:val="20"/>
          <w:lang w:val="es-ES"/>
        </w:rPr>
        <w:t xml:space="preserve">denumirea subcontractantilor, </w:t>
      </w:r>
    </w:p>
    <w:p w14:paraId="510F3A3D" w14:textId="77777777" w:rsidR="00A77AB3" w:rsidRPr="00E13DE4" w:rsidRDefault="00A77AB3" w:rsidP="00A77AB3">
      <w:pPr>
        <w:numPr>
          <w:ilvl w:val="0"/>
          <w:numId w:val="1"/>
        </w:numPr>
        <w:tabs>
          <w:tab w:val="left" w:pos="567"/>
        </w:tabs>
        <w:jc w:val="both"/>
        <w:rPr>
          <w:rFonts w:ascii="Arial" w:hAnsi="Arial" w:cs="Arial"/>
          <w:sz w:val="20"/>
          <w:szCs w:val="20"/>
          <w:lang w:val="es-ES"/>
        </w:rPr>
      </w:pPr>
      <w:r w:rsidRPr="00E13DE4">
        <w:rPr>
          <w:rFonts w:ascii="Arial" w:hAnsi="Arial" w:cs="Arial"/>
          <w:sz w:val="20"/>
          <w:szCs w:val="20"/>
          <w:lang w:val="es-ES"/>
        </w:rPr>
        <w:t xml:space="preserve">reprezentantii legali ai noilor subcontractanti, </w:t>
      </w:r>
    </w:p>
    <w:p w14:paraId="503A08BB" w14:textId="77777777" w:rsidR="00A77AB3" w:rsidRPr="00E13DE4" w:rsidRDefault="00A77AB3" w:rsidP="00A77AB3">
      <w:pPr>
        <w:numPr>
          <w:ilvl w:val="0"/>
          <w:numId w:val="1"/>
        </w:numPr>
        <w:tabs>
          <w:tab w:val="left" w:pos="567"/>
        </w:tabs>
        <w:jc w:val="both"/>
        <w:rPr>
          <w:rFonts w:ascii="Arial" w:hAnsi="Arial" w:cs="Arial"/>
          <w:sz w:val="20"/>
          <w:szCs w:val="20"/>
          <w:lang w:val="es-ES"/>
        </w:rPr>
      </w:pPr>
      <w:r w:rsidRPr="00E13DE4">
        <w:rPr>
          <w:rFonts w:ascii="Arial" w:hAnsi="Arial" w:cs="Arial"/>
          <w:sz w:val="20"/>
          <w:szCs w:val="20"/>
          <w:lang w:val="es-ES"/>
        </w:rPr>
        <w:t xml:space="preserve">datele de contact, </w:t>
      </w:r>
    </w:p>
    <w:p w14:paraId="5D6DCE37" w14:textId="77777777" w:rsidR="00A77AB3" w:rsidRPr="00E13DE4" w:rsidRDefault="00A77AB3" w:rsidP="00A77AB3">
      <w:pPr>
        <w:numPr>
          <w:ilvl w:val="0"/>
          <w:numId w:val="1"/>
        </w:numPr>
        <w:tabs>
          <w:tab w:val="left" w:pos="567"/>
        </w:tabs>
        <w:jc w:val="both"/>
        <w:rPr>
          <w:rFonts w:ascii="Arial" w:hAnsi="Arial" w:cs="Arial"/>
          <w:sz w:val="20"/>
          <w:szCs w:val="20"/>
          <w:lang w:val="es-ES"/>
        </w:rPr>
      </w:pPr>
      <w:r w:rsidRPr="00E13DE4">
        <w:rPr>
          <w:rFonts w:ascii="Arial" w:hAnsi="Arial" w:cs="Arial"/>
          <w:sz w:val="20"/>
          <w:szCs w:val="20"/>
          <w:lang w:val="es-ES"/>
        </w:rPr>
        <w:t xml:space="preserve">activitatile ce urmeaza a fi sucontractate, </w:t>
      </w:r>
    </w:p>
    <w:p w14:paraId="588CFD7A" w14:textId="77777777" w:rsidR="00A77AB3" w:rsidRPr="00E13DE4" w:rsidRDefault="00A77AB3" w:rsidP="00A77AB3">
      <w:pPr>
        <w:numPr>
          <w:ilvl w:val="0"/>
          <w:numId w:val="1"/>
        </w:numPr>
        <w:tabs>
          <w:tab w:val="left" w:pos="567"/>
        </w:tabs>
        <w:jc w:val="both"/>
        <w:rPr>
          <w:rFonts w:ascii="Arial" w:hAnsi="Arial" w:cs="Arial"/>
          <w:sz w:val="20"/>
          <w:szCs w:val="20"/>
          <w:lang w:val="es-ES"/>
        </w:rPr>
      </w:pPr>
      <w:r w:rsidRPr="00E13DE4">
        <w:rPr>
          <w:rFonts w:ascii="Arial" w:hAnsi="Arial" w:cs="Arial"/>
          <w:sz w:val="20"/>
          <w:szCs w:val="20"/>
          <w:lang w:val="es-ES"/>
        </w:rPr>
        <w:t xml:space="preserve">valoarea aferenta prestatiilor, </w:t>
      </w:r>
    </w:p>
    <w:p w14:paraId="33E527EF" w14:textId="77777777" w:rsidR="00A77AB3" w:rsidRPr="00E13DE4" w:rsidRDefault="00A77AB3" w:rsidP="00A77AB3">
      <w:pPr>
        <w:numPr>
          <w:ilvl w:val="0"/>
          <w:numId w:val="1"/>
        </w:numPr>
        <w:tabs>
          <w:tab w:val="left" w:pos="567"/>
        </w:tabs>
        <w:jc w:val="both"/>
        <w:rPr>
          <w:rFonts w:ascii="Arial" w:hAnsi="Arial" w:cs="Arial"/>
          <w:sz w:val="20"/>
          <w:szCs w:val="20"/>
          <w:lang w:val="es-ES"/>
        </w:rPr>
      </w:pPr>
      <w:r w:rsidRPr="00E13DE4">
        <w:rPr>
          <w:rFonts w:ascii="Arial" w:hAnsi="Arial" w:cs="Arial"/>
          <w:sz w:val="20"/>
          <w:szCs w:val="20"/>
          <w:lang w:val="es-ES"/>
        </w:rPr>
        <w:t>optiunea de a fi plătiți direct de către Achizitor,</w:t>
      </w:r>
    </w:p>
    <w:p w14:paraId="7939C3E7" w14:textId="77777777" w:rsidR="00A77AB3" w:rsidRPr="00E13DE4" w:rsidRDefault="00A77AB3" w:rsidP="00A77AB3">
      <w:pPr>
        <w:numPr>
          <w:ilvl w:val="0"/>
          <w:numId w:val="1"/>
        </w:numPr>
        <w:tabs>
          <w:tab w:val="left" w:pos="567"/>
        </w:tabs>
        <w:jc w:val="both"/>
        <w:rPr>
          <w:rFonts w:ascii="Arial" w:hAnsi="Arial" w:cs="Arial"/>
          <w:sz w:val="20"/>
          <w:szCs w:val="20"/>
          <w:lang w:val="es-ES"/>
        </w:rPr>
      </w:pPr>
      <w:r w:rsidRPr="00E13DE4">
        <w:rPr>
          <w:rFonts w:ascii="Arial" w:hAnsi="Arial" w:cs="Arial"/>
          <w:sz w:val="20"/>
          <w:szCs w:val="20"/>
          <w:lang w:val="es-ES"/>
        </w:rPr>
        <w:t>optiunea de cesionare a contractului in favoarea Achizitorului (daca este cazul).</w:t>
      </w:r>
    </w:p>
    <w:p w14:paraId="381D6B15" w14:textId="77777777" w:rsidR="00A77AB3" w:rsidRPr="00A77AB3" w:rsidRDefault="00A77AB3" w:rsidP="00A77AB3">
      <w:pPr>
        <w:tabs>
          <w:tab w:val="left" w:pos="851"/>
        </w:tabs>
        <w:jc w:val="both"/>
        <w:rPr>
          <w:rFonts w:ascii="Arial" w:hAnsi="Arial" w:cs="Arial"/>
          <w:bCs/>
          <w:sz w:val="20"/>
          <w:szCs w:val="20"/>
          <w:lang w:val="es-ES"/>
        </w:rPr>
      </w:pPr>
      <w:r w:rsidRPr="00A77AB3">
        <w:rPr>
          <w:rFonts w:ascii="Arial" w:hAnsi="Arial" w:cs="Arial"/>
          <w:bCs/>
          <w:sz w:val="20"/>
          <w:szCs w:val="20"/>
          <w:lang w:val="es-ES"/>
        </w:rPr>
        <w:t>26.1.2.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14:paraId="5BA1C956" w14:textId="77777777" w:rsidR="00A77AB3" w:rsidRPr="00A77AB3" w:rsidRDefault="00A77AB3" w:rsidP="00A77AB3">
      <w:pPr>
        <w:jc w:val="both"/>
        <w:rPr>
          <w:rFonts w:ascii="Arial" w:hAnsi="Arial" w:cs="Arial"/>
          <w:bCs/>
          <w:sz w:val="20"/>
          <w:szCs w:val="20"/>
          <w:lang w:val="es-ES"/>
        </w:rPr>
      </w:pPr>
      <w:r w:rsidRPr="00A77AB3">
        <w:rPr>
          <w:rFonts w:ascii="Arial" w:hAnsi="Arial" w:cs="Arial"/>
          <w:bCs/>
          <w:sz w:val="20"/>
          <w:szCs w:val="20"/>
          <w:shd w:val="clear" w:color="auto" w:fill="FFFFFF"/>
          <w:lang w:val="ro-RO"/>
        </w:rPr>
        <w:t>26.1.3</w:t>
      </w:r>
      <w:r w:rsidRPr="00A77AB3">
        <w:rPr>
          <w:rFonts w:ascii="Arial" w:hAnsi="Arial" w:cs="Arial"/>
          <w:bCs/>
          <w:sz w:val="20"/>
          <w:szCs w:val="20"/>
          <w:lang w:val="es-ES"/>
        </w:rPr>
        <w:t xml:space="preserve"> Prestatorul nu va avea dreptul de a inlocui/implica niciun subcontractant, în perioada de implementare a contractului fără acordul prealabil al Achizitorului.</w:t>
      </w:r>
      <w:r w:rsidRPr="00A77AB3">
        <w:rPr>
          <w:rFonts w:ascii="Arial" w:hAnsi="Arial" w:cs="Arial"/>
          <w:bCs/>
          <w:sz w:val="20"/>
          <w:szCs w:val="20"/>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68B5D7BC" w14:textId="77777777" w:rsidR="00A77AB3" w:rsidRPr="00A77AB3" w:rsidRDefault="00A77AB3" w:rsidP="00A77AB3">
      <w:pPr>
        <w:jc w:val="both"/>
        <w:rPr>
          <w:rFonts w:ascii="Arial" w:hAnsi="Arial" w:cs="Arial"/>
          <w:bCs/>
          <w:sz w:val="20"/>
          <w:szCs w:val="20"/>
          <w:lang w:val="es-ES"/>
        </w:rPr>
      </w:pPr>
      <w:r w:rsidRPr="00A77AB3">
        <w:rPr>
          <w:rFonts w:ascii="Arial" w:hAnsi="Arial" w:cs="Arial"/>
          <w:bCs/>
          <w:sz w:val="20"/>
          <w:szCs w:val="20"/>
          <w:lang w:val="es-ES"/>
        </w:rPr>
        <w:t>26.1.4. In situatia prevazuta la art. 26.1.2., Prestatorul poate inlocui/implica subcontractantii in perioada de implementare a contractului, in urmatoarele situatii:</w:t>
      </w:r>
    </w:p>
    <w:p w14:paraId="23222BED" w14:textId="77777777" w:rsidR="00A77AB3" w:rsidRPr="00A77AB3" w:rsidRDefault="00A77AB3" w:rsidP="00A77AB3">
      <w:pPr>
        <w:jc w:val="both"/>
        <w:rPr>
          <w:rFonts w:ascii="Arial" w:hAnsi="Arial" w:cs="Arial"/>
          <w:bCs/>
          <w:sz w:val="20"/>
          <w:szCs w:val="20"/>
          <w:lang w:val="es-ES"/>
        </w:rPr>
      </w:pPr>
      <w:r w:rsidRPr="00A77AB3">
        <w:rPr>
          <w:rFonts w:ascii="Arial" w:hAnsi="Arial" w:cs="Arial"/>
          <w:bCs/>
          <w:sz w:val="20"/>
          <w:szCs w:val="20"/>
          <w:lang w:val="es-ES"/>
        </w:rPr>
        <w:t>a) inlocuirea subcontractantilor nominalizati in oferta ai ale caror activitati au fost indicate in oferta ca fiind realízate de subcontractanti;</w:t>
      </w:r>
    </w:p>
    <w:p w14:paraId="70FBFAC3" w14:textId="77777777" w:rsidR="00A77AB3" w:rsidRPr="00A77AB3" w:rsidRDefault="00A77AB3" w:rsidP="00A77AB3">
      <w:pPr>
        <w:jc w:val="both"/>
        <w:rPr>
          <w:rFonts w:ascii="Arial" w:hAnsi="Arial" w:cs="Arial"/>
          <w:bCs/>
          <w:sz w:val="20"/>
          <w:szCs w:val="20"/>
          <w:lang w:val="es-ES"/>
        </w:rPr>
      </w:pPr>
      <w:r w:rsidRPr="00A77AB3">
        <w:rPr>
          <w:rFonts w:ascii="Arial" w:hAnsi="Arial" w:cs="Arial"/>
          <w:bCs/>
          <w:sz w:val="20"/>
          <w:szCs w:val="20"/>
          <w:lang w:val="es-ES"/>
        </w:rPr>
        <w:t>b) declararea unor noi subcontractanti, ulterior semnarii contractului, in conditiile in care lucrarile ce urmeaza a fi subcontractate au fost prevazute in oferta, fara a se indica initial optiunea subcontractarii acestora.</w:t>
      </w:r>
    </w:p>
    <w:p w14:paraId="0DCFF89D" w14:textId="6AEC5004" w:rsidR="00A77AB3" w:rsidRPr="00A77AB3" w:rsidRDefault="00A77AB3" w:rsidP="00A77AB3">
      <w:pPr>
        <w:jc w:val="both"/>
        <w:rPr>
          <w:rFonts w:ascii="Arial" w:hAnsi="Arial" w:cs="Arial"/>
          <w:bCs/>
          <w:sz w:val="20"/>
          <w:szCs w:val="20"/>
          <w:lang w:val="es-ES"/>
        </w:rPr>
      </w:pPr>
      <w:r w:rsidRPr="00A77AB3">
        <w:rPr>
          <w:rFonts w:ascii="Arial" w:hAnsi="Arial" w:cs="Arial"/>
          <w:bCs/>
          <w:sz w:val="20"/>
          <w:szCs w:val="20"/>
          <w:lang w:val="es-ES"/>
        </w:rPr>
        <w:t>c) renuntarea, retragerea subcontractantilor din contract</w:t>
      </w:r>
      <w:r>
        <w:rPr>
          <w:rFonts w:ascii="Arial" w:hAnsi="Arial" w:cs="Arial"/>
          <w:bCs/>
          <w:sz w:val="20"/>
          <w:szCs w:val="20"/>
          <w:lang w:val="es-ES"/>
        </w:rPr>
        <w:t>.</w:t>
      </w:r>
    </w:p>
    <w:p w14:paraId="7E81568E" w14:textId="77777777" w:rsidR="00A77AB3" w:rsidRPr="00E13DE4" w:rsidRDefault="00A77AB3" w:rsidP="00A77AB3">
      <w:pPr>
        <w:jc w:val="both"/>
        <w:rPr>
          <w:rFonts w:ascii="Arial" w:hAnsi="Arial" w:cs="Arial"/>
          <w:sz w:val="20"/>
          <w:szCs w:val="20"/>
          <w:lang w:val="es-ES"/>
        </w:rPr>
      </w:pPr>
      <w:r w:rsidRPr="00A77AB3">
        <w:rPr>
          <w:rFonts w:ascii="Arial" w:hAnsi="Arial" w:cs="Arial"/>
          <w:bCs/>
          <w:sz w:val="20"/>
          <w:szCs w:val="20"/>
          <w:lang w:val="es-ES"/>
        </w:rPr>
        <w:t>26.1.5.</w:t>
      </w:r>
      <w:r w:rsidRPr="00E13DE4">
        <w:rPr>
          <w:rFonts w:ascii="Arial" w:hAnsi="Arial" w:cs="Arial"/>
          <w:sz w:val="20"/>
          <w:szCs w:val="20"/>
          <w:lang w:val="es-ES"/>
        </w:rPr>
        <w:t xml:space="preserve"> In vederea obtinerii acordului Achizitorului, noii subcontractanti sunt obligați să prezinte:</w:t>
      </w:r>
    </w:p>
    <w:p w14:paraId="265820C9" w14:textId="77777777" w:rsidR="00A77AB3" w:rsidRPr="00A77AB3" w:rsidRDefault="00A77AB3" w:rsidP="00A77AB3">
      <w:pPr>
        <w:numPr>
          <w:ilvl w:val="0"/>
          <w:numId w:val="2"/>
        </w:numPr>
        <w:jc w:val="both"/>
        <w:rPr>
          <w:rFonts w:ascii="Arial" w:hAnsi="Arial" w:cs="Arial"/>
          <w:sz w:val="20"/>
          <w:szCs w:val="20"/>
          <w:lang w:val="es-ES"/>
        </w:rPr>
      </w:pPr>
      <w:r w:rsidRPr="00A77AB3">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14:paraId="1DEE98F0" w14:textId="77777777" w:rsidR="00A77AB3" w:rsidRPr="00A77AB3" w:rsidRDefault="00A77AB3" w:rsidP="00A77AB3">
      <w:pPr>
        <w:numPr>
          <w:ilvl w:val="0"/>
          <w:numId w:val="2"/>
        </w:numPr>
        <w:jc w:val="both"/>
        <w:rPr>
          <w:rFonts w:ascii="Arial" w:hAnsi="Arial" w:cs="Arial"/>
          <w:sz w:val="20"/>
          <w:szCs w:val="20"/>
          <w:shd w:val="clear" w:color="auto" w:fill="FFFFFF"/>
          <w:lang w:val="ro-RO"/>
        </w:rPr>
      </w:pPr>
      <w:r w:rsidRPr="00A77AB3">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56DE176" w14:textId="77777777" w:rsidR="00A77AB3" w:rsidRPr="00A77AB3" w:rsidRDefault="00A77AB3" w:rsidP="00A77AB3">
      <w:pPr>
        <w:numPr>
          <w:ilvl w:val="0"/>
          <w:numId w:val="2"/>
        </w:numPr>
        <w:jc w:val="both"/>
        <w:rPr>
          <w:rFonts w:ascii="Arial" w:hAnsi="Arial" w:cs="Arial"/>
          <w:sz w:val="20"/>
          <w:szCs w:val="20"/>
          <w:shd w:val="clear" w:color="auto" w:fill="FFFFFF"/>
          <w:lang w:val="ro-RO"/>
        </w:rPr>
      </w:pPr>
      <w:r w:rsidRPr="00A77AB3">
        <w:rPr>
          <w:rFonts w:ascii="Arial" w:hAnsi="Arial" w:cs="Arial"/>
          <w:sz w:val="20"/>
          <w:szCs w:val="20"/>
          <w:shd w:val="clear" w:color="auto" w:fill="FFFFFF"/>
          <w:lang w:val="ro-RO"/>
        </w:rPr>
        <w:lastRenderedPageBreak/>
        <w:t>certificatele şi alte documente necesare pentru verificarea inexistenţei unor situaţii de excludere şi a resurselor/capabilităţilor corespunzătoare părţilor de implicare în contractul de achiziţie publică.</w:t>
      </w:r>
    </w:p>
    <w:p w14:paraId="436F6780" w14:textId="77777777" w:rsidR="00A77AB3" w:rsidRPr="00A77AB3" w:rsidRDefault="00A77AB3" w:rsidP="00A77AB3">
      <w:pPr>
        <w:jc w:val="both"/>
        <w:rPr>
          <w:rFonts w:ascii="Arial" w:hAnsi="Arial" w:cs="Arial"/>
          <w:sz w:val="20"/>
          <w:szCs w:val="20"/>
          <w:shd w:val="clear" w:color="auto" w:fill="FFFFFF"/>
          <w:lang w:val="ro-RO"/>
        </w:rPr>
      </w:pPr>
      <w:r w:rsidRPr="00A77AB3">
        <w:rPr>
          <w:rFonts w:ascii="Arial" w:hAnsi="Arial" w:cs="Arial"/>
          <w:bCs/>
          <w:sz w:val="20"/>
          <w:szCs w:val="20"/>
          <w:shd w:val="clear" w:color="auto" w:fill="FFFFFF"/>
          <w:lang w:val="ro-RO"/>
        </w:rPr>
        <w:t>26.1.6</w:t>
      </w:r>
      <w:r w:rsidRPr="00A77AB3">
        <w:rPr>
          <w:rFonts w:ascii="Arial" w:hAnsi="Arial" w:cs="Arial"/>
          <w:b/>
          <w:sz w:val="20"/>
          <w:szCs w:val="20"/>
          <w:shd w:val="clear" w:color="auto" w:fill="FFFFFF"/>
          <w:lang w:val="ro-RO"/>
        </w:rPr>
        <w:t>.</w:t>
      </w:r>
      <w:r w:rsidRPr="00A77AB3">
        <w:rPr>
          <w:rFonts w:ascii="Arial" w:hAnsi="Arial" w:cs="Arial"/>
          <w:sz w:val="20"/>
          <w:szCs w:val="20"/>
          <w:shd w:val="clear" w:color="auto" w:fill="FFFFFF"/>
          <w:lang w:val="ro-RO"/>
        </w:rPr>
        <w:t xml:space="preserve"> Dispozitiile privind inlocuirea/implicarea de noi subcontractanti nu diminueaza in nici o situatie raspunderea Prestatorului in ceea ce priveste modul de indeplinire a Contractului.</w:t>
      </w:r>
    </w:p>
    <w:p w14:paraId="23E2681A" w14:textId="77777777" w:rsidR="00A77AB3" w:rsidRDefault="00A77AB3" w:rsidP="00A77AB3">
      <w:pPr>
        <w:jc w:val="both"/>
        <w:rPr>
          <w:rFonts w:ascii="Arial" w:hAnsi="Arial" w:cs="Arial"/>
          <w:sz w:val="20"/>
          <w:szCs w:val="20"/>
          <w:lang w:val="es-ES"/>
        </w:rPr>
      </w:pPr>
      <w:r w:rsidRPr="00A77AB3">
        <w:rPr>
          <w:rFonts w:ascii="Arial" w:hAnsi="Arial" w:cs="Arial"/>
          <w:bCs/>
          <w:sz w:val="20"/>
          <w:szCs w:val="20"/>
          <w:lang w:val="es-ES"/>
        </w:rPr>
        <w:t>26.1.7.</w:t>
      </w:r>
      <w:r w:rsidRPr="00A77AB3">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107654F9" w14:textId="77777777" w:rsidR="00A62086" w:rsidRPr="00A77AB3" w:rsidRDefault="00A62086" w:rsidP="00A77AB3">
      <w:pPr>
        <w:jc w:val="both"/>
        <w:rPr>
          <w:rFonts w:ascii="Arial" w:hAnsi="Arial" w:cs="Arial"/>
          <w:sz w:val="20"/>
          <w:szCs w:val="20"/>
          <w:lang w:val="es-ES"/>
        </w:rPr>
      </w:pPr>
    </w:p>
    <w:p w14:paraId="23F38671" w14:textId="77777777" w:rsidR="00A77AB3" w:rsidRPr="00E13DE4" w:rsidRDefault="00A77AB3" w:rsidP="00A77AB3">
      <w:pPr>
        <w:jc w:val="both"/>
        <w:rPr>
          <w:rFonts w:ascii="Arial" w:hAnsi="Arial" w:cs="Arial"/>
          <w:b/>
          <w:sz w:val="20"/>
          <w:szCs w:val="20"/>
          <w:shd w:val="clear" w:color="auto" w:fill="FFFFFF"/>
          <w:lang w:val="ro-RO"/>
        </w:rPr>
      </w:pPr>
      <w:r w:rsidRPr="00E13DE4">
        <w:rPr>
          <w:rFonts w:ascii="Arial" w:hAnsi="Arial" w:cs="Arial"/>
          <w:b/>
          <w:sz w:val="20"/>
          <w:szCs w:val="20"/>
          <w:shd w:val="clear" w:color="auto" w:fill="FFFFFF"/>
          <w:lang w:val="ro-RO"/>
        </w:rPr>
        <w:t>26.2 Plata directa catre subcontractanti</w:t>
      </w:r>
    </w:p>
    <w:p w14:paraId="50795DB7" w14:textId="77777777" w:rsidR="00A77AB3" w:rsidRPr="00A77AB3" w:rsidRDefault="00A77AB3" w:rsidP="00A77AB3">
      <w:pPr>
        <w:jc w:val="both"/>
        <w:rPr>
          <w:rFonts w:ascii="Arial" w:hAnsi="Arial" w:cs="Arial"/>
          <w:bCs/>
          <w:sz w:val="20"/>
          <w:szCs w:val="20"/>
          <w:lang w:val="ro-RO" w:eastAsia="x-none"/>
        </w:rPr>
      </w:pPr>
      <w:r w:rsidRPr="00A77AB3">
        <w:rPr>
          <w:rFonts w:ascii="Arial" w:hAnsi="Arial" w:cs="Arial"/>
          <w:bCs/>
          <w:sz w:val="20"/>
          <w:szCs w:val="20"/>
          <w:lang w:val="ro-RO" w:eastAsia="x-none"/>
        </w:rPr>
        <w:t>26.2.1 Achizitorul poate efectua plati corespunzatoare partii/partilor din Contract indeplinite de catre subcontractantii daca acestia si au exprimat in mod expres aceasta optiune, conform dispozitiior legale aplicabile privind achizitiile publice.</w:t>
      </w:r>
    </w:p>
    <w:p w14:paraId="5B0D05F4" w14:textId="77777777" w:rsidR="00A77AB3" w:rsidRPr="00A77AB3" w:rsidRDefault="00A77AB3" w:rsidP="00A77AB3">
      <w:pPr>
        <w:jc w:val="both"/>
        <w:rPr>
          <w:rFonts w:ascii="Arial" w:hAnsi="Arial" w:cs="Arial"/>
          <w:bCs/>
          <w:sz w:val="20"/>
          <w:szCs w:val="20"/>
          <w:lang w:val="ro-RO" w:eastAsia="x-none"/>
        </w:rPr>
      </w:pPr>
      <w:r w:rsidRPr="00A77AB3">
        <w:rPr>
          <w:rFonts w:ascii="Arial" w:hAnsi="Arial" w:cs="Arial"/>
          <w:bCs/>
          <w:sz w:val="20"/>
          <w:szCs w:val="20"/>
          <w:lang w:val="ro-RO" w:eastAsia="x-none"/>
        </w:rPr>
        <w:t xml:space="preserve">26.2.2.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14:paraId="1DAA3EA1" w14:textId="77777777" w:rsidR="00A77AB3" w:rsidRPr="00A77AB3" w:rsidRDefault="00A77AB3" w:rsidP="00A77AB3">
      <w:pPr>
        <w:jc w:val="both"/>
        <w:rPr>
          <w:rFonts w:ascii="Arial" w:hAnsi="Arial" w:cs="Arial"/>
          <w:bCs/>
          <w:sz w:val="20"/>
          <w:szCs w:val="20"/>
          <w:lang w:val="ro-RO" w:eastAsia="x-none"/>
        </w:rPr>
      </w:pPr>
      <w:r w:rsidRPr="00A77AB3">
        <w:rPr>
          <w:rFonts w:ascii="Arial" w:hAnsi="Arial" w:cs="Arial"/>
          <w:bCs/>
          <w:sz w:val="20"/>
          <w:szCs w:val="20"/>
          <w:lang w:val="ro-RO" w:eastAsia="x-none"/>
        </w:rPr>
        <w:t>26.2.3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DB96EDB" w14:textId="58BC138A" w:rsidR="00A77AB3" w:rsidRDefault="00A77AB3" w:rsidP="00A77AB3">
      <w:pPr>
        <w:jc w:val="both"/>
        <w:rPr>
          <w:rFonts w:ascii="Arial" w:hAnsi="Arial" w:cs="Arial"/>
          <w:bCs/>
          <w:sz w:val="20"/>
          <w:szCs w:val="20"/>
          <w:lang w:val="ro-RO"/>
        </w:rPr>
      </w:pPr>
      <w:r w:rsidRPr="00A77AB3">
        <w:rPr>
          <w:rFonts w:ascii="Arial" w:hAnsi="Arial" w:cs="Arial"/>
          <w:bCs/>
          <w:sz w:val="20"/>
          <w:szCs w:val="20"/>
          <w:lang w:val="ro-RO" w:eastAsia="x-none"/>
        </w:rPr>
        <w:t xml:space="preserve">26.2.4. </w:t>
      </w:r>
      <w:r w:rsidRPr="00A77AB3">
        <w:rPr>
          <w:rFonts w:ascii="Arial" w:hAnsi="Arial" w:cs="Arial"/>
          <w:bCs/>
          <w:sz w:val="20"/>
          <w:szCs w:val="20"/>
          <w:lang w:val="ro-RO"/>
        </w:rPr>
        <w:t>In aplicarea prevederilor art. 26.1.7 Acordul partilor se poate materializa prin íncheierea unui act aditional la contract intre Achizitor, Prestator si Subcontractant atunci cand contractul de subcontractare este cesionat Achizitorului</w:t>
      </w:r>
      <w:r w:rsidR="006317AC">
        <w:rPr>
          <w:rFonts w:ascii="Arial" w:hAnsi="Arial" w:cs="Arial"/>
          <w:bCs/>
          <w:sz w:val="20"/>
          <w:szCs w:val="20"/>
          <w:lang w:val="ro-RO"/>
        </w:rPr>
        <w:t>.</w:t>
      </w:r>
    </w:p>
    <w:p w14:paraId="5DBF6D3C" w14:textId="77777777" w:rsidR="00A62086" w:rsidRPr="00A77AB3" w:rsidRDefault="00A62086" w:rsidP="00A77AB3">
      <w:pPr>
        <w:jc w:val="both"/>
        <w:rPr>
          <w:rFonts w:ascii="Arial" w:hAnsi="Arial" w:cs="Arial"/>
          <w:bCs/>
          <w:sz w:val="20"/>
          <w:szCs w:val="20"/>
          <w:lang w:val="ro-RO"/>
        </w:rPr>
      </w:pPr>
    </w:p>
    <w:p w14:paraId="3DDEA585" w14:textId="77777777" w:rsidR="00A77AB3" w:rsidRPr="00E13DE4" w:rsidRDefault="00A77AB3" w:rsidP="00A77AB3">
      <w:pPr>
        <w:jc w:val="both"/>
        <w:rPr>
          <w:rFonts w:ascii="Arial" w:hAnsi="Arial" w:cs="Arial"/>
          <w:sz w:val="20"/>
          <w:szCs w:val="20"/>
          <w:shd w:val="clear" w:color="auto" w:fill="FFFFFF"/>
          <w:lang w:val="ro-RO"/>
        </w:rPr>
      </w:pPr>
      <w:r w:rsidRPr="00E13DE4">
        <w:rPr>
          <w:rFonts w:ascii="Arial" w:hAnsi="Arial" w:cs="Arial"/>
          <w:b/>
          <w:sz w:val="20"/>
          <w:szCs w:val="20"/>
          <w:lang w:val="ro-RO" w:eastAsia="x-none"/>
        </w:rPr>
        <w:t>26.3. Tertul Sustinator</w:t>
      </w:r>
    </w:p>
    <w:p w14:paraId="2180B09E" w14:textId="77777777" w:rsidR="00A77AB3" w:rsidRPr="00A77AB3" w:rsidRDefault="00A77AB3" w:rsidP="00A77AB3">
      <w:pPr>
        <w:jc w:val="both"/>
        <w:rPr>
          <w:rFonts w:ascii="Arial" w:hAnsi="Arial" w:cs="Arial"/>
          <w:bCs/>
          <w:i/>
          <w:iCs/>
          <w:sz w:val="20"/>
          <w:szCs w:val="20"/>
          <w:lang w:val="it-IT"/>
        </w:rPr>
      </w:pPr>
      <w:r w:rsidRPr="00A77AB3">
        <w:rPr>
          <w:rFonts w:ascii="Arial" w:hAnsi="Arial" w:cs="Arial"/>
          <w:bCs/>
          <w:sz w:val="20"/>
          <w:szCs w:val="20"/>
          <w:lang w:val="pt-BR"/>
        </w:rPr>
        <w:t xml:space="preserve">26.3.1 </w:t>
      </w:r>
      <w:r w:rsidRPr="00A77AB3">
        <w:rPr>
          <w:rFonts w:ascii="Arial" w:hAnsi="Arial" w:cs="Arial"/>
          <w:bCs/>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610453F2" w14:textId="733DE48D" w:rsidR="00A77AB3" w:rsidRPr="00E13DE4" w:rsidRDefault="00A77AB3" w:rsidP="00A77AB3">
      <w:pPr>
        <w:jc w:val="both"/>
        <w:rPr>
          <w:rFonts w:ascii="Arial" w:hAnsi="Arial" w:cs="Arial"/>
          <w:sz w:val="20"/>
          <w:szCs w:val="20"/>
          <w:lang w:val="ro-RO"/>
        </w:rPr>
      </w:pPr>
      <w:r w:rsidRPr="00A77AB3">
        <w:rPr>
          <w:rFonts w:ascii="Arial" w:hAnsi="Arial" w:cs="Arial"/>
          <w:bCs/>
          <w:sz w:val="20"/>
          <w:szCs w:val="20"/>
          <w:lang w:val="ro-RO"/>
        </w:rPr>
        <w:t xml:space="preserve">26.3.2 </w:t>
      </w:r>
      <w:r>
        <w:rPr>
          <w:rFonts w:ascii="Arial" w:hAnsi="Arial" w:cs="Arial"/>
          <w:bCs/>
          <w:sz w:val="20"/>
          <w:szCs w:val="20"/>
          <w:lang w:val="ro-RO"/>
        </w:rPr>
        <w:t xml:space="preserve"> </w:t>
      </w:r>
      <w:r w:rsidRPr="00A77AB3">
        <w:rPr>
          <w:rFonts w:ascii="Arial" w:hAnsi="Arial" w:cs="Arial"/>
          <w:bCs/>
          <w:sz w:val="20"/>
          <w:szCs w:val="20"/>
          <w:lang w:val="ro-RO"/>
        </w:rPr>
        <w:t>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w:t>
      </w:r>
      <w:r w:rsidRPr="00E13DE4">
        <w:rPr>
          <w:rFonts w:ascii="Arial" w:hAnsi="Arial" w:cs="Arial"/>
          <w:sz w:val="20"/>
          <w:szCs w:val="20"/>
          <w:lang w:val="ro-RO"/>
        </w:rPr>
        <w:t xml:space="preserve">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4DC9AFD6" w14:textId="77777777" w:rsidR="00E72DC5" w:rsidRPr="00E72DC5" w:rsidRDefault="00E72DC5" w:rsidP="00E72DC5">
      <w:pPr>
        <w:jc w:val="both"/>
        <w:rPr>
          <w:rFonts w:ascii="Arial" w:hAnsi="Arial" w:cs="Arial"/>
          <w:sz w:val="20"/>
          <w:szCs w:val="20"/>
          <w:lang w:val="pt-BR"/>
        </w:rPr>
      </w:pPr>
    </w:p>
    <w:p w14:paraId="1FE3D5A9" w14:textId="1041C753" w:rsidR="00845180" w:rsidRPr="00E13DE4" w:rsidRDefault="00845180" w:rsidP="00845180">
      <w:pPr>
        <w:jc w:val="both"/>
        <w:rPr>
          <w:rFonts w:ascii="Arial" w:hAnsi="Arial" w:cs="Arial"/>
          <w:b/>
          <w:bCs/>
          <w:snapToGrid w:val="0"/>
          <w:sz w:val="20"/>
          <w:szCs w:val="20"/>
          <w:lang w:val="ro-RO"/>
        </w:rPr>
      </w:pPr>
      <w:r w:rsidRPr="00E13DE4">
        <w:rPr>
          <w:rFonts w:ascii="Arial" w:hAnsi="Arial" w:cs="Arial"/>
          <w:b/>
          <w:bCs/>
          <w:snapToGrid w:val="0"/>
          <w:sz w:val="20"/>
          <w:szCs w:val="20"/>
          <w:lang w:val="ro-RO"/>
        </w:rPr>
        <w:t>27.</w:t>
      </w:r>
      <w:r>
        <w:rPr>
          <w:rFonts w:ascii="Arial" w:hAnsi="Arial" w:cs="Arial"/>
          <w:b/>
          <w:bCs/>
          <w:snapToGrid w:val="0"/>
          <w:sz w:val="20"/>
          <w:szCs w:val="20"/>
          <w:lang w:val="ro-RO"/>
        </w:rPr>
        <w:t xml:space="preserve"> Alte clauze care deriva din specificul obiectului contractului</w:t>
      </w:r>
    </w:p>
    <w:p w14:paraId="02888938" w14:textId="4A9C8B2B" w:rsidR="00845180" w:rsidRDefault="00845180" w:rsidP="00845180">
      <w:pPr>
        <w:tabs>
          <w:tab w:val="left" w:pos="-284"/>
        </w:tabs>
        <w:jc w:val="both"/>
        <w:rPr>
          <w:rFonts w:ascii="Arial" w:hAnsi="Arial" w:cs="Arial"/>
          <w:sz w:val="20"/>
          <w:szCs w:val="20"/>
          <w:lang w:val="ro-RO"/>
        </w:rPr>
      </w:pPr>
      <w:r w:rsidRPr="00845180">
        <w:rPr>
          <w:rFonts w:ascii="Arial" w:hAnsi="Arial" w:cs="Arial"/>
          <w:bCs/>
          <w:sz w:val="20"/>
          <w:szCs w:val="20"/>
          <w:lang w:val="ro-RO"/>
        </w:rPr>
        <w:t>27.1</w:t>
      </w:r>
      <w:r w:rsidRPr="00E13DE4">
        <w:rPr>
          <w:rFonts w:ascii="Arial" w:hAnsi="Arial" w:cs="Arial"/>
          <w:sz w:val="20"/>
          <w:szCs w:val="20"/>
          <w:lang w:val="ro-RO"/>
        </w:rPr>
        <w:t xml:space="preserve"> Prestatorul are obligatia de a presta serviciile in deplina conformitate cu prevederile caietului de sarcini, orice obligatie prevazuta in acesta din urma fiind considerata ca o obligatie de indeplinit  in baza prezentul</w:t>
      </w:r>
      <w:r>
        <w:rPr>
          <w:rFonts w:ascii="Arial" w:hAnsi="Arial" w:cs="Arial"/>
          <w:sz w:val="20"/>
          <w:szCs w:val="20"/>
          <w:lang w:val="ro-RO"/>
        </w:rPr>
        <w:t>ui</w:t>
      </w:r>
      <w:r w:rsidRPr="00E13DE4">
        <w:rPr>
          <w:rFonts w:ascii="Arial" w:hAnsi="Arial" w:cs="Arial"/>
          <w:sz w:val="20"/>
          <w:szCs w:val="20"/>
          <w:lang w:val="ro-RO"/>
        </w:rPr>
        <w:t xml:space="preserve"> contract</w:t>
      </w:r>
      <w:r w:rsidR="007C4591">
        <w:rPr>
          <w:rFonts w:ascii="Arial" w:hAnsi="Arial" w:cs="Arial"/>
          <w:sz w:val="20"/>
          <w:szCs w:val="20"/>
          <w:lang w:val="ro-RO"/>
        </w:rPr>
        <w:t>.</w:t>
      </w:r>
    </w:p>
    <w:p w14:paraId="0757C38B" w14:textId="60CC2EA3" w:rsidR="008F411E" w:rsidRPr="00A44200" w:rsidRDefault="008F411E" w:rsidP="00376CCD">
      <w:pPr>
        <w:tabs>
          <w:tab w:val="left" w:pos="-284"/>
        </w:tabs>
        <w:jc w:val="both"/>
        <w:rPr>
          <w:rFonts w:ascii="Arial" w:hAnsi="Arial" w:cs="Arial"/>
          <w:sz w:val="20"/>
          <w:szCs w:val="20"/>
          <w:lang w:val="ro-RO"/>
        </w:rPr>
      </w:pPr>
      <w:r w:rsidRPr="00A44200">
        <w:rPr>
          <w:rFonts w:ascii="Arial" w:hAnsi="Arial" w:cs="Arial"/>
          <w:sz w:val="20"/>
          <w:szCs w:val="20"/>
          <w:lang w:val="ro-RO"/>
        </w:rPr>
        <w:t xml:space="preserve">27.2 </w:t>
      </w:r>
      <w:r w:rsidR="00376CCD" w:rsidRPr="00A44200">
        <w:rPr>
          <w:rFonts w:ascii="Arial" w:hAnsi="Arial" w:cs="Arial"/>
          <w:sz w:val="20"/>
          <w:szCs w:val="20"/>
          <w:lang w:val="ro-RO"/>
        </w:rPr>
        <w:t>In cazul aparitiei unor circumstanțe din care putem menționa: încetinirea progresului lucrărilor datorită emiterii cu întârziere a autorizațiilor/ acordurilor/ avizelor; ritm de lucru nesatisfăcător al antreprenorului, din cauza managementului defectuos; calitatea nesatisfăcătoare a execuției care necesită perioade de refacere a lucrărilor, autoritatea contractanta are dreptul de a implementa urmatoarele masuri de remediere:</w:t>
      </w:r>
    </w:p>
    <w:p w14:paraId="38F775D4" w14:textId="77777777" w:rsidR="00376CCD" w:rsidRPr="00A44200" w:rsidRDefault="00376CCD" w:rsidP="00376CCD">
      <w:pPr>
        <w:tabs>
          <w:tab w:val="left" w:pos="-284"/>
        </w:tabs>
        <w:jc w:val="both"/>
        <w:rPr>
          <w:rFonts w:ascii="Arial" w:hAnsi="Arial" w:cs="Arial"/>
          <w:sz w:val="20"/>
          <w:szCs w:val="20"/>
          <w:lang w:val="ro-RO"/>
        </w:rPr>
      </w:pPr>
      <w:r w:rsidRPr="00A44200">
        <w:rPr>
          <w:rFonts w:ascii="Arial" w:hAnsi="Arial" w:cs="Arial"/>
          <w:sz w:val="20"/>
          <w:szCs w:val="20"/>
          <w:lang w:val="ro-RO"/>
        </w:rPr>
        <w:t>-reducerea activității echipei prestatorului la minimul necesar, pentru a asigura îndeplinirea contractului de supervizare, corelat cu progresul mai redus al lucrărilor, conservând, pe cât posibil, resursele zile/om alocate experților, conform contractului în cauză;</w:t>
      </w:r>
    </w:p>
    <w:p w14:paraId="0AF6BECB" w14:textId="77777777" w:rsidR="00376CCD" w:rsidRPr="00A44200" w:rsidRDefault="00376CCD" w:rsidP="00376CCD">
      <w:pPr>
        <w:tabs>
          <w:tab w:val="left" w:pos="-284"/>
        </w:tabs>
        <w:jc w:val="both"/>
        <w:rPr>
          <w:rFonts w:ascii="Arial" w:hAnsi="Arial" w:cs="Arial"/>
          <w:sz w:val="20"/>
          <w:szCs w:val="20"/>
          <w:lang w:val="ro-RO"/>
        </w:rPr>
      </w:pPr>
      <w:r w:rsidRPr="00A44200">
        <w:rPr>
          <w:rFonts w:ascii="Arial" w:hAnsi="Arial" w:cs="Arial"/>
          <w:sz w:val="20"/>
          <w:szCs w:val="20"/>
          <w:lang w:val="ro-RO"/>
        </w:rPr>
        <w:t xml:space="preserve">-aplicarea unor clauze care implică suspendarea prestării serviciilor pe o perioadă rezonabilă de timp, ce poate fi anticipată de la început pe baza experienței practice în sectorul din care fac parte lucrările ce fac obiectul supervizării, în situația în care acestea din urmă sunt, la rândul lor, suspendate; </w:t>
      </w:r>
    </w:p>
    <w:p w14:paraId="10CE6F3C" w14:textId="68C52897" w:rsidR="00376CCD" w:rsidRPr="00A44200" w:rsidRDefault="00376CCD" w:rsidP="00376CCD">
      <w:pPr>
        <w:tabs>
          <w:tab w:val="left" w:pos="-284"/>
        </w:tabs>
        <w:jc w:val="both"/>
        <w:rPr>
          <w:rFonts w:ascii="Arial" w:hAnsi="Arial" w:cs="Arial"/>
          <w:sz w:val="20"/>
          <w:szCs w:val="20"/>
          <w:lang w:val="ro-RO"/>
        </w:rPr>
      </w:pPr>
      <w:r w:rsidRPr="00A44200">
        <w:rPr>
          <w:rFonts w:ascii="Arial" w:hAnsi="Arial" w:cs="Arial"/>
          <w:sz w:val="20"/>
          <w:szCs w:val="20"/>
          <w:lang w:val="ro-RO"/>
        </w:rPr>
        <w:t>-o revizuire a planului de lucru aprobat inițial, inclusiv în sensul utilizării mai intense, dacă este posibil, de experți cu tarife mai reduse, prin realocarea de inputuri de la experții cu tarife mai ridicate, realocarea numărului de zile lucrătoare între subactivități.</w:t>
      </w:r>
    </w:p>
    <w:p w14:paraId="74324798" w14:textId="20451B66" w:rsidR="00A939AA" w:rsidRPr="00A44200" w:rsidRDefault="00A939AA" w:rsidP="00A939AA">
      <w:pPr>
        <w:tabs>
          <w:tab w:val="left" w:pos="-284"/>
        </w:tabs>
        <w:jc w:val="both"/>
        <w:rPr>
          <w:rFonts w:ascii="Arial" w:hAnsi="Arial" w:cs="Arial"/>
          <w:sz w:val="20"/>
          <w:szCs w:val="20"/>
          <w:lang w:val="ro-RO"/>
        </w:rPr>
      </w:pPr>
      <w:r w:rsidRPr="00A44200">
        <w:rPr>
          <w:rFonts w:ascii="Arial" w:hAnsi="Arial" w:cs="Arial"/>
          <w:sz w:val="20"/>
          <w:szCs w:val="20"/>
          <w:lang w:val="ro-RO"/>
        </w:rPr>
        <w:t xml:space="preserve">27.3 Autoritatea contractanta are dreptul să solicite prestatorului să-și reducă/ suplimenteze numărul sau structura de experți implicați în cadrul unei subactivități/ activități, realocarea numărului de zile lucrătoare între </w:t>
      </w:r>
      <w:r w:rsidRPr="00A44200">
        <w:rPr>
          <w:rFonts w:ascii="Arial" w:hAnsi="Arial" w:cs="Arial"/>
          <w:sz w:val="20"/>
          <w:szCs w:val="20"/>
          <w:lang w:val="ro-RO"/>
        </w:rPr>
        <w:lastRenderedPageBreak/>
        <w:t>subactivități sau între experți, în conformitate cu durata lucrărilor, mobilizarea/ demobilizarea experților, inclusiv suspendarea totală sau parțială a activității prestatorului dacă situația contractelor de lucrări o solicită.</w:t>
      </w:r>
    </w:p>
    <w:p w14:paraId="4B04CE22" w14:textId="77777777" w:rsidR="00845180" w:rsidRPr="00E420B4" w:rsidRDefault="00845180" w:rsidP="00845180">
      <w:pPr>
        <w:widowControl w:val="0"/>
        <w:autoSpaceDE w:val="0"/>
        <w:autoSpaceDN w:val="0"/>
        <w:adjustRightInd w:val="0"/>
        <w:ind w:right="-630"/>
        <w:rPr>
          <w:rFonts w:ascii="Arial" w:hAnsi="Arial" w:cs="Arial"/>
          <w:b/>
          <w:bCs/>
          <w:color w:val="FF0000"/>
          <w:w w:val="97"/>
          <w:sz w:val="20"/>
          <w:szCs w:val="20"/>
          <w:lang w:val="pt-BR"/>
        </w:rPr>
      </w:pPr>
    </w:p>
    <w:p w14:paraId="1264CF50" w14:textId="246CF404" w:rsidR="00845180" w:rsidRPr="00C91F30" w:rsidRDefault="00845180" w:rsidP="00845180">
      <w:pPr>
        <w:widowControl w:val="0"/>
        <w:autoSpaceDE w:val="0"/>
        <w:autoSpaceDN w:val="0"/>
        <w:adjustRightInd w:val="0"/>
        <w:ind w:right="-630"/>
        <w:rPr>
          <w:rFonts w:ascii="Arial" w:hAnsi="Arial" w:cs="Arial"/>
          <w:sz w:val="20"/>
          <w:szCs w:val="20"/>
          <w:lang w:val="pt-BR"/>
        </w:rPr>
      </w:pPr>
      <w:r w:rsidRPr="00C91F30">
        <w:rPr>
          <w:rFonts w:ascii="Arial" w:hAnsi="Arial" w:cs="Arial"/>
          <w:b/>
          <w:bCs/>
          <w:w w:val="97"/>
          <w:sz w:val="20"/>
          <w:szCs w:val="20"/>
          <w:lang w:val="pt-BR"/>
        </w:rPr>
        <w:t>28</w:t>
      </w:r>
      <w:r w:rsidRPr="00C91F30">
        <w:rPr>
          <w:rFonts w:ascii="Arial" w:hAnsi="Arial" w:cs="Arial"/>
          <w:b/>
          <w:bCs/>
          <w:w w:val="98"/>
          <w:sz w:val="20"/>
          <w:szCs w:val="20"/>
          <w:lang w:val="pt-BR"/>
        </w:rPr>
        <w:t>.</w:t>
      </w:r>
      <w:r w:rsidRPr="00C91F30">
        <w:rPr>
          <w:rFonts w:ascii="Arial" w:hAnsi="Arial" w:cs="Arial"/>
          <w:spacing w:val="1"/>
          <w:sz w:val="20"/>
          <w:szCs w:val="20"/>
          <w:lang w:val="pt-BR"/>
        </w:rPr>
        <w:t xml:space="preserve"> </w:t>
      </w:r>
      <w:r w:rsidRPr="00C91F30">
        <w:rPr>
          <w:rFonts w:ascii="Arial" w:hAnsi="Arial" w:cs="Arial"/>
          <w:b/>
          <w:bCs/>
          <w:w w:val="97"/>
          <w:sz w:val="20"/>
          <w:szCs w:val="20"/>
          <w:lang w:val="pt-BR"/>
        </w:rPr>
        <w:t>C</w:t>
      </w:r>
      <w:r w:rsidR="00D63EEB">
        <w:rPr>
          <w:rFonts w:ascii="Arial" w:hAnsi="Arial" w:cs="Arial"/>
          <w:b/>
          <w:bCs/>
          <w:w w:val="97"/>
          <w:sz w:val="20"/>
          <w:szCs w:val="20"/>
          <w:lang w:val="pt-BR"/>
        </w:rPr>
        <w:t>esiunea</w:t>
      </w:r>
    </w:p>
    <w:p w14:paraId="6FE4AC41" w14:textId="0A77FE54" w:rsidR="00845180" w:rsidRPr="00D63EEB" w:rsidRDefault="00845180" w:rsidP="00845180">
      <w:pPr>
        <w:tabs>
          <w:tab w:val="left" w:pos="1710"/>
        </w:tabs>
        <w:jc w:val="both"/>
        <w:rPr>
          <w:rFonts w:ascii="Arial" w:hAnsi="Arial" w:cs="Arial"/>
          <w:sz w:val="20"/>
          <w:szCs w:val="20"/>
          <w:lang w:val="ro-RO"/>
        </w:rPr>
      </w:pPr>
      <w:r w:rsidRPr="00D63EEB">
        <w:rPr>
          <w:rFonts w:ascii="Arial" w:hAnsi="Arial" w:cs="Arial"/>
          <w:sz w:val="20"/>
          <w:szCs w:val="20"/>
          <w:lang w:val="pt-BR"/>
        </w:rPr>
        <w:t>28.1</w:t>
      </w:r>
      <w:r w:rsidRPr="00D63EEB">
        <w:rPr>
          <w:rFonts w:ascii="Arial" w:hAnsi="Arial" w:cs="Arial"/>
          <w:sz w:val="20"/>
          <w:szCs w:val="20"/>
          <w:lang w:val="ro-RO"/>
        </w:rPr>
        <w:t xml:space="preserve"> </w:t>
      </w:r>
      <w:r w:rsidRPr="00D63EEB">
        <w:rPr>
          <w:rFonts w:ascii="Arial" w:hAnsi="Arial" w:cs="Arial"/>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D63EEB">
        <w:rPr>
          <w:rFonts w:ascii="Arial" w:hAnsi="Arial" w:cs="Arial"/>
          <w:sz w:val="20"/>
          <w:szCs w:val="20"/>
          <w:lang w:val="rm-CH"/>
        </w:rPr>
        <w:t>.</w:t>
      </w:r>
      <w:r w:rsidR="00D63EEB">
        <w:rPr>
          <w:rFonts w:ascii="Arial" w:hAnsi="Arial" w:cs="Arial"/>
          <w:sz w:val="20"/>
          <w:szCs w:val="20"/>
          <w:lang w:val="ro-RO"/>
        </w:rPr>
        <w:t xml:space="preserve"> </w:t>
      </w:r>
      <w:r w:rsidRPr="00D63EEB">
        <w:rPr>
          <w:rFonts w:ascii="Arial" w:hAnsi="Arial" w:cs="Arial"/>
          <w:sz w:val="20"/>
          <w:szCs w:val="20"/>
          <w:lang w:val="pt-BR"/>
        </w:rPr>
        <w:t>Orice drept sau obligație cesionat/cesionată de către Contractant fără o autorizare prealabilă din partea Achizitorului nu este executoriu/executorie împotriva Achizitorului</w:t>
      </w:r>
      <w:r w:rsidR="00D63EEB">
        <w:rPr>
          <w:rFonts w:ascii="Arial" w:hAnsi="Arial" w:cs="Arial"/>
          <w:sz w:val="20"/>
          <w:szCs w:val="20"/>
          <w:lang w:val="pt-BR"/>
        </w:rPr>
        <w:t>.</w:t>
      </w:r>
    </w:p>
    <w:p w14:paraId="32B12C41" w14:textId="38648E7E" w:rsidR="00845180" w:rsidRPr="00C91F30" w:rsidRDefault="00845180" w:rsidP="00845180">
      <w:pPr>
        <w:tabs>
          <w:tab w:val="left" w:pos="1710"/>
        </w:tabs>
        <w:jc w:val="both"/>
        <w:rPr>
          <w:rFonts w:ascii="Arial" w:hAnsi="Arial" w:cs="Arial"/>
          <w:sz w:val="20"/>
          <w:szCs w:val="20"/>
          <w:lang w:val="pt-BR"/>
        </w:rPr>
      </w:pPr>
      <w:r w:rsidRPr="00C91F30">
        <w:rPr>
          <w:rFonts w:ascii="Arial" w:hAnsi="Arial" w:cs="Arial"/>
          <w:sz w:val="20"/>
          <w:szCs w:val="20"/>
          <w:lang w:val="pt-BR"/>
        </w:rPr>
        <w:t>28.2 În cazul încetării anticipate a Contractului, Prestatorul principal cesionează Achizitorului contractele încheiate cu Subcontractanții</w:t>
      </w:r>
      <w:r w:rsidR="00D63EEB">
        <w:rPr>
          <w:rFonts w:ascii="Arial" w:hAnsi="Arial" w:cs="Arial"/>
          <w:sz w:val="20"/>
          <w:szCs w:val="20"/>
          <w:lang w:val="pt-BR"/>
        </w:rPr>
        <w:t>.</w:t>
      </w:r>
    </w:p>
    <w:p w14:paraId="51FB9028" w14:textId="650042B7" w:rsidR="00845180" w:rsidRPr="00C91F30" w:rsidRDefault="00845180" w:rsidP="00845180">
      <w:pPr>
        <w:tabs>
          <w:tab w:val="left" w:pos="1710"/>
        </w:tabs>
        <w:jc w:val="both"/>
        <w:rPr>
          <w:rFonts w:ascii="Arial" w:hAnsi="Arial" w:cs="Arial"/>
          <w:sz w:val="20"/>
          <w:szCs w:val="20"/>
          <w:lang w:val="pt-BR"/>
        </w:rPr>
      </w:pPr>
      <w:r w:rsidRPr="00D63EEB">
        <w:rPr>
          <w:rFonts w:ascii="Arial" w:hAnsi="Arial" w:cs="Arial"/>
          <w:iCs/>
          <w:sz w:val="20"/>
          <w:szCs w:val="20"/>
          <w:lang w:val="rm-CH"/>
        </w:rPr>
        <w:t>28.3</w:t>
      </w:r>
      <w:r w:rsidRPr="00E13DE4">
        <w:rPr>
          <w:rFonts w:ascii="Arial" w:hAnsi="Arial" w:cs="Arial"/>
          <w:i/>
          <w:sz w:val="20"/>
          <w:szCs w:val="20"/>
          <w:lang w:val="rm-CH"/>
        </w:rPr>
        <w:t xml:space="preserve"> </w:t>
      </w:r>
      <w:r w:rsidRPr="00E13DE4">
        <w:rPr>
          <w:rFonts w:ascii="Arial" w:hAnsi="Arial" w:cs="Arial"/>
          <w:sz w:val="20"/>
          <w:szCs w:val="20"/>
          <w:lang w:val="rm-CH"/>
        </w:rPr>
        <w:t xml:space="preserve">Prestatorul este obligat să notifice Achizitorul, cu privire la preluarea Contractului de către o nouă persoană juridică născută în urma unui proces de reorganizare juridică a persoanei Prestatorului, în termen de maximum 3 (trei)] zile </w:t>
      </w:r>
      <w:r w:rsidR="00D63EEB">
        <w:rPr>
          <w:rFonts w:ascii="Arial" w:hAnsi="Arial" w:cs="Arial"/>
          <w:sz w:val="20"/>
          <w:szCs w:val="20"/>
          <w:lang w:val="rm-CH"/>
        </w:rPr>
        <w:t xml:space="preserve">lucratoare </w:t>
      </w:r>
      <w:r w:rsidRPr="00E13DE4">
        <w:rPr>
          <w:rFonts w:ascii="Arial" w:hAnsi="Arial" w:cs="Arial"/>
          <w:sz w:val="20"/>
          <w:szCs w:val="20"/>
          <w:lang w:val="rm-CH"/>
        </w:rPr>
        <w:t>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3AD62081" w14:textId="311D43AB" w:rsidR="00845180" w:rsidRPr="00C91F30" w:rsidRDefault="00845180" w:rsidP="00845180">
      <w:pPr>
        <w:tabs>
          <w:tab w:val="left" w:pos="1710"/>
        </w:tabs>
        <w:jc w:val="both"/>
        <w:rPr>
          <w:rFonts w:ascii="Arial" w:hAnsi="Arial" w:cs="Arial"/>
          <w:sz w:val="20"/>
          <w:szCs w:val="20"/>
          <w:lang w:val="pt-BR"/>
        </w:rPr>
      </w:pPr>
      <w:r w:rsidRPr="00C91F30">
        <w:rPr>
          <w:rFonts w:ascii="Arial" w:hAnsi="Arial" w:cs="Arial"/>
          <w:sz w:val="20"/>
          <w:szCs w:val="20"/>
          <w:lang w:val="pt-BR"/>
        </w:rPr>
        <w:t>28.</w:t>
      </w:r>
      <w:r w:rsidR="00D63EEB">
        <w:rPr>
          <w:rFonts w:ascii="Arial" w:hAnsi="Arial" w:cs="Arial"/>
          <w:sz w:val="20"/>
          <w:szCs w:val="20"/>
          <w:lang w:val="pt-BR"/>
        </w:rPr>
        <w:t>4</w:t>
      </w:r>
      <w:r w:rsidRPr="00C91F30">
        <w:rPr>
          <w:rFonts w:ascii="Arial" w:hAnsi="Arial" w:cs="Arial"/>
          <w:sz w:val="20"/>
          <w:szCs w:val="20"/>
          <w:lang w:val="pt-BR"/>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43A9C3C3" w14:textId="77777777" w:rsidR="00845180" w:rsidRPr="00C91F30" w:rsidRDefault="00845180" w:rsidP="00845180">
      <w:pPr>
        <w:tabs>
          <w:tab w:val="left" w:pos="1710"/>
        </w:tabs>
        <w:jc w:val="both"/>
        <w:rPr>
          <w:rFonts w:ascii="Arial" w:hAnsi="Arial" w:cs="Arial"/>
          <w:sz w:val="20"/>
          <w:szCs w:val="20"/>
          <w:lang w:val="pt-BR"/>
        </w:rPr>
      </w:pPr>
      <w:r w:rsidRPr="00C91F30">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62C7F3F1" w14:textId="77777777" w:rsidR="00845180" w:rsidRPr="00C91F30" w:rsidRDefault="00845180" w:rsidP="00845180">
      <w:pPr>
        <w:tabs>
          <w:tab w:val="left" w:pos="1710"/>
        </w:tabs>
        <w:jc w:val="both"/>
        <w:rPr>
          <w:rFonts w:ascii="Arial" w:hAnsi="Arial" w:cs="Arial"/>
          <w:sz w:val="20"/>
          <w:szCs w:val="20"/>
          <w:lang w:val="pt-BR"/>
        </w:rPr>
      </w:pPr>
      <w:r w:rsidRPr="00C91F30">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2BE6582B" w14:textId="192BCFB5" w:rsidR="00845180" w:rsidRDefault="00845180" w:rsidP="00845180">
      <w:pPr>
        <w:tabs>
          <w:tab w:val="left" w:pos="1710"/>
        </w:tabs>
        <w:jc w:val="both"/>
        <w:rPr>
          <w:rFonts w:ascii="Arial" w:hAnsi="Arial" w:cs="Arial"/>
          <w:sz w:val="20"/>
          <w:szCs w:val="20"/>
          <w:lang w:val="pt-BR"/>
        </w:rPr>
      </w:pPr>
      <w:r w:rsidRPr="00C91F30">
        <w:rPr>
          <w:rFonts w:ascii="Arial" w:hAnsi="Arial" w:cs="Arial"/>
          <w:sz w:val="20"/>
          <w:szCs w:val="20"/>
          <w:lang w:val="pt-BR"/>
        </w:rPr>
        <w:t>28.</w:t>
      </w:r>
      <w:r w:rsidR="00D63EEB">
        <w:rPr>
          <w:rFonts w:ascii="Arial" w:hAnsi="Arial" w:cs="Arial"/>
          <w:sz w:val="20"/>
          <w:szCs w:val="20"/>
          <w:lang w:val="pt-BR"/>
        </w:rPr>
        <w:t>5</w:t>
      </w:r>
      <w:r w:rsidRPr="00C91F30">
        <w:rPr>
          <w:rFonts w:ascii="Arial" w:hAnsi="Arial" w:cs="Arial"/>
          <w:sz w:val="20"/>
          <w:szCs w:val="20"/>
          <w:lang w:val="pt-BR"/>
        </w:rPr>
        <w:t xml:space="preserve"> Prestatorul poate cesiona dreptul sau de a incasa contravaloarea serviciilor prestate, in conditiile prevazute de dispozitiile prezentului contract si cu respectarea art</w:t>
      </w:r>
      <w:r w:rsidR="00D63EEB">
        <w:rPr>
          <w:rFonts w:ascii="Arial" w:hAnsi="Arial" w:cs="Arial"/>
          <w:sz w:val="20"/>
          <w:szCs w:val="20"/>
          <w:lang w:val="pt-BR"/>
        </w:rPr>
        <w:t>.</w:t>
      </w:r>
      <w:r w:rsidRPr="00C91F30">
        <w:rPr>
          <w:rFonts w:ascii="Arial" w:hAnsi="Arial" w:cs="Arial"/>
          <w:sz w:val="20"/>
          <w:szCs w:val="20"/>
          <w:lang w:val="pt-BR"/>
        </w:rPr>
        <w:t xml:space="preserve">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r w:rsidR="00D63EEB">
        <w:rPr>
          <w:rFonts w:ascii="Arial" w:hAnsi="Arial" w:cs="Arial"/>
          <w:sz w:val="20"/>
          <w:szCs w:val="20"/>
          <w:lang w:val="pt-BR"/>
        </w:rPr>
        <w:t>.</w:t>
      </w:r>
    </w:p>
    <w:p w14:paraId="37587749" w14:textId="77777777" w:rsidR="00D63EEB" w:rsidRDefault="00D63EEB" w:rsidP="00845180">
      <w:pPr>
        <w:tabs>
          <w:tab w:val="left" w:pos="1710"/>
        </w:tabs>
        <w:jc w:val="both"/>
        <w:rPr>
          <w:rFonts w:ascii="Arial" w:hAnsi="Arial" w:cs="Arial"/>
          <w:sz w:val="20"/>
          <w:szCs w:val="20"/>
          <w:lang w:val="pt-BR"/>
        </w:rPr>
      </w:pPr>
    </w:p>
    <w:p w14:paraId="7E651D71" w14:textId="01B02E9F" w:rsidR="00D63EEB" w:rsidRPr="00E13DE4" w:rsidRDefault="00D63EEB" w:rsidP="00D63EEB">
      <w:pPr>
        <w:jc w:val="both"/>
        <w:rPr>
          <w:rFonts w:ascii="Arial" w:hAnsi="Arial" w:cs="Arial"/>
          <w:b/>
          <w:bCs/>
          <w:snapToGrid w:val="0"/>
          <w:sz w:val="20"/>
          <w:szCs w:val="20"/>
          <w:lang w:val="ro-RO"/>
        </w:rPr>
      </w:pPr>
      <w:r w:rsidRPr="00E13DE4">
        <w:rPr>
          <w:rFonts w:ascii="Arial" w:hAnsi="Arial" w:cs="Arial"/>
          <w:b/>
          <w:bCs/>
          <w:snapToGrid w:val="0"/>
          <w:sz w:val="20"/>
          <w:szCs w:val="20"/>
          <w:lang w:val="ro-RO"/>
        </w:rPr>
        <w:t>29. C</w:t>
      </w:r>
      <w:r>
        <w:rPr>
          <w:rFonts w:ascii="Arial" w:hAnsi="Arial" w:cs="Arial"/>
          <w:b/>
          <w:bCs/>
          <w:snapToGrid w:val="0"/>
          <w:sz w:val="20"/>
          <w:szCs w:val="20"/>
          <w:lang w:val="ro-RO"/>
        </w:rPr>
        <w:t>omunicari</w:t>
      </w:r>
    </w:p>
    <w:p w14:paraId="08277243" w14:textId="77777777" w:rsidR="00D63EEB" w:rsidRPr="00E13DE4" w:rsidRDefault="00D63EEB" w:rsidP="00D63EEB">
      <w:pPr>
        <w:jc w:val="both"/>
        <w:rPr>
          <w:rFonts w:ascii="Arial" w:hAnsi="Arial" w:cs="Arial"/>
          <w:snapToGrid w:val="0"/>
          <w:sz w:val="20"/>
          <w:szCs w:val="20"/>
          <w:lang w:val="ro-RO"/>
        </w:rPr>
      </w:pPr>
      <w:r w:rsidRPr="00E13DE4">
        <w:rPr>
          <w:rFonts w:ascii="Arial" w:hAnsi="Arial" w:cs="Arial"/>
          <w:bCs/>
          <w:snapToGrid w:val="0"/>
          <w:sz w:val="20"/>
          <w:szCs w:val="20"/>
          <w:lang w:val="ro-RO"/>
        </w:rPr>
        <w:t>29.1. (1)</w:t>
      </w:r>
      <w:r w:rsidRPr="00E13DE4">
        <w:rPr>
          <w:rFonts w:ascii="Arial" w:hAnsi="Arial" w:cs="Arial"/>
          <w:snapToGrid w:val="0"/>
          <w:sz w:val="20"/>
          <w:szCs w:val="20"/>
          <w:lang w:val="ro-RO"/>
        </w:rPr>
        <w:t xml:space="preserve"> Orice comunicare între părţi, referitoare la îndeplinirea prezentului Contract, trebuie să fie transmisă în scris.</w:t>
      </w:r>
    </w:p>
    <w:p w14:paraId="6C5731B4" w14:textId="77777777" w:rsidR="00D63EEB" w:rsidRPr="00E13DE4" w:rsidRDefault="00D63EEB" w:rsidP="00D63EEB">
      <w:pPr>
        <w:jc w:val="both"/>
        <w:rPr>
          <w:rFonts w:ascii="Arial" w:hAnsi="Arial" w:cs="Arial"/>
          <w:snapToGrid w:val="0"/>
          <w:sz w:val="20"/>
          <w:szCs w:val="20"/>
          <w:lang w:val="ro-RO"/>
        </w:rPr>
      </w:pPr>
      <w:r w:rsidRPr="00E13DE4">
        <w:rPr>
          <w:rFonts w:ascii="Arial" w:hAnsi="Arial" w:cs="Arial"/>
          <w:bCs/>
          <w:snapToGrid w:val="0"/>
          <w:sz w:val="20"/>
          <w:szCs w:val="20"/>
          <w:lang w:val="ro-RO"/>
        </w:rPr>
        <w:t xml:space="preserve">         (2) </w:t>
      </w:r>
      <w:r w:rsidRPr="00E13DE4">
        <w:rPr>
          <w:rFonts w:ascii="Arial" w:hAnsi="Arial" w:cs="Arial"/>
          <w:snapToGrid w:val="0"/>
          <w:sz w:val="20"/>
          <w:szCs w:val="20"/>
          <w:lang w:val="ro-RO"/>
        </w:rPr>
        <w:t>Orice document scris trebuie înregistrat atât în momentul transmiterii, cât şi în momentul primirii.</w:t>
      </w:r>
    </w:p>
    <w:p w14:paraId="681ABD86" w14:textId="77777777" w:rsidR="00D63EEB" w:rsidRDefault="00D63EEB" w:rsidP="00D63EEB">
      <w:pPr>
        <w:jc w:val="both"/>
        <w:outlineLvl w:val="0"/>
        <w:rPr>
          <w:rFonts w:ascii="Arial" w:hAnsi="Arial" w:cs="Arial"/>
          <w:snapToGrid w:val="0"/>
          <w:sz w:val="20"/>
          <w:szCs w:val="20"/>
          <w:lang w:val="ro-RO"/>
        </w:rPr>
      </w:pPr>
      <w:r w:rsidRPr="00E13DE4">
        <w:rPr>
          <w:rFonts w:ascii="Arial" w:hAnsi="Arial" w:cs="Arial"/>
          <w:bCs/>
          <w:snapToGrid w:val="0"/>
          <w:sz w:val="20"/>
          <w:szCs w:val="20"/>
          <w:lang w:val="ro-RO"/>
        </w:rPr>
        <w:t>29.2.</w:t>
      </w:r>
      <w:r w:rsidRPr="00E13DE4">
        <w:rPr>
          <w:rFonts w:ascii="Arial" w:hAnsi="Arial" w:cs="Arial"/>
          <w:snapToGrid w:val="0"/>
          <w:sz w:val="20"/>
          <w:szCs w:val="20"/>
          <w:lang w:val="ro-RO"/>
        </w:rPr>
        <w:t xml:space="preserve"> Comunicările dintre părţi se pot face şi prin fax sau e-mail, cu condiţia confirmării în scris a primirii  comunicării.</w:t>
      </w:r>
    </w:p>
    <w:p w14:paraId="1A2804EA" w14:textId="77777777" w:rsidR="00D63EEB" w:rsidRDefault="00D63EEB" w:rsidP="00D63EEB">
      <w:pPr>
        <w:jc w:val="both"/>
        <w:outlineLvl w:val="0"/>
        <w:rPr>
          <w:rFonts w:ascii="Arial" w:hAnsi="Arial" w:cs="Arial"/>
          <w:snapToGrid w:val="0"/>
          <w:sz w:val="20"/>
          <w:szCs w:val="20"/>
          <w:lang w:val="ro-RO"/>
        </w:rPr>
      </w:pPr>
    </w:p>
    <w:p w14:paraId="237FCB8B" w14:textId="1750A08E" w:rsidR="00D63EEB" w:rsidRPr="007329AA" w:rsidRDefault="00D63EEB" w:rsidP="00D63EEB">
      <w:pPr>
        <w:widowControl w:val="0"/>
        <w:autoSpaceDE w:val="0"/>
        <w:autoSpaceDN w:val="0"/>
        <w:adjustRightInd w:val="0"/>
        <w:ind w:right="11"/>
        <w:jc w:val="both"/>
        <w:rPr>
          <w:rFonts w:ascii="Arial" w:hAnsi="Arial" w:cs="Arial"/>
          <w:b/>
          <w:w w:val="98"/>
          <w:sz w:val="20"/>
          <w:szCs w:val="20"/>
          <w:lang w:val="pt-BR"/>
        </w:rPr>
      </w:pPr>
      <w:r w:rsidRPr="007329AA">
        <w:rPr>
          <w:rFonts w:ascii="Arial" w:hAnsi="Arial" w:cs="Arial"/>
          <w:b/>
          <w:w w:val="98"/>
          <w:sz w:val="20"/>
          <w:szCs w:val="20"/>
          <w:lang w:val="pt-BR"/>
        </w:rPr>
        <w:t>30.Confidentialitatea datelor</w:t>
      </w:r>
    </w:p>
    <w:p w14:paraId="78B0537B" w14:textId="378F958B" w:rsidR="00D63EEB" w:rsidRPr="00C91F30" w:rsidRDefault="00D63EEB" w:rsidP="00515268">
      <w:pPr>
        <w:jc w:val="both"/>
        <w:rPr>
          <w:rFonts w:ascii="Arial" w:hAnsi="Arial" w:cs="Arial"/>
          <w:sz w:val="20"/>
          <w:szCs w:val="20"/>
          <w:lang w:val="pt-BR"/>
        </w:rPr>
      </w:pPr>
      <w:r w:rsidRPr="00C91F30">
        <w:rPr>
          <w:rFonts w:ascii="Arial" w:hAnsi="Arial" w:cs="Arial"/>
          <w:sz w:val="20"/>
          <w:szCs w:val="20"/>
          <w:lang w:val="pt-BR"/>
        </w:rPr>
        <w:t>3</w:t>
      </w:r>
      <w:r>
        <w:rPr>
          <w:rFonts w:ascii="Arial" w:hAnsi="Arial" w:cs="Arial"/>
          <w:sz w:val="20"/>
          <w:szCs w:val="20"/>
          <w:lang w:val="pt-BR"/>
        </w:rPr>
        <w:t>0</w:t>
      </w:r>
      <w:r w:rsidRPr="00C91F30">
        <w:rPr>
          <w:rFonts w:ascii="Arial" w:hAnsi="Arial" w:cs="Arial"/>
          <w:sz w:val="20"/>
          <w:szCs w:val="20"/>
          <w:lang w:val="pt-BR"/>
        </w:rPr>
        <w:t>.1 Prelucrarea datelor cu caracter personal se face cu respectarea  Regulamentului european privind protectia datelor cu caracter personal (GDPR).</w:t>
      </w:r>
    </w:p>
    <w:p w14:paraId="2699D48F" w14:textId="77777777" w:rsidR="00D63EEB" w:rsidRPr="00E13DE4" w:rsidRDefault="00D63EEB" w:rsidP="00D63EEB">
      <w:pPr>
        <w:jc w:val="both"/>
        <w:outlineLvl w:val="0"/>
        <w:rPr>
          <w:rFonts w:ascii="Arial" w:hAnsi="Arial" w:cs="Arial"/>
          <w:snapToGrid w:val="0"/>
          <w:sz w:val="20"/>
          <w:szCs w:val="20"/>
          <w:lang w:val="ro-RO"/>
        </w:rPr>
      </w:pPr>
    </w:p>
    <w:p w14:paraId="2793CA65" w14:textId="6B311B95" w:rsidR="00515268" w:rsidRPr="00CB2E98" w:rsidRDefault="00515268" w:rsidP="00515268">
      <w:pPr>
        <w:jc w:val="both"/>
        <w:rPr>
          <w:rFonts w:ascii="Arial" w:hAnsi="Arial" w:cs="Arial"/>
          <w:sz w:val="20"/>
          <w:szCs w:val="20"/>
          <w:lang w:val="fr-FR"/>
        </w:rPr>
      </w:pPr>
      <w:r w:rsidRPr="00CB2E98">
        <w:rPr>
          <w:rFonts w:ascii="Arial" w:hAnsi="Arial" w:cs="Arial"/>
          <w:sz w:val="20"/>
          <w:szCs w:val="20"/>
          <w:lang w:val="fr-FR"/>
        </w:rPr>
        <w:t>Partile au inteles sa incheie azi ……………………… prezentul contract in 2 (doua) exemplare originale, cate  un exemplar pentru fiecare parte.</w:t>
      </w:r>
    </w:p>
    <w:p w14:paraId="62486DBE" w14:textId="77777777" w:rsidR="00515268" w:rsidRPr="00CB2E98" w:rsidRDefault="00515268" w:rsidP="00515268">
      <w:pPr>
        <w:jc w:val="both"/>
        <w:rPr>
          <w:rFonts w:ascii="Arial" w:hAnsi="Arial" w:cs="Arial"/>
          <w:sz w:val="20"/>
          <w:szCs w:val="20"/>
          <w:lang w:val="fr-FR"/>
        </w:rPr>
      </w:pPr>
    </w:p>
    <w:p w14:paraId="0FA6F8FB" w14:textId="77777777" w:rsidR="00515268" w:rsidRPr="00515268" w:rsidRDefault="00515268" w:rsidP="00515268">
      <w:pPr>
        <w:jc w:val="both"/>
        <w:rPr>
          <w:rFonts w:ascii="Arial" w:hAnsi="Arial" w:cs="Arial"/>
          <w:b/>
          <w:bCs/>
          <w:sz w:val="20"/>
          <w:szCs w:val="20"/>
        </w:rPr>
      </w:pPr>
      <w:r w:rsidRPr="00CB2E98">
        <w:rPr>
          <w:rFonts w:ascii="Arial" w:hAnsi="Arial" w:cs="Arial"/>
          <w:sz w:val="20"/>
          <w:szCs w:val="20"/>
          <w:lang w:val="fr-FR"/>
        </w:rPr>
        <w:t xml:space="preserve">                            </w:t>
      </w:r>
      <w:r w:rsidRPr="00515268">
        <w:rPr>
          <w:rFonts w:ascii="Arial" w:hAnsi="Arial" w:cs="Arial"/>
          <w:b/>
          <w:bCs/>
          <w:sz w:val="20"/>
          <w:szCs w:val="20"/>
        </w:rPr>
        <w:t>Achizitor,</w:t>
      </w:r>
      <w:r w:rsidRPr="00515268">
        <w:rPr>
          <w:rFonts w:ascii="Arial" w:hAnsi="Arial" w:cs="Arial"/>
          <w:b/>
          <w:bCs/>
          <w:sz w:val="20"/>
          <w:szCs w:val="20"/>
        </w:rPr>
        <w:tab/>
      </w:r>
      <w:r w:rsidRPr="00515268">
        <w:rPr>
          <w:rFonts w:ascii="Arial" w:hAnsi="Arial" w:cs="Arial"/>
          <w:b/>
          <w:bCs/>
          <w:sz w:val="20"/>
          <w:szCs w:val="20"/>
        </w:rPr>
        <w:tab/>
      </w:r>
      <w:r w:rsidRPr="00515268">
        <w:rPr>
          <w:rFonts w:ascii="Arial" w:hAnsi="Arial" w:cs="Arial"/>
          <w:b/>
          <w:bCs/>
          <w:sz w:val="20"/>
          <w:szCs w:val="20"/>
        </w:rPr>
        <w:tab/>
      </w:r>
      <w:r w:rsidRPr="00515268">
        <w:rPr>
          <w:rFonts w:ascii="Arial" w:hAnsi="Arial" w:cs="Arial"/>
          <w:b/>
          <w:bCs/>
          <w:sz w:val="20"/>
          <w:szCs w:val="20"/>
        </w:rPr>
        <w:tab/>
      </w:r>
      <w:r w:rsidRPr="00515268">
        <w:rPr>
          <w:rFonts w:ascii="Arial" w:hAnsi="Arial" w:cs="Arial"/>
          <w:b/>
          <w:bCs/>
          <w:sz w:val="20"/>
          <w:szCs w:val="20"/>
        </w:rPr>
        <w:tab/>
        <w:t xml:space="preserve">           Prestator,</w:t>
      </w:r>
    </w:p>
    <w:p w14:paraId="5BF5B4F8" w14:textId="338F3149" w:rsidR="00BC1DCB" w:rsidRPr="00515268" w:rsidRDefault="00515268" w:rsidP="00515268">
      <w:pPr>
        <w:tabs>
          <w:tab w:val="left" w:pos="1710"/>
        </w:tabs>
        <w:jc w:val="both"/>
        <w:rPr>
          <w:rFonts w:ascii="Arial" w:hAnsi="Arial" w:cs="Arial"/>
          <w:b/>
          <w:bCs/>
          <w:sz w:val="20"/>
          <w:szCs w:val="20"/>
          <w:lang w:val="pt-BR"/>
        </w:rPr>
      </w:pPr>
      <w:r w:rsidRPr="00515268">
        <w:rPr>
          <w:rFonts w:ascii="Arial" w:hAnsi="Arial" w:cs="Arial"/>
          <w:b/>
          <w:bCs/>
          <w:sz w:val="20"/>
          <w:szCs w:val="20"/>
        </w:rPr>
        <w:t xml:space="preserve">    </w:t>
      </w:r>
      <w:r w:rsidRPr="002A0D8E">
        <w:rPr>
          <w:rFonts w:ascii="Arial" w:hAnsi="Arial" w:cs="Arial"/>
          <w:b/>
          <w:bCs/>
          <w:sz w:val="20"/>
          <w:szCs w:val="20"/>
          <w:lang w:val="fr-FR"/>
        </w:rPr>
        <w:t>A.N. Apele Romane -A.B.A. Crisuri</w:t>
      </w:r>
      <w:r w:rsidRPr="002A0D8E">
        <w:rPr>
          <w:rFonts w:ascii="Arial" w:hAnsi="Arial" w:cs="Arial"/>
          <w:b/>
          <w:bCs/>
          <w:sz w:val="20"/>
          <w:szCs w:val="20"/>
          <w:lang w:val="fr-FR"/>
        </w:rPr>
        <w:tab/>
      </w:r>
      <w:r w:rsidRPr="002A0D8E">
        <w:rPr>
          <w:rFonts w:ascii="Arial" w:hAnsi="Arial" w:cs="Arial"/>
          <w:b/>
          <w:bCs/>
          <w:sz w:val="20"/>
          <w:szCs w:val="20"/>
          <w:lang w:val="fr-FR"/>
        </w:rPr>
        <w:tab/>
        <w:t xml:space="preserve">                     ………………………………..  </w:t>
      </w:r>
    </w:p>
    <w:p w14:paraId="6FA1CAF6" w14:textId="7C2C75F1" w:rsidR="00364B6B" w:rsidRPr="00515268" w:rsidRDefault="00364B6B" w:rsidP="00364B6B">
      <w:pPr>
        <w:jc w:val="both"/>
        <w:rPr>
          <w:rFonts w:ascii="Arial" w:hAnsi="Arial" w:cs="Arial"/>
          <w:b/>
          <w:bCs/>
          <w:sz w:val="20"/>
          <w:szCs w:val="20"/>
          <w:lang w:val="pt-BR"/>
        </w:rPr>
      </w:pPr>
    </w:p>
    <w:bookmarkEnd w:id="20"/>
    <w:p w14:paraId="04AD430C" w14:textId="36D277DA" w:rsidR="00C21BC8" w:rsidRPr="00667D19" w:rsidRDefault="00C21BC8" w:rsidP="00C21BC8">
      <w:pPr>
        <w:jc w:val="both"/>
        <w:rPr>
          <w:rFonts w:ascii="Arial" w:hAnsi="Arial" w:cs="Arial"/>
          <w:sz w:val="20"/>
          <w:szCs w:val="20"/>
          <w:lang w:val="fr-FR"/>
        </w:rPr>
      </w:pPr>
    </w:p>
    <w:sectPr w:rsidR="00C21BC8" w:rsidRPr="00667D19" w:rsidSect="004A066B">
      <w:footerReference w:type="default" r:id="rId8"/>
      <w:pgSz w:w="12240" w:h="15840"/>
      <w:pgMar w:top="851"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95EC" w14:textId="77777777" w:rsidR="00DD3642" w:rsidRDefault="00DD3642" w:rsidP="007B08AC">
      <w:r>
        <w:separator/>
      </w:r>
    </w:p>
  </w:endnote>
  <w:endnote w:type="continuationSeparator" w:id="0">
    <w:p w14:paraId="466E3BEC" w14:textId="77777777" w:rsidR="00DD3642" w:rsidRDefault="00DD3642" w:rsidP="007B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21073"/>
      <w:docPartObj>
        <w:docPartGallery w:val="Page Numbers (Bottom of Page)"/>
        <w:docPartUnique/>
      </w:docPartObj>
    </w:sdtPr>
    <w:sdtEndPr>
      <w:rPr>
        <w:noProof/>
      </w:rPr>
    </w:sdtEndPr>
    <w:sdtContent>
      <w:p w14:paraId="2311B267" w14:textId="0C9672C4" w:rsidR="007B08AC" w:rsidRDefault="007B08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6A6D47" w14:textId="77777777" w:rsidR="007B08AC" w:rsidRDefault="007B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5A7" w14:textId="77777777" w:rsidR="00DD3642" w:rsidRDefault="00DD3642" w:rsidP="007B08AC">
      <w:r>
        <w:separator/>
      </w:r>
    </w:p>
  </w:footnote>
  <w:footnote w:type="continuationSeparator" w:id="0">
    <w:p w14:paraId="74903837" w14:textId="77777777" w:rsidR="00DD3642" w:rsidRDefault="00DD3642" w:rsidP="007B0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084BD9"/>
    <w:multiLevelType w:val="hybridMultilevel"/>
    <w:tmpl w:val="F05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83C60"/>
    <w:multiLevelType w:val="hybridMultilevel"/>
    <w:tmpl w:val="02E08A98"/>
    <w:lvl w:ilvl="0" w:tplc="81A666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1122043104">
    <w:abstractNumId w:val="0"/>
  </w:num>
  <w:num w:numId="2" w16cid:durableId="1755660253">
    <w:abstractNumId w:val="2"/>
  </w:num>
  <w:num w:numId="3" w16cid:durableId="337998374">
    <w:abstractNumId w:val="1"/>
  </w:num>
  <w:num w:numId="4" w16cid:durableId="1784956915">
    <w:abstractNumId w:val="5"/>
  </w:num>
  <w:num w:numId="5" w16cid:durableId="282394704">
    <w:abstractNumId w:val="4"/>
  </w:num>
  <w:num w:numId="6" w16cid:durableId="1963221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93"/>
    <w:rsid w:val="000074AA"/>
    <w:rsid w:val="0001447A"/>
    <w:rsid w:val="000165C4"/>
    <w:rsid w:val="000202FE"/>
    <w:rsid w:val="000254CE"/>
    <w:rsid w:val="0003319B"/>
    <w:rsid w:val="00055A83"/>
    <w:rsid w:val="00064DE9"/>
    <w:rsid w:val="00067886"/>
    <w:rsid w:val="00084399"/>
    <w:rsid w:val="00095A48"/>
    <w:rsid w:val="000B6948"/>
    <w:rsid w:val="000C42F1"/>
    <w:rsid w:val="000D2C95"/>
    <w:rsid w:val="000D3DF2"/>
    <w:rsid w:val="000E3B7A"/>
    <w:rsid w:val="000F563F"/>
    <w:rsid w:val="000F739C"/>
    <w:rsid w:val="001065B8"/>
    <w:rsid w:val="0015094F"/>
    <w:rsid w:val="00153043"/>
    <w:rsid w:val="00171D71"/>
    <w:rsid w:val="00172891"/>
    <w:rsid w:val="00182273"/>
    <w:rsid w:val="001934A2"/>
    <w:rsid w:val="001B689F"/>
    <w:rsid w:val="001C668F"/>
    <w:rsid w:val="001D43BA"/>
    <w:rsid w:val="001E7F1E"/>
    <w:rsid w:val="00232B54"/>
    <w:rsid w:val="00241A03"/>
    <w:rsid w:val="002474BC"/>
    <w:rsid w:val="00267AB6"/>
    <w:rsid w:val="002752E1"/>
    <w:rsid w:val="00275BA1"/>
    <w:rsid w:val="00281985"/>
    <w:rsid w:val="002879DB"/>
    <w:rsid w:val="00292C65"/>
    <w:rsid w:val="00293BC6"/>
    <w:rsid w:val="002A0D8E"/>
    <w:rsid w:val="002A4812"/>
    <w:rsid w:val="002A4813"/>
    <w:rsid w:val="002B4E45"/>
    <w:rsid w:val="002C2280"/>
    <w:rsid w:val="002F365E"/>
    <w:rsid w:val="00301F36"/>
    <w:rsid w:val="00311C3B"/>
    <w:rsid w:val="003215EB"/>
    <w:rsid w:val="003320AA"/>
    <w:rsid w:val="0033688F"/>
    <w:rsid w:val="00364B6B"/>
    <w:rsid w:val="00376238"/>
    <w:rsid w:val="00376CCD"/>
    <w:rsid w:val="003813F9"/>
    <w:rsid w:val="00382EC1"/>
    <w:rsid w:val="003A2F2A"/>
    <w:rsid w:val="003A710A"/>
    <w:rsid w:val="003B6F89"/>
    <w:rsid w:val="003C7FA4"/>
    <w:rsid w:val="003E35A9"/>
    <w:rsid w:val="003E611C"/>
    <w:rsid w:val="00401B8A"/>
    <w:rsid w:val="00402C5D"/>
    <w:rsid w:val="00415892"/>
    <w:rsid w:val="00422221"/>
    <w:rsid w:val="00460B0B"/>
    <w:rsid w:val="00466A0D"/>
    <w:rsid w:val="004805BE"/>
    <w:rsid w:val="004A066B"/>
    <w:rsid w:val="004B1F59"/>
    <w:rsid w:val="004B7FE9"/>
    <w:rsid w:val="004C482B"/>
    <w:rsid w:val="00514B18"/>
    <w:rsid w:val="00515268"/>
    <w:rsid w:val="00527FA5"/>
    <w:rsid w:val="00541365"/>
    <w:rsid w:val="00562A7C"/>
    <w:rsid w:val="00581390"/>
    <w:rsid w:val="005B3300"/>
    <w:rsid w:val="005C7EF1"/>
    <w:rsid w:val="005E7E5B"/>
    <w:rsid w:val="005F1094"/>
    <w:rsid w:val="00605950"/>
    <w:rsid w:val="00605EA2"/>
    <w:rsid w:val="00625A65"/>
    <w:rsid w:val="00626554"/>
    <w:rsid w:val="006317AC"/>
    <w:rsid w:val="00667D19"/>
    <w:rsid w:val="00673B9B"/>
    <w:rsid w:val="00676554"/>
    <w:rsid w:val="006A2FB3"/>
    <w:rsid w:val="006B4493"/>
    <w:rsid w:val="006E37C6"/>
    <w:rsid w:val="006E6812"/>
    <w:rsid w:val="006E6BEB"/>
    <w:rsid w:val="00720E01"/>
    <w:rsid w:val="007329AA"/>
    <w:rsid w:val="00737123"/>
    <w:rsid w:val="00757D30"/>
    <w:rsid w:val="007620C4"/>
    <w:rsid w:val="00776D4D"/>
    <w:rsid w:val="00794FCA"/>
    <w:rsid w:val="007A2A98"/>
    <w:rsid w:val="007B08AC"/>
    <w:rsid w:val="007B7B72"/>
    <w:rsid w:val="007C4591"/>
    <w:rsid w:val="007F4A14"/>
    <w:rsid w:val="00802D2A"/>
    <w:rsid w:val="0082328C"/>
    <w:rsid w:val="00831CAA"/>
    <w:rsid w:val="00841EC5"/>
    <w:rsid w:val="00845180"/>
    <w:rsid w:val="00852D86"/>
    <w:rsid w:val="00856B48"/>
    <w:rsid w:val="00880EFA"/>
    <w:rsid w:val="008860B0"/>
    <w:rsid w:val="00896448"/>
    <w:rsid w:val="008D60DA"/>
    <w:rsid w:val="008F3B97"/>
    <w:rsid w:val="008F411E"/>
    <w:rsid w:val="00925BCD"/>
    <w:rsid w:val="00952DDE"/>
    <w:rsid w:val="00966CDD"/>
    <w:rsid w:val="00975127"/>
    <w:rsid w:val="00991974"/>
    <w:rsid w:val="009D1579"/>
    <w:rsid w:val="009E4220"/>
    <w:rsid w:val="009F432E"/>
    <w:rsid w:val="00A06DBD"/>
    <w:rsid w:val="00A112BC"/>
    <w:rsid w:val="00A12725"/>
    <w:rsid w:val="00A139BD"/>
    <w:rsid w:val="00A44200"/>
    <w:rsid w:val="00A56E91"/>
    <w:rsid w:val="00A62086"/>
    <w:rsid w:val="00A77AB3"/>
    <w:rsid w:val="00A939AA"/>
    <w:rsid w:val="00A9420C"/>
    <w:rsid w:val="00AD7C2A"/>
    <w:rsid w:val="00AF56F3"/>
    <w:rsid w:val="00B00466"/>
    <w:rsid w:val="00B0535E"/>
    <w:rsid w:val="00B528D9"/>
    <w:rsid w:val="00B66108"/>
    <w:rsid w:val="00B84905"/>
    <w:rsid w:val="00BC1DCB"/>
    <w:rsid w:val="00BC1F6A"/>
    <w:rsid w:val="00BD29B9"/>
    <w:rsid w:val="00BD3377"/>
    <w:rsid w:val="00BD6DA1"/>
    <w:rsid w:val="00C11291"/>
    <w:rsid w:val="00C13B4B"/>
    <w:rsid w:val="00C17051"/>
    <w:rsid w:val="00C21BC8"/>
    <w:rsid w:val="00C4690C"/>
    <w:rsid w:val="00C5725A"/>
    <w:rsid w:val="00C60BCD"/>
    <w:rsid w:val="00C63306"/>
    <w:rsid w:val="00C84CBA"/>
    <w:rsid w:val="00CA393A"/>
    <w:rsid w:val="00CA726D"/>
    <w:rsid w:val="00CA7768"/>
    <w:rsid w:val="00CB18B3"/>
    <w:rsid w:val="00CB2E98"/>
    <w:rsid w:val="00CB5B09"/>
    <w:rsid w:val="00CD4432"/>
    <w:rsid w:val="00D107F6"/>
    <w:rsid w:val="00D12981"/>
    <w:rsid w:val="00D63EEB"/>
    <w:rsid w:val="00D67F29"/>
    <w:rsid w:val="00D934CE"/>
    <w:rsid w:val="00DC0433"/>
    <w:rsid w:val="00DC13E9"/>
    <w:rsid w:val="00DC231D"/>
    <w:rsid w:val="00DC3C74"/>
    <w:rsid w:val="00DC4974"/>
    <w:rsid w:val="00DC5046"/>
    <w:rsid w:val="00DD3642"/>
    <w:rsid w:val="00DD50FE"/>
    <w:rsid w:val="00DD6BA7"/>
    <w:rsid w:val="00E03FD9"/>
    <w:rsid w:val="00E131FF"/>
    <w:rsid w:val="00E13B15"/>
    <w:rsid w:val="00E420B4"/>
    <w:rsid w:val="00E557BD"/>
    <w:rsid w:val="00E623AE"/>
    <w:rsid w:val="00E63288"/>
    <w:rsid w:val="00E72797"/>
    <w:rsid w:val="00E72DC5"/>
    <w:rsid w:val="00E867AE"/>
    <w:rsid w:val="00E97C38"/>
    <w:rsid w:val="00EA559B"/>
    <w:rsid w:val="00F07240"/>
    <w:rsid w:val="00F209AB"/>
    <w:rsid w:val="00F278A6"/>
    <w:rsid w:val="00F41144"/>
    <w:rsid w:val="00F54666"/>
    <w:rsid w:val="00F606BF"/>
    <w:rsid w:val="00F6491B"/>
    <w:rsid w:val="00F80558"/>
    <w:rsid w:val="00F83BDC"/>
    <w:rsid w:val="00F95DE9"/>
    <w:rsid w:val="00FB08AD"/>
    <w:rsid w:val="00FD2876"/>
    <w:rsid w:val="00FF10E9"/>
    <w:rsid w:val="00FF20D3"/>
    <w:rsid w:val="00FF6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10AB"/>
  <w15:chartTrackingRefBased/>
  <w15:docId w15:val="{DB5A82E1-3F07-45AD-8D6B-6F135786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A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8AC"/>
    <w:pPr>
      <w:tabs>
        <w:tab w:val="center" w:pos="4680"/>
        <w:tab w:val="right" w:pos="9360"/>
      </w:tabs>
    </w:pPr>
  </w:style>
  <w:style w:type="character" w:customStyle="1" w:styleId="HeaderChar">
    <w:name w:val="Header Char"/>
    <w:basedOn w:val="DefaultParagraphFont"/>
    <w:link w:val="Header"/>
    <w:uiPriority w:val="99"/>
    <w:rsid w:val="007B08A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B08AC"/>
    <w:pPr>
      <w:tabs>
        <w:tab w:val="center" w:pos="4680"/>
        <w:tab w:val="right" w:pos="9360"/>
      </w:tabs>
    </w:pPr>
  </w:style>
  <w:style w:type="character" w:customStyle="1" w:styleId="FooterChar">
    <w:name w:val="Footer Char"/>
    <w:basedOn w:val="DefaultParagraphFont"/>
    <w:link w:val="Footer"/>
    <w:uiPriority w:val="99"/>
    <w:rsid w:val="007B08AC"/>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83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30897">
      <w:bodyDiv w:val="1"/>
      <w:marLeft w:val="0"/>
      <w:marRight w:val="0"/>
      <w:marTop w:val="0"/>
      <w:marBottom w:val="0"/>
      <w:divBdr>
        <w:top w:val="none" w:sz="0" w:space="0" w:color="auto"/>
        <w:left w:val="none" w:sz="0" w:space="0" w:color="auto"/>
        <w:bottom w:val="none" w:sz="0" w:space="0" w:color="auto"/>
        <w:right w:val="none" w:sz="0" w:space="0" w:color="auto"/>
      </w:divBdr>
    </w:div>
    <w:div w:id="53465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21</Pages>
  <Words>15398</Words>
  <Characters>87770</Characters>
  <Application>Microsoft Office Word</Application>
  <DocSecurity>0</DocSecurity>
  <Lines>731</Lines>
  <Paragraphs>205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STANCIU</dc:creator>
  <cp:keywords/>
  <dc:description/>
  <cp:lastModifiedBy>Florin-Cristian MADAS</cp:lastModifiedBy>
  <cp:revision>31</cp:revision>
  <dcterms:created xsi:type="dcterms:W3CDTF">2025-02-12T05:40:00Z</dcterms:created>
  <dcterms:modified xsi:type="dcterms:W3CDTF">2026-01-28T08:21:00Z</dcterms:modified>
</cp:coreProperties>
</file>